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52902">
      <w:pPr>
        <w:jc w:val="center"/>
        <w:rPr>
          <w:rFonts w:hint="eastAsia" w:ascii="方正小标宋简体" w:hAnsi="方正小标宋简体" w:eastAsia="方正小标宋简体" w:cs="方正小标宋简体"/>
          <w:sz w:val="84"/>
          <w:szCs w:val="84"/>
        </w:rPr>
      </w:pPr>
    </w:p>
    <w:p w14:paraId="655DDE3B">
      <w:pPr>
        <w:pStyle w:val="13"/>
        <w:rPr>
          <w:rFonts w:hint="eastAsia" w:ascii="方正小标宋简体" w:hAnsi="方正小标宋简体" w:eastAsia="方正小标宋简体" w:cs="方正小标宋简体"/>
          <w:sz w:val="84"/>
          <w:szCs w:val="84"/>
        </w:rPr>
      </w:pPr>
    </w:p>
    <w:p w14:paraId="3C4704D5">
      <w:pPr>
        <w:rPr>
          <w:rFonts w:hint="eastAsia" w:ascii="方正小标宋简体" w:hAnsi="方正小标宋简体" w:eastAsia="方正小标宋简体" w:cs="方正小标宋简体"/>
          <w:sz w:val="84"/>
          <w:szCs w:val="84"/>
        </w:rPr>
      </w:pPr>
    </w:p>
    <w:p w14:paraId="54C91A7D">
      <w:pPr>
        <w:pStyle w:val="13"/>
        <w:rPr>
          <w:rFonts w:hint="eastAsia"/>
        </w:rPr>
      </w:pPr>
    </w:p>
    <w:p w14:paraId="64B23D79">
      <w:pPr>
        <w:pStyle w:val="13"/>
        <w:rPr>
          <w:rFonts w:hint="eastAsia"/>
        </w:rPr>
      </w:pPr>
    </w:p>
    <w:p w14:paraId="31599A7A">
      <w:pPr>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2024年度</w:t>
      </w:r>
    </w:p>
    <w:p w14:paraId="3D54AEB4">
      <w:pPr>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广元市公安局昭化区分局交通警察大队部门决算</w:t>
      </w:r>
    </w:p>
    <w:p w14:paraId="419017BE">
      <w:pPr>
        <w:jc w:val="center"/>
        <w:rPr>
          <w:rFonts w:hint="eastAsia" w:ascii="方正小标宋简体" w:hAnsi="方正小标宋简体" w:eastAsia="方正小标宋简体" w:cs="方正小标宋简体"/>
          <w:sz w:val="84"/>
          <w:szCs w:val="84"/>
        </w:rPr>
      </w:pPr>
    </w:p>
    <w:p w14:paraId="3E9761B7">
      <w:pPr>
        <w:pStyle w:val="13"/>
        <w:rPr>
          <w:rFonts w:hint="eastAsia" w:ascii="方正小标宋简体" w:hAnsi="方正小标宋简体" w:eastAsia="方正小标宋简体" w:cs="方正小标宋简体"/>
          <w:sz w:val="84"/>
          <w:szCs w:val="84"/>
        </w:rPr>
      </w:pPr>
    </w:p>
    <w:p w14:paraId="298F38CC">
      <w:pPr>
        <w:rPr>
          <w:rFonts w:hint="eastAsia" w:ascii="方正小标宋简体" w:hAnsi="方正小标宋简体" w:eastAsia="方正小标宋简体" w:cs="方正小标宋简体"/>
          <w:sz w:val="84"/>
          <w:szCs w:val="84"/>
        </w:rPr>
      </w:pPr>
    </w:p>
    <w:p w14:paraId="13033A5F">
      <w:pPr>
        <w:pStyle w:val="13"/>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sectPr>
          <w:pgSz w:w="11906" w:h="16839"/>
          <w:pgMar w:top="1431" w:right="1431" w:bottom="1525" w:left="1605" w:header="0" w:footer="1250" w:gutter="0"/>
          <w:pgNumType w:fmt="decimal"/>
          <w:cols w:space="720" w:num="1"/>
        </w:sectPr>
      </w:pPr>
    </w:p>
    <w:p w14:paraId="5133465B">
      <w:pPr>
        <w:keepNext/>
        <w:keepLines/>
        <w:pageBreakBefore/>
        <w:spacing w:line="576" w:lineRule="exact"/>
        <w:jc w:val="center"/>
        <w:rPr>
          <w:rFonts w:hint="eastAsia" w:ascii="黑体" w:hAnsi="黑体" w:eastAsia="黑体"/>
          <w:kern w:val="2"/>
          <w:sz w:val="48"/>
          <w:szCs w:val="24"/>
          <w:lang w:val="zh-CN"/>
        </w:rPr>
      </w:pPr>
      <w:r>
        <w:rPr>
          <w:rFonts w:hint="eastAsia" w:ascii="黑体" w:hAnsi="黑体" w:eastAsia="黑体"/>
          <w:kern w:val="2"/>
          <w:sz w:val="48"/>
          <w:szCs w:val="24"/>
          <w:lang w:val="zh-CN"/>
        </w:rPr>
        <w:t>目   录</w:t>
      </w:r>
    </w:p>
    <w:p w14:paraId="2560F54C">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第一部分 部门概况</w:t>
      </w:r>
      <w:r>
        <w:rPr>
          <w:rFonts w:hint="eastAsia" w:ascii="仿宋_GB2312" w:eastAsia="仿宋_GB2312"/>
          <w:sz w:val="32"/>
          <w:szCs w:val="32"/>
        </w:rPr>
        <w:tab/>
      </w:r>
      <w:r>
        <w:rPr>
          <w:rFonts w:hint="eastAsia" w:ascii="仿宋_GB2312" w:eastAsia="仿宋_GB2312"/>
          <w:sz w:val="32"/>
          <w:szCs w:val="32"/>
        </w:rPr>
        <w:t>1</w:t>
      </w:r>
    </w:p>
    <w:p w14:paraId="5AB3E2F4">
      <w:pPr>
        <w:tabs>
          <w:tab w:val="right" w:leader="dot" w:pos="8505"/>
        </w:tabs>
        <w:spacing w:line="576" w:lineRule="exact"/>
        <w:rPr>
          <w:rFonts w:hint="eastAsia" w:ascii="仿宋_GB2312" w:eastAsia="仿宋_GB2312"/>
          <w:sz w:val="32"/>
          <w:szCs w:val="32"/>
        </w:rPr>
      </w:pPr>
      <w:r>
        <w:rPr>
          <w:rFonts w:hint="eastAsia" w:ascii="仿宋_GB2312" w:eastAsia="仿宋_GB2312"/>
          <w:sz w:val="32"/>
          <w:szCs w:val="32"/>
        </w:rPr>
        <w:t>一、部门职责</w:t>
      </w:r>
      <w:r>
        <w:rPr>
          <w:rFonts w:hint="eastAsia" w:ascii="仿宋_GB2312" w:eastAsia="仿宋_GB2312"/>
          <w:sz w:val="32"/>
          <w:szCs w:val="32"/>
        </w:rPr>
        <w:tab/>
      </w:r>
      <w:r>
        <w:rPr>
          <w:rFonts w:hint="eastAsia" w:ascii="仿宋_GB2312" w:eastAsia="仿宋_GB2312"/>
          <w:sz w:val="32"/>
          <w:szCs w:val="32"/>
        </w:rPr>
        <w:t>1</w:t>
      </w:r>
    </w:p>
    <w:p w14:paraId="5B6EADFC">
      <w:pPr>
        <w:tabs>
          <w:tab w:val="right" w:leader="dot" w:pos="8505"/>
        </w:tabs>
        <w:spacing w:line="576" w:lineRule="exact"/>
        <w:rPr>
          <w:rFonts w:hint="eastAsia" w:ascii="仿宋_GB2312" w:eastAsia="仿宋_GB2312"/>
          <w:sz w:val="32"/>
          <w:szCs w:val="32"/>
          <w:lang w:val="en-US" w:eastAsia="zh-CN"/>
        </w:rPr>
      </w:pPr>
      <w:r>
        <w:rPr>
          <w:rFonts w:hint="eastAsia" w:ascii="仿宋_GB2312" w:eastAsia="仿宋_GB2312"/>
          <w:sz w:val="32"/>
          <w:szCs w:val="32"/>
        </w:rPr>
        <w:t>二、机构设置</w:t>
      </w:r>
      <w:r>
        <w:rPr>
          <w:rFonts w:hint="eastAsia" w:ascii="仿宋_GB2312" w:eastAsia="仿宋_GB2312"/>
          <w:sz w:val="32"/>
          <w:szCs w:val="32"/>
        </w:rPr>
        <w:tab/>
      </w:r>
      <w:r>
        <w:rPr>
          <w:rFonts w:hint="eastAsia" w:ascii="仿宋_GB2312" w:eastAsia="仿宋_GB2312"/>
          <w:sz w:val="32"/>
          <w:szCs w:val="32"/>
          <w:lang w:val="en-US" w:eastAsia="zh-CN"/>
        </w:rPr>
        <w:t>6</w:t>
      </w:r>
    </w:p>
    <w:p w14:paraId="6AE6A75B">
      <w:pPr>
        <w:tabs>
          <w:tab w:val="right" w:leader="dot" w:pos="8505"/>
        </w:tabs>
        <w:spacing w:line="576" w:lineRule="exact"/>
        <w:rPr>
          <w:rFonts w:hint="eastAsia" w:ascii="仿宋_GB2312" w:eastAsia="仿宋_GB2312"/>
          <w:sz w:val="32"/>
          <w:szCs w:val="32"/>
          <w:lang w:val="en-US" w:eastAsia="zh-CN"/>
        </w:rPr>
      </w:pPr>
      <w:r>
        <w:rPr>
          <w:rFonts w:hint="eastAsia" w:ascii="仿宋_GB2312" w:eastAsia="仿宋_GB2312"/>
          <w:sz w:val="32"/>
          <w:szCs w:val="32"/>
        </w:rPr>
        <w:t>第二部分 202</w:t>
      </w:r>
      <w:r>
        <w:rPr>
          <w:rFonts w:hint="eastAsia" w:ascii="仿宋_GB2312" w:eastAsia="仿宋_GB2312"/>
          <w:sz w:val="32"/>
          <w:szCs w:val="32"/>
          <w:lang w:val="en-US" w:eastAsia="zh-CN"/>
        </w:rPr>
        <w:t>4</w:t>
      </w:r>
      <w:r>
        <w:rPr>
          <w:rFonts w:hint="eastAsia" w:ascii="仿宋_GB2312" w:eastAsia="仿宋_GB2312"/>
          <w:sz w:val="32"/>
          <w:szCs w:val="32"/>
        </w:rPr>
        <w:t>年度部门决算情况说明</w:t>
      </w:r>
      <w:r>
        <w:rPr>
          <w:rFonts w:hint="eastAsia" w:ascii="仿宋_GB2312" w:eastAsia="仿宋_GB2312"/>
          <w:sz w:val="32"/>
          <w:szCs w:val="32"/>
        </w:rPr>
        <w:tab/>
      </w:r>
      <w:r>
        <w:rPr>
          <w:rFonts w:hint="eastAsia" w:ascii="仿宋_GB2312" w:eastAsia="仿宋_GB2312"/>
          <w:sz w:val="32"/>
          <w:szCs w:val="32"/>
          <w:lang w:val="en-US" w:eastAsia="zh-CN"/>
        </w:rPr>
        <w:t>7</w:t>
      </w:r>
    </w:p>
    <w:p w14:paraId="10EE2493">
      <w:pPr>
        <w:tabs>
          <w:tab w:val="right" w:leader="dot" w:pos="8505"/>
        </w:tabs>
        <w:spacing w:line="576" w:lineRule="exact"/>
        <w:rPr>
          <w:rFonts w:hint="eastAsia" w:ascii="仿宋_GB2312" w:eastAsia="仿宋_GB2312"/>
          <w:sz w:val="32"/>
          <w:szCs w:val="32"/>
          <w:lang w:val="en-US" w:eastAsia="zh-CN"/>
        </w:rPr>
      </w:pPr>
      <w:r>
        <w:rPr>
          <w:rFonts w:hint="eastAsia" w:ascii="仿宋_GB2312" w:eastAsia="仿宋_GB2312"/>
          <w:sz w:val="32"/>
          <w:szCs w:val="32"/>
        </w:rPr>
        <w:t>一、收入支出决算总体情况说明</w:t>
      </w:r>
      <w:r>
        <w:rPr>
          <w:rFonts w:hint="eastAsia" w:ascii="仿宋_GB2312" w:eastAsia="仿宋_GB2312"/>
          <w:sz w:val="32"/>
          <w:szCs w:val="32"/>
        </w:rPr>
        <w:tab/>
      </w:r>
      <w:r>
        <w:rPr>
          <w:rFonts w:hint="eastAsia" w:ascii="仿宋_GB2312" w:eastAsia="仿宋_GB2312"/>
          <w:sz w:val="32"/>
          <w:szCs w:val="32"/>
          <w:lang w:val="en-US" w:eastAsia="zh-CN"/>
        </w:rPr>
        <w:t>7</w:t>
      </w:r>
    </w:p>
    <w:p w14:paraId="545F06D8">
      <w:pPr>
        <w:tabs>
          <w:tab w:val="right" w:leader="dot" w:pos="8505"/>
        </w:tabs>
        <w:spacing w:line="576" w:lineRule="exact"/>
        <w:rPr>
          <w:rFonts w:hint="eastAsia" w:ascii="仿宋_GB2312" w:eastAsia="仿宋_GB2312"/>
          <w:sz w:val="32"/>
          <w:szCs w:val="32"/>
          <w:lang w:val="en-US" w:eastAsia="zh-CN"/>
        </w:rPr>
      </w:pPr>
      <w:r>
        <w:rPr>
          <w:rFonts w:hint="eastAsia" w:ascii="仿宋_GB2312" w:eastAsia="仿宋_GB2312"/>
          <w:sz w:val="32"/>
          <w:szCs w:val="32"/>
        </w:rPr>
        <w:t>二、收入决算情况说明</w:t>
      </w:r>
      <w:r>
        <w:rPr>
          <w:rFonts w:hint="eastAsia" w:ascii="仿宋_GB2312" w:eastAsia="仿宋_GB2312"/>
          <w:sz w:val="32"/>
          <w:szCs w:val="32"/>
        </w:rPr>
        <w:tab/>
      </w:r>
      <w:r>
        <w:rPr>
          <w:rFonts w:hint="eastAsia" w:ascii="仿宋_GB2312" w:eastAsia="仿宋_GB2312"/>
          <w:sz w:val="32"/>
          <w:szCs w:val="32"/>
          <w:lang w:val="en-US" w:eastAsia="zh-CN"/>
        </w:rPr>
        <w:t>7</w:t>
      </w:r>
    </w:p>
    <w:p w14:paraId="56EC0444">
      <w:pPr>
        <w:tabs>
          <w:tab w:val="right" w:leader="dot" w:pos="8505"/>
        </w:tabs>
        <w:spacing w:line="576" w:lineRule="exact"/>
        <w:rPr>
          <w:rFonts w:hint="eastAsia" w:ascii="仿宋_GB2312" w:eastAsia="仿宋_GB2312"/>
          <w:sz w:val="32"/>
          <w:szCs w:val="32"/>
          <w:lang w:val="en-US" w:eastAsia="zh-CN"/>
        </w:rPr>
      </w:pPr>
      <w:r>
        <w:rPr>
          <w:rFonts w:hint="eastAsia" w:ascii="仿宋_GB2312" w:eastAsia="仿宋_GB2312"/>
          <w:sz w:val="32"/>
          <w:szCs w:val="32"/>
        </w:rPr>
        <w:t>三、支出决算情况说明</w:t>
      </w:r>
      <w:r>
        <w:rPr>
          <w:rFonts w:hint="eastAsia" w:ascii="仿宋_GB2312" w:eastAsia="仿宋_GB2312"/>
          <w:sz w:val="32"/>
          <w:szCs w:val="32"/>
        </w:rPr>
        <w:tab/>
      </w:r>
      <w:r>
        <w:rPr>
          <w:rFonts w:hint="eastAsia" w:ascii="仿宋_GB2312" w:eastAsia="仿宋_GB2312"/>
          <w:sz w:val="32"/>
          <w:szCs w:val="32"/>
          <w:lang w:val="en-US" w:eastAsia="zh-CN"/>
        </w:rPr>
        <w:t>8</w:t>
      </w:r>
    </w:p>
    <w:p w14:paraId="7E25CCC2">
      <w:pPr>
        <w:tabs>
          <w:tab w:val="right" w:leader="dot" w:pos="8505"/>
        </w:tabs>
        <w:spacing w:line="576" w:lineRule="exact"/>
        <w:rPr>
          <w:rFonts w:hint="eastAsia" w:ascii="仿宋_GB2312" w:eastAsia="仿宋_GB2312"/>
          <w:sz w:val="32"/>
          <w:szCs w:val="32"/>
          <w:lang w:val="en-US" w:eastAsia="zh-CN"/>
        </w:rPr>
      </w:pPr>
      <w:r>
        <w:rPr>
          <w:rFonts w:hint="eastAsia" w:ascii="仿宋_GB2312" w:eastAsia="仿宋_GB2312"/>
          <w:sz w:val="32"/>
          <w:szCs w:val="32"/>
        </w:rPr>
        <w:t>四、财政拨款收入支出决算总体情况说明</w:t>
      </w:r>
      <w:r>
        <w:rPr>
          <w:rFonts w:hint="eastAsia" w:ascii="仿宋_GB2312" w:eastAsia="仿宋_GB2312"/>
          <w:sz w:val="32"/>
          <w:szCs w:val="32"/>
        </w:rPr>
        <w:tab/>
      </w:r>
      <w:r>
        <w:rPr>
          <w:rFonts w:hint="eastAsia" w:ascii="仿宋_GB2312" w:eastAsia="仿宋_GB2312"/>
          <w:sz w:val="32"/>
          <w:szCs w:val="32"/>
          <w:lang w:val="en-US" w:eastAsia="zh-CN"/>
        </w:rPr>
        <w:t>8</w:t>
      </w:r>
    </w:p>
    <w:p w14:paraId="04212DA9">
      <w:pPr>
        <w:tabs>
          <w:tab w:val="right" w:leader="dot" w:pos="8505"/>
        </w:tabs>
        <w:spacing w:line="576" w:lineRule="exact"/>
        <w:rPr>
          <w:rFonts w:hint="eastAsia" w:ascii="仿宋_GB2312" w:eastAsia="仿宋_GB2312"/>
          <w:sz w:val="32"/>
          <w:szCs w:val="32"/>
          <w:lang w:val="en-US" w:eastAsia="zh-CN"/>
        </w:rPr>
      </w:pPr>
      <w:r>
        <w:rPr>
          <w:rFonts w:hint="eastAsia" w:ascii="仿宋_GB2312" w:eastAsia="仿宋_GB2312"/>
          <w:sz w:val="32"/>
          <w:szCs w:val="32"/>
        </w:rPr>
        <w:t>五、一般公共预算财政拨款支出决算情况说明</w:t>
      </w:r>
      <w:r>
        <w:rPr>
          <w:rFonts w:hint="eastAsia" w:ascii="仿宋_GB2312" w:eastAsia="仿宋_GB2312"/>
          <w:sz w:val="32"/>
          <w:szCs w:val="32"/>
        </w:rPr>
        <w:tab/>
      </w:r>
      <w:r>
        <w:rPr>
          <w:rFonts w:hint="eastAsia" w:ascii="仿宋_GB2312" w:eastAsia="仿宋_GB2312"/>
          <w:sz w:val="32"/>
          <w:szCs w:val="32"/>
          <w:lang w:val="en-US" w:eastAsia="zh-CN"/>
        </w:rPr>
        <w:t>9</w:t>
      </w:r>
    </w:p>
    <w:p w14:paraId="269D976C">
      <w:pPr>
        <w:tabs>
          <w:tab w:val="right" w:leader="dot" w:pos="8505"/>
        </w:tabs>
        <w:spacing w:line="576" w:lineRule="exact"/>
        <w:rPr>
          <w:rFonts w:hint="default" w:ascii="仿宋_GB2312" w:eastAsia="仿宋_GB2312"/>
          <w:sz w:val="32"/>
          <w:szCs w:val="32"/>
          <w:lang w:val="en-US" w:eastAsia="zh-CN"/>
        </w:rPr>
      </w:pPr>
      <w:r>
        <w:rPr>
          <w:rFonts w:hint="eastAsia" w:ascii="仿宋_GB2312" w:eastAsia="仿宋_GB2312"/>
          <w:sz w:val="32"/>
          <w:szCs w:val="32"/>
        </w:rPr>
        <w:t>六、一般公共预算财政拨款基本支出决算情况说明</w:t>
      </w:r>
      <w:r>
        <w:rPr>
          <w:rFonts w:hint="eastAsia" w:ascii="仿宋_GB2312" w:eastAsia="仿宋_GB2312"/>
          <w:sz w:val="32"/>
          <w:szCs w:val="32"/>
        </w:rPr>
        <w:tab/>
      </w:r>
      <w:r>
        <w:rPr>
          <w:rFonts w:hint="eastAsia" w:ascii="仿宋_GB2312" w:eastAsia="仿宋_GB2312"/>
          <w:sz w:val="32"/>
          <w:szCs w:val="32"/>
          <w:lang w:val="en-US" w:eastAsia="zh-CN"/>
        </w:rPr>
        <w:t>11</w:t>
      </w:r>
    </w:p>
    <w:p w14:paraId="2BD78093">
      <w:pPr>
        <w:tabs>
          <w:tab w:val="right" w:leader="dot" w:pos="8505"/>
        </w:tabs>
        <w:spacing w:line="576" w:lineRule="exact"/>
        <w:rPr>
          <w:rFonts w:hint="default" w:ascii="仿宋_GB2312" w:eastAsia="仿宋_GB2312"/>
          <w:sz w:val="32"/>
          <w:szCs w:val="32"/>
          <w:lang w:val="en-US" w:eastAsia="zh-CN"/>
        </w:rPr>
      </w:pPr>
      <w:r>
        <w:rPr>
          <w:rFonts w:hint="eastAsia" w:ascii="仿宋_GB2312" w:eastAsia="仿宋_GB2312"/>
          <w:sz w:val="32"/>
          <w:szCs w:val="32"/>
        </w:rPr>
        <w:t>七、财政拨款“三公”经费支出决算情况说明</w:t>
      </w:r>
      <w:r>
        <w:rPr>
          <w:rFonts w:hint="eastAsia" w:ascii="仿宋_GB2312" w:eastAsia="仿宋_GB2312"/>
          <w:sz w:val="32"/>
          <w:szCs w:val="32"/>
        </w:rPr>
        <w:tab/>
      </w:r>
      <w:r>
        <w:rPr>
          <w:rFonts w:hint="eastAsia" w:ascii="仿宋_GB2312" w:eastAsia="仿宋_GB2312"/>
          <w:sz w:val="32"/>
          <w:szCs w:val="32"/>
          <w:lang w:val="en-US" w:eastAsia="zh-CN"/>
        </w:rPr>
        <w:t>12</w:t>
      </w:r>
    </w:p>
    <w:p w14:paraId="20A19744">
      <w:pPr>
        <w:tabs>
          <w:tab w:val="right" w:leader="dot" w:pos="8505"/>
        </w:tabs>
        <w:spacing w:line="576" w:lineRule="exact"/>
        <w:rPr>
          <w:rFonts w:hint="eastAsia" w:ascii="仿宋_GB2312" w:eastAsia="仿宋_GB2312"/>
          <w:sz w:val="32"/>
          <w:szCs w:val="32"/>
          <w:lang w:val="en-US" w:eastAsia="zh-CN"/>
        </w:rPr>
      </w:pPr>
      <w:r>
        <w:rPr>
          <w:rFonts w:hint="eastAsia" w:ascii="仿宋_GB2312" w:eastAsia="仿宋_GB2312"/>
          <w:sz w:val="32"/>
          <w:szCs w:val="32"/>
        </w:rPr>
        <w:t>八、政府性基金预算支出决算情况说明</w:t>
      </w:r>
      <w:r>
        <w:rPr>
          <w:rFonts w:hint="eastAsia" w:ascii="仿宋_GB2312" w:eastAsia="仿宋_GB2312"/>
          <w:sz w:val="32"/>
          <w:szCs w:val="32"/>
        </w:rPr>
        <w:tab/>
      </w:r>
      <w:r>
        <w:rPr>
          <w:rFonts w:hint="eastAsia" w:ascii="仿宋_GB2312" w:eastAsia="仿宋_GB2312"/>
          <w:sz w:val="32"/>
          <w:szCs w:val="32"/>
        </w:rPr>
        <w:t>1</w:t>
      </w:r>
      <w:r>
        <w:rPr>
          <w:rFonts w:hint="eastAsia" w:ascii="仿宋_GB2312" w:eastAsia="仿宋_GB2312"/>
          <w:sz w:val="32"/>
          <w:szCs w:val="32"/>
          <w:lang w:val="en-US" w:eastAsia="zh-CN"/>
        </w:rPr>
        <w:t>4</w:t>
      </w:r>
    </w:p>
    <w:p w14:paraId="78DB2DED">
      <w:pPr>
        <w:tabs>
          <w:tab w:val="right" w:leader="dot" w:pos="8505"/>
        </w:tabs>
        <w:spacing w:line="576" w:lineRule="exact"/>
        <w:rPr>
          <w:rFonts w:hint="eastAsia" w:ascii="仿宋_GB2312" w:eastAsia="仿宋_GB2312"/>
          <w:sz w:val="32"/>
          <w:szCs w:val="32"/>
          <w:lang w:val="en-US" w:eastAsia="zh-CN"/>
        </w:rPr>
      </w:pPr>
      <w:r>
        <w:rPr>
          <w:rFonts w:hint="eastAsia" w:ascii="仿宋_GB2312" w:eastAsia="仿宋_GB2312"/>
          <w:sz w:val="32"/>
          <w:szCs w:val="32"/>
        </w:rPr>
        <w:t>九、国有资本经营预算支出决算情况说明</w:t>
      </w:r>
      <w:r>
        <w:rPr>
          <w:rFonts w:hint="eastAsia" w:ascii="仿宋_GB2312" w:eastAsia="仿宋_GB2312"/>
          <w:sz w:val="32"/>
          <w:szCs w:val="32"/>
        </w:rPr>
        <w:tab/>
      </w:r>
      <w:r>
        <w:rPr>
          <w:rFonts w:hint="eastAsia" w:ascii="仿宋_GB2312" w:eastAsia="仿宋_GB2312"/>
          <w:sz w:val="32"/>
          <w:szCs w:val="32"/>
        </w:rPr>
        <w:t>1</w:t>
      </w:r>
      <w:r>
        <w:rPr>
          <w:rFonts w:hint="eastAsia" w:ascii="仿宋_GB2312" w:eastAsia="仿宋_GB2312"/>
          <w:sz w:val="32"/>
          <w:szCs w:val="32"/>
          <w:lang w:val="en-US" w:eastAsia="zh-CN"/>
        </w:rPr>
        <w:t>4</w:t>
      </w:r>
    </w:p>
    <w:p w14:paraId="45DD98F3">
      <w:pPr>
        <w:tabs>
          <w:tab w:val="right" w:leader="dot" w:pos="8505"/>
        </w:tabs>
        <w:spacing w:line="576" w:lineRule="exact"/>
        <w:rPr>
          <w:rFonts w:hint="eastAsia" w:ascii="仿宋_GB2312" w:eastAsia="仿宋_GB2312"/>
          <w:sz w:val="32"/>
          <w:szCs w:val="32"/>
          <w:lang w:val="en-US" w:eastAsia="zh-CN"/>
        </w:rPr>
      </w:pPr>
      <w:r>
        <w:rPr>
          <w:rFonts w:hint="eastAsia" w:ascii="仿宋_GB2312" w:eastAsia="仿宋_GB2312"/>
          <w:sz w:val="32"/>
          <w:szCs w:val="32"/>
        </w:rPr>
        <w:t>十、其他重要事项的情况说明</w:t>
      </w:r>
      <w:r>
        <w:rPr>
          <w:rFonts w:hint="eastAsia" w:ascii="仿宋_GB2312" w:eastAsia="仿宋_GB2312"/>
          <w:sz w:val="32"/>
          <w:szCs w:val="32"/>
        </w:rPr>
        <w:tab/>
      </w:r>
      <w:r>
        <w:rPr>
          <w:rFonts w:hint="eastAsia" w:ascii="仿宋_GB2312" w:eastAsia="仿宋_GB2312"/>
          <w:sz w:val="32"/>
          <w:szCs w:val="32"/>
        </w:rPr>
        <w:t>1</w:t>
      </w:r>
      <w:r>
        <w:rPr>
          <w:rFonts w:hint="eastAsia" w:ascii="仿宋_GB2312" w:eastAsia="仿宋_GB2312"/>
          <w:sz w:val="32"/>
          <w:szCs w:val="32"/>
          <w:lang w:val="en-US" w:eastAsia="zh-CN"/>
        </w:rPr>
        <w:t>4</w:t>
      </w:r>
    </w:p>
    <w:p w14:paraId="3E86A278">
      <w:pPr>
        <w:tabs>
          <w:tab w:val="right" w:leader="dot" w:pos="8505"/>
        </w:tabs>
        <w:spacing w:line="576" w:lineRule="exact"/>
        <w:rPr>
          <w:rFonts w:hint="eastAsia" w:ascii="仿宋_GB2312" w:eastAsia="仿宋_GB2312"/>
          <w:sz w:val="32"/>
          <w:szCs w:val="32"/>
          <w:lang w:val="en-US" w:eastAsia="zh-CN"/>
        </w:rPr>
      </w:pPr>
      <w:r>
        <w:rPr>
          <w:rFonts w:hint="eastAsia" w:ascii="仿宋_GB2312" w:eastAsia="仿宋_GB2312"/>
          <w:sz w:val="32"/>
          <w:szCs w:val="32"/>
        </w:rPr>
        <w:t>第三部分 名词解释</w:t>
      </w:r>
      <w:r>
        <w:rPr>
          <w:rFonts w:hint="eastAsia" w:ascii="仿宋_GB2312" w:eastAsia="仿宋_GB2312"/>
          <w:sz w:val="32"/>
          <w:szCs w:val="32"/>
        </w:rPr>
        <w:tab/>
      </w:r>
      <w:r>
        <w:rPr>
          <w:rFonts w:hint="eastAsia" w:ascii="仿宋_GB2312" w:eastAsia="仿宋_GB2312"/>
          <w:sz w:val="32"/>
          <w:szCs w:val="32"/>
        </w:rPr>
        <w:t>1</w:t>
      </w:r>
      <w:r>
        <w:rPr>
          <w:rFonts w:hint="eastAsia" w:ascii="仿宋_GB2312" w:eastAsia="仿宋_GB2312"/>
          <w:sz w:val="32"/>
          <w:szCs w:val="32"/>
          <w:lang w:val="en-US" w:eastAsia="zh-CN"/>
        </w:rPr>
        <w:t>5</w:t>
      </w:r>
    </w:p>
    <w:p w14:paraId="3E07D1BC">
      <w:pPr>
        <w:tabs>
          <w:tab w:val="right" w:leader="dot" w:pos="8505"/>
        </w:tabs>
        <w:spacing w:line="576" w:lineRule="exact"/>
        <w:rPr>
          <w:rFonts w:hint="eastAsia" w:ascii="仿宋_GB2312" w:eastAsia="仿宋_GB2312"/>
          <w:sz w:val="32"/>
          <w:szCs w:val="32"/>
          <w:lang w:val="en-US" w:eastAsia="zh-CN"/>
        </w:rPr>
      </w:pPr>
      <w:r>
        <w:rPr>
          <w:rFonts w:hint="eastAsia" w:ascii="仿宋_GB2312" w:eastAsia="仿宋_GB2312"/>
          <w:sz w:val="32"/>
          <w:szCs w:val="32"/>
        </w:rPr>
        <w:t>第四部分 附件</w:t>
      </w:r>
      <w:r>
        <w:rPr>
          <w:rFonts w:hint="eastAsia" w:ascii="仿宋_GB2312" w:eastAsia="仿宋_GB2312"/>
          <w:sz w:val="32"/>
          <w:szCs w:val="32"/>
        </w:rPr>
        <w:tab/>
      </w:r>
      <w:r>
        <w:rPr>
          <w:rFonts w:hint="eastAsia" w:ascii="仿宋_GB2312" w:eastAsia="仿宋_GB2312"/>
          <w:sz w:val="32"/>
          <w:szCs w:val="32"/>
        </w:rPr>
        <w:t>1</w:t>
      </w:r>
      <w:r>
        <w:rPr>
          <w:rFonts w:hint="eastAsia" w:ascii="仿宋_GB2312" w:eastAsia="仿宋_GB2312"/>
          <w:sz w:val="32"/>
          <w:szCs w:val="32"/>
          <w:lang w:val="en-US" w:eastAsia="zh-CN"/>
        </w:rPr>
        <w:t>7</w:t>
      </w:r>
    </w:p>
    <w:p w14:paraId="54DE90F1">
      <w:pPr>
        <w:tabs>
          <w:tab w:val="right" w:leader="dot" w:pos="8505"/>
        </w:tabs>
        <w:spacing w:line="576" w:lineRule="exact"/>
        <w:rPr>
          <w:rFonts w:hint="eastAsia" w:ascii="仿宋_GB2312" w:eastAsia="仿宋_GB2312"/>
          <w:sz w:val="32"/>
          <w:szCs w:val="32"/>
          <w:lang w:val="en-US" w:eastAsia="zh-CN"/>
        </w:rPr>
      </w:pPr>
      <w:r>
        <w:rPr>
          <w:rFonts w:hint="eastAsia" w:ascii="仿宋_GB2312" w:eastAsia="仿宋_GB2312"/>
          <w:sz w:val="32"/>
          <w:szCs w:val="32"/>
        </w:rPr>
        <w:t>第五部分 附表</w:t>
      </w:r>
      <w:r>
        <w:rPr>
          <w:rFonts w:hint="eastAsia" w:ascii="仿宋_GB2312" w:eastAsia="仿宋_GB2312"/>
          <w:sz w:val="32"/>
          <w:szCs w:val="32"/>
        </w:rPr>
        <w:tab/>
      </w:r>
      <w:r>
        <w:rPr>
          <w:rFonts w:hint="eastAsia" w:ascii="仿宋_GB2312" w:eastAsia="仿宋_GB2312"/>
          <w:sz w:val="32"/>
          <w:szCs w:val="32"/>
        </w:rPr>
        <w:t>2</w:t>
      </w:r>
      <w:r>
        <w:rPr>
          <w:rFonts w:hint="eastAsia" w:ascii="仿宋_GB2312" w:eastAsia="仿宋_GB2312"/>
          <w:sz w:val="32"/>
          <w:szCs w:val="32"/>
          <w:lang w:val="en-US" w:eastAsia="zh-CN"/>
        </w:rPr>
        <w:t>7</w:t>
      </w:r>
    </w:p>
    <w:p w14:paraId="02E96A15">
      <w:pPr>
        <w:tabs>
          <w:tab w:val="right" w:leader="dot" w:pos="8505"/>
        </w:tabs>
        <w:spacing w:line="576" w:lineRule="exact"/>
        <w:rPr>
          <w:rFonts w:hint="eastAsia" w:ascii="仿宋_GB2312" w:eastAsia="仿宋_GB2312"/>
          <w:sz w:val="32"/>
          <w:szCs w:val="32"/>
          <w:lang w:val="en-US" w:eastAsia="zh-CN"/>
        </w:rPr>
      </w:pPr>
      <w:r>
        <w:rPr>
          <w:rFonts w:hint="eastAsia" w:ascii="仿宋_GB2312" w:eastAsia="仿宋_GB2312"/>
          <w:sz w:val="32"/>
          <w:szCs w:val="32"/>
        </w:rPr>
        <w:t>一、收入支出决算总表</w:t>
      </w:r>
      <w:r>
        <w:rPr>
          <w:rFonts w:hint="eastAsia" w:ascii="仿宋_GB2312" w:eastAsia="仿宋_GB2312"/>
          <w:sz w:val="32"/>
          <w:szCs w:val="32"/>
        </w:rPr>
        <w:tab/>
      </w:r>
      <w:r>
        <w:rPr>
          <w:rFonts w:hint="eastAsia" w:ascii="仿宋_GB2312" w:eastAsia="仿宋_GB2312"/>
          <w:sz w:val="32"/>
          <w:szCs w:val="32"/>
        </w:rPr>
        <w:t>2</w:t>
      </w:r>
      <w:r>
        <w:rPr>
          <w:rFonts w:hint="eastAsia" w:ascii="仿宋_GB2312" w:eastAsia="仿宋_GB2312"/>
          <w:sz w:val="32"/>
          <w:szCs w:val="32"/>
          <w:lang w:val="en-US" w:eastAsia="zh-CN"/>
        </w:rPr>
        <w:t>7</w:t>
      </w:r>
    </w:p>
    <w:p w14:paraId="402D6A5A">
      <w:pPr>
        <w:tabs>
          <w:tab w:val="right" w:leader="dot" w:pos="8505"/>
        </w:tabs>
        <w:spacing w:line="576" w:lineRule="exact"/>
        <w:rPr>
          <w:rFonts w:hint="eastAsia" w:ascii="仿宋_GB2312" w:eastAsia="仿宋_GB2312"/>
          <w:sz w:val="32"/>
          <w:szCs w:val="32"/>
          <w:lang w:val="en-US" w:eastAsia="zh-CN"/>
        </w:rPr>
      </w:pPr>
      <w:r>
        <w:rPr>
          <w:rFonts w:hint="eastAsia" w:ascii="仿宋_GB2312" w:eastAsia="仿宋_GB2312"/>
          <w:sz w:val="32"/>
          <w:szCs w:val="32"/>
        </w:rPr>
        <w:t>二、收入决算表</w:t>
      </w:r>
      <w:r>
        <w:rPr>
          <w:rFonts w:hint="eastAsia" w:ascii="仿宋_GB2312" w:eastAsia="仿宋_GB2312"/>
          <w:sz w:val="32"/>
          <w:szCs w:val="32"/>
        </w:rPr>
        <w:tab/>
      </w:r>
      <w:r>
        <w:rPr>
          <w:rFonts w:hint="eastAsia" w:ascii="仿宋_GB2312" w:eastAsia="仿宋_GB2312"/>
          <w:sz w:val="32"/>
          <w:szCs w:val="32"/>
        </w:rPr>
        <w:t>2</w:t>
      </w:r>
      <w:r>
        <w:rPr>
          <w:rFonts w:hint="eastAsia" w:ascii="仿宋_GB2312" w:eastAsia="仿宋_GB2312"/>
          <w:sz w:val="32"/>
          <w:szCs w:val="32"/>
          <w:lang w:val="en-US" w:eastAsia="zh-CN"/>
        </w:rPr>
        <w:t>7</w:t>
      </w:r>
    </w:p>
    <w:p w14:paraId="39BA9A6F">
      <w:pPr>
        <w:tabs>
          <w:tab w:val="right" w:leader="dot" w:pos="8505"/>
        </w:tabs>
        <w:spacing w:line="576" w:lineRule="exact"/>
        <w:rPr>
          <w:rFonts w:hint="eastAsia" w:ascii="仿宋_GB2312" w:eastAsia="仿宋_GB2312"/>
          <w:sz w:val="32"/>
          <w:szCs w:val="32"/>
          <w:lang w:val="en-US" w:eastAsia="zh-CN"/>
        </w:rPr>
      </w:pPr>
      <w:r>
        <w:rPr>
          <w:rFonts w:hint="eastAsia" w:ascii="仿宋_GB2312" w:eastAsia="仿宋_GB2312"/>
          <w:sz w:val="32"/>
          <w:szCs w:val="32"/>
        </w:rPr>
        <w:t>三、支出决算表</w:t>
      </w:r>
      <w:r>
        <w:rPr>
          <w:rFonts w:hint="eastAsia" w:ascii="仿宋_GB2312" w:eastAsia="仿宋_GB2312"/>
          <w:sz w:val="32"/>
          <w:szCs w:val="32"/>
        </w:rPr>
        <w:tab/>
      </w:r>
      <w:r>
        <w:rPr>
          <w:rFonts w:hint="eastAsia" w:ascii="仿宋_GB2312" w:eastAsia="仿宋_GB2312"/>
          <w:sz w:val="32"/>
          <w:szCs w:val="32"/>
        </w:rPr>
        <w:t>2</w:t>
      </w:r>
      <w:r>
        <w:rPr>
          <w:rFonts w:hint="eastAsia" w:ascii="仿宋_GB2312" w:eastAsia="仿宋_GB2312"/>
          <w:sz w:val="32"/>
          <w:szCs w:val="32"/>
          <w:lang w:val="en-US" w:eastAsia="zh-CN"/>
        </w:rPr>
        <w:t>7</w:t>
      </w:r>
    </w:p>
    <w:p w14:paraId="404AD77C">
      <w:pPr>
        <w:tabs>
          <w:tab w:val="right" w:leader="dot" w:pos="8505"/>
        </w:tabs>
        <w:spacing w:line="576" w:lineRule="exact"/>
        <w:rPr>
          <w:rFonts w:hint="eastAsia" w:ascii="仿宋_GB2312" w:eastAsia="仿宋_GB2312"/>
          <w:sz w:val="32"/>
          <w:szCs w:val="32"/>
          <w:lang w:val="en-US" w:eastAsia="zh-CN"/>
        </w:rPr>
      </w:pPr>
      <w:r>
        <w:rPr>
          <w:rFonts w:hint="eastAsia" w:ascii="仿宋_GB2312" w:eastAsia="仿宋_GB2312"/>
          <w:sz w:val="32"/>
          <w:szCs w:val="32"/>
        </w:rPr>
        <w:t>四、财政拨款收入支出决算总表</w:t>
      </w:r>
      <w:r>
        <w:rPr>
          <w:rFonts w:hint="eastAsia" w:ascii="仿宋_GB2312" w:eastAsia="仿宋_GB2312"/>
          <w:sz w:val="32"/>
          <w:szCs w:val="32"/>
        </w:rPr>
        <w:tab/>
      </w:r>
      <w:r>
        <w:rPr>
          <w:rFonts w:hint="eastAsia" w:ascii="仿宋_GB2312" w:eastAsia="仿宋_GB2312"/>
          <w:sz w:val="32"/>
          <w:szCs w:val="32"/>
        </w:rPr>
        <w:t>2</w:t>
      </w:r>
      <w:r>
        <w:rPr>
          <w:rFonts w:hint="eastAsia" w:ascii="仿宋_GB2312" w:eastAsia="仿宋_GB2312"/>
          <w:sz w:val="32"/>
          <w:szCs w:val="32"/>
          <w:lang w:val="en-US" w:eastAsia="zh-CN"/>
        </w:rPr>
        <w:t>7</w:t>
      </w:r>
    </w:p>
    <w:p w14:paraId="485BDCDF">
      <w:pPr>
        <w:tabs>
          <w:tab w:val="right" w:leader="dot" w:pos="8505"/>
        </w:tabs>
        <w:spacing w:line="576" w:lineRule="exact"/>
        <w:rPr>
          <w:rFonts w:hint="eastAsia" w:ascii="仿宋_GB2312" w:eastAsia="仿宋_GB2312"/>
          <w:sz w:val="32"/>
          <w:szCs w:val="32"/>
          <w:lang w:val="en-US" w:eastAsia="zh-CN"/>
        </w:rPr>
      </w:pPr>
      <w:r>
        <w:rPr>
          <w:rFonts w:hint="eastAsia" w:ascii="仿宋_GB2312" w:eastAsia="仿宋_GB2312"/>
          <w:sz w:val="32"/>
          <w:szCs w:val="32"/>
        </w:rPr>
        <w:t>五、财政拨款支出决算明细表</w:t>
      </w:r>
      <w:r>
        <w:rPr>
          <w:rFonts w:hint="eastAsia" w:ascii="仿宋_GB2312" w:eastAsia="仿宋_GB2312"/>
          <w:sz w:val="32"/>
          <w:szCs w:val="32"/>
        </w:rPr>
        <w:tab/>
      </w:r>
      <w:r>
        <w:rPr>
          <w:rFonts w:hint="eastAsia" w:ascii="仿宋_GB2312" w:eastAsia="仿宋_GB2312"/>
          <w:sz w:val="32"/>
          <w:szCs w:val="32"/>
        </w:rPr>
        <w:t>2</w:t>
      </w:r>
      <w:r>
        <w:rPr>
          <w:rFonts w:hint="eastAsia" w:ascii="仿宋_GB2312" w:eastAsia="仿宋_GB2312"/>
          <w:sz w:val="32"/>
          <w:szCs w:val="32"/>
          <w:lang w:val="en-US" w:eastAsia="zh-CN"/>
        </w:rPr>
        <w:t>7</w:t>
      </w:r>
    </w:p>
    <w:p w14:paraId="211F47D6">
      <w:pPr>
        <w:tabs>
          <w:tab w:val="right" w:leader="dot" w:pos="8505"/>
        </w:tabs>
        <w:spacing w:line="576" w:lineRule="exact"/>
        <w:rPr>
          <w:rFonts w:hint="eastAsia" w:ascii="仿宋_GB2312" w:eastAsia="仿宋_GB2312"/>
          <w:sz w:val="32"/>
          <w:szCs w:val="32"/>
          <w:lang w:val="en-US" w:eastAsia="zh-CN"/>
        </w:rPr>
      </w:pPr>
      <w:r>
        <w:rPr>
          <w:rFonts w:hint="eastAsia" w:ascii="仿宋_GB2312" w:eastAsia="仿宋_GB2312"/>
          <w:sz w:val="32"/>
          <w:szCs w:val="32"/>
        </w:rPr>
        <w:t>六、一般公共预算财政拨款支出决算表</w:t>
      </w:r>
      <w:r>
        <w:rPr>
          <w:rFonts w:hint="eastAsia" w:ascii="仿宋_GB2312" w:eastAsia="仿宋_GB2312"/>
          <w:sz w:val="32"/>
          <w:szCs w:val="32"/>
        </w:rPr>
        <w:tab/>
      </w:r>
      <w:r>
        <w:rPr>
          <w:rFonts w:hint="eastAsia" w:ascii="仿宋_GB2312" w:eastAsia="仿宋_GB2312"/>
          <w:sz w:val="32"/>
          <w:szCs w:val="32"/>
        </w:rPr>
        <w:t>2</w:t>
      </w:r>
      <w:r>
        <w:rPr>
          <w:rFonts w:hint="eastAsia" w:ascii="仿宋_GB2312" w:eastAsia="仿宋_GB2312"/>
          <w:sz w:val="32"/>
          <w:szCs w:val="32"/>
          <w:lang w:val="en-US" w:eastAsia="zh-CN"/>
        </w:rPr>
        <w:t>7</w:t>
      </w:r>
    </w:p>
    <w:p w14:paraId="7D0FEBDF">
      <w:pPr>
        <w:tabs>
          <w:tab w:val="right" w:leader="dot" w:pos="8505"/>
        </w:tabs>
        <w:spacing w:line="576" w:lineRule="exact"/>
        <w:rPr>
          <w:rFonts w:hint="eastAsia" w:ascii="仿宋_GB2312" w:eastAsia="仿宋_GB2312"/>
          <w:sz w:val="32"/>
          <w:szCs w:val="32"/>
          <w:lang w:val="en-US" w:eastAsia="zh-CN"/>
        </w:rPr>
      </w:pPr>
      <w:r>
        <w:rPr>
          <w:rFonts w:hint="eastAsia" w:ascii="仿宋_GB2312" w:eastAsia="仿宋_GB2312"/>
          <w:sz w:val="32"/>
          <w:szCs w:val="32"/>
        </w:rPr>
        <w:t>七、一般公共预算财政拨款支出决算明细表</w:t>
      </w:r>
      <w:r>
        <w:rPr>
          <w:rFonts w:hint="eastAsia" w:ascii="仿宋_GB2312" w:eastAsia="仿宋_GB2312"/>
          <w:sz w:val="32"/>
          <w:szCs w:val="32"/>
        </w:rPr>
        <w:tab/>
      </w:r>
      <w:r>
        <w:rPr>
          <w:rFonts w:hint="eastAsia" w:ascii="仿宋_GB2312" w:eastAsia="仿宋_GB2312"/>
          <w:sz w:val="32"/>
          <w:szCs w:val="32"/>
        </w:rPr>
        <w:t>2</w:t>
      </w:r>
      <w:r>
        <w:rPr>
          <w:rFonts w:hint="eastAsia" w:ascii="仿宋_GB2312" w:eastAsia="仿宋_GB2312"/>
          <w:sz w:val="32"/>
          <w:szCs w:val="32"/>
          <w:lang w:val="en-US" w:eastAsia="zh-CN"/>
        </w:rPr>
        <w:t>7</w:t>
      </w:r>
    </w:p>
    <w:p w14:paraId="7F8BCC2A">
      <w:pPr>
        <w:tabs>
          <w:tab w:val="right" w:leader="dot" w:pos="8505"/>
        </w:tabs>
        <w:spacing w:line="576" w:lineRule="exact"/>
        <w:rPr>
          <w:rFonts w:hint="eastAsia" w:ascii="仿宋_GB2312" w:eastAsia="仿宋_GB2312"/>
          <w:sz w:val="32"/>
          <w:szCs w:val="32"/>
          <w:lang w:val="en-US" w:eastAsia="zh-CN"/>
        </w:rPr>
      </w:pPr>
      <w:r>
        <w:rPr>
          <w:rFonts w:hint="eastAsia" w:ascii="仿宋_GB2312" w:eastAsia="仿宋_GB2312"/>
          <w:sz w:val="32"/>
          <w:szCs w:val="32"/>
        </w:rPr>
        <w:t>八、一般公共预算财政拨款基本支出决算表</w:t>
      </w:r>
      <w:r>
        <w:rPr>
          <w:rFonts w:hint="eastAsia" w:ascii="仿宋_GB2312" w:eastAsia="仿宋_GB2312"/>
          <w:sz w:val="32"/>
          <w:szCs w:val="32"/>
        </w:rPr>
        <w:tab/>
      </w:r>
      <w:r>
        <w:rPr>
          <w:rFonts w:hint="eastAsia" w:ascii="仿宋_GB2312" w:eastAsia="仿宋_GB2312"/>
          <w:sz w:val="32"/>
          <w:szCs w:val="32"/>
        </w:rPr>
        <w:t>2</w:t>
      </w:r>
      <w:r>
        <w:rPr>
          <w:rFonts w:hint="eastAsia" w:ascii="仿宋_GB2312" w:eastAsia="仿宋_GB2312"/>
          <w:sz w:val="32"/>
          <w:szCs w:val="32"/>
          <w:lang w:val="en-US" w:eastAsia="zh-CN"/>
        </w:rPr>
        <w:t>7</w:t>
      </w:r>
    </w:p>
    <w:p w14:paraId="5A0591B4">
      <w:pPr>
        <w:tabs>
          <w:tab w:val="right" w:leader="dot" w:pos="8505"/>
        </w:tabs>
        <w:spacing w:line="576" w:lineRule="exact"/>
        <w:rPr>
          <w:rFonts w:hint="eastAsia" w:ascii="仿宋_GB2312" w:eastAsia="仿宋_GB2312"/>
          <w:sz w:val="32"/>
          <w:szCs w:val="32"/>
          <w:lang w:val="en-US" w:eastAsia="zh-CN"/>
        </w:rPr>
      </w:pPr>
      <w:r>
        <w:rPr>
          <w:rFonts w:hint="eastAsia" w:ascii="仿宋_GB2312" w:eastAsia="仿宋_GB2312"/>
          <w:sz w:val="32"/>
          <w:szCs w:val="32"/>
        </w:rPr>
        <w:t>九、一般公共预算财政拨款项目支出决算表</w:t>
      </w:r>
      <w:r>
        <w:rPr>
          <w:rFonts w:hint="eastAsia" w:ascii="仿宋_GB2312" w:eastAsia="仿宋_GB2312"/>
          <w:sz w:val="32"/>
          <w:szCs w:val="32"/>
        </w:rPr>
        <w:tab/>
      </w:r>
      <w:r>
        <w:rPr>
          <w:rFonts w:hint="eastAsia" w:ascii="仿宋_GB2312" w:eastAsia="仿宋_GB2312"/>
          <w:sz w:val="32"/>
          <w:szCs w:val="32"/>
        </w:rPr>
        <w:t>2</w:t>
      </w:r>
      <w:r>
        <w:rPr>
          <w:rFonts w:hint="eastAsia" w:ascii="仿宋_GB2312" w:eastAsia="仿宋_GB2312"/>
          <w:sz w:val="32"/>
          <w:szCs w:val="32"/>
          <w:lang w:val="en-US" w:eastAsia="zh-CN"/>
        </w:rPr>
        <w:t>7</w:t>
      </w:r>
    </w:p>
    <w:p w14:paraId="176C49CF">
      <w:pPr>
        <w:tabs>
          <w:tab w:val="right" w:leader="dot" w:pos="8505"/>
        </w:tabs>
        <w:spacing w:line="576" w:lineRule="exact"/>
        <w:rPr>
          <w:rFonts w:hint="eastAsia" w:ascii="仿宋_GB2312" w:eastAsia="仿宋_GB2312"/>
          <w:sz w:val="32"/>
          <w:szCs w:val="32"/>
          <w:lang w:val="en-US" w:eastAsia="zh-CN"/>
        </w:rPr>
      </w:pPr>
      <w:r>
        <w:rPr>
          <w:rFonts w:hint="eastAsia" w:ascii="仿宋_GB2312" w:eastAsia="仿宋_GB2312"/>
          <w:sz w:val="32"/>
          <w:szCs w:val="32"/>
        </w:rPr>
        <w:t>十、政府性基金预算财政拨款收入支出决算表</w:t>
      </w:r>
      <w:r>
        <w:rPr>
          <w:rFonts w:hint="eastAsia" w:ascii="仿宋_GB2312" w:eastAsia="仿宋_GB2312"/>
          <w:sz w:val="32"/>
          <w:szCs w:val="32"/>
        </w:rPr>
        <w:tab/>
      </w:r>
      <w:r>
        <w:rPr>
          <w:rFonts w:hint="eastAsia" w:ascii="仿宋_GB2312" w:eastAsia="仿宋_GB2312"/>
          <w:sz w:val="32"/>
          <w:szCs w:val="32"/>
        </w:rPr>
        <w:t>2</w:t>
      </w:r>
      <w:r>
        <w:rPr>
          <w:rFonts w:hint="eastAsia" w:ascii="仿宋_GB2312" w:eastAsia="仿宋_GB2312"/>
          <w:sz w:val="32"/>
          <w:szCs w:val="32"/>
          <w:lang w:val="en-US" w:eastAsia="zh-CN"/>
        </w:rPr>
        <w:t>7</w:t>
      </w:r>
    </w:p>
    <w:p w14:paraId="06492817">
      <w:pPr>
        <w:tabs>
          <w:tab w:val="right" w:leader="dot" w:pos="8505"/>
        </w:tabs>
        <w:spacing w:line="576" w:lineRule="exact"/>
        <w:rPr>
          <w:rFonts w:hint="eastAsia" w:ascii="仿宋_GB2312" w:eastAsia="仿宋_GB2312"/>
          <w:sz w:val="32"/>
          <w:szCs w:val="32"/>
          <w:lang w:val="en-US" w:eastAsia="zh-CN"/>
        </w:rPr>
      </w:pPr>
      <w:r>
        <w:rPr>
          <w:rFonts w:hint="eastAsia" w:ascii="仿宋_GB2312" w:eastAsia="仿宋_GB2312"/>
          <w:sz w:val="32"/>
          <w:szCs w:val="32"/>
        </w:rPr>
        <w:t>十一、国有资本经营预算财政拨款收入支出决算表</w:t>
      </w:r>
      <w:r>
        <w:rPr>
          <w:rFonts w:hint="eastAsia" w:ascii="仿宋_GB2312" w:eastAsia="仿宋_GB2312"/>
          <w:sz w:val="32"/>
          <w:szCs w:val="32"/>
        </w:rPr>
        <w:tab/>
      </w:r>
      <w:r>
        <w:rPr>
          <w:rFonts w:hint="eastAsia" w:ascii="仿宋_GB2312" w:eastAsia="仿宋_GB2312"/>
          <w:sz w:val="32"/>
          <w:szCs w:val="32"/>
        </w:rPr>
        <w:t>2</w:t>
      </w:r>
      <w:r>
        <w:rPr>
          <w:rFonts w:hint="eastAsia" w:ascii="仿宋_GB2312" w:eastAsia="仿宋_GB2312"/>
          <w:sz w:val="32"/>
          <w:szCs w:val="32"/>
          <w:lang w:val="en-US" w:eastAsia="zh-CN"/>
        </w:rPr>
        <w:t>7</w:t>
      </w:r>
    </w:p>
    <w:p w14:paraId="4BC246BC">
      <w:pPr>
        <w:tabs>
          <w:tab w:val="right" w:leader="dot" w:pos="8505"/>
        </w:tabs>
        <w:spacing w:line="576" w:lineRule="exact"/>
        <w:rPr>
          <w:rFonts w:hint="eastAsia" w:ascii="仿宋_GB2312" w:eastAsia="仿宋_GB2312"/>
          <w:sz w:val="32"/>
          <w:szCs w:val="32"/>
          <w:lang w:val="en-US" w:eastAsia="zh-CN"/>
        </w:rPr>
      </w:pPr>
      <w:r>
        <w:rPr>
          <w:rFonts w:hint="eastAsia" w:ascii="仿宋_GB2312" w:eastAsia="仿宋_GB2312"/>
          <w:sz w:val="32"/>
          <w:szCs w:val="32"/>
        </w:rPr>
        <w:t>十二、国有资本经营预算财政拨款支出决算表</w:t>
      </w:r>
      <w:r>
        <w:rPr>
          <w:rFonts w:hint="eastAsia" w:ascii="仿宋_GB2312" w:eastAsia="仿宋_GB2312"/>
          <w:sz w:val="32"/>
          <w:szCs w:val="32"/>
        </w:rPr>
        <w:tab/>
      </w:r>
      <w:r>
        <w:rPr>
          <w:rFonts w:hint="eastAsia" w:ascii="仿宋_GB2312" w:eastAsia="仿宋_GB2312"/>
          <w:sz w:val="32"/>
          <w:szCs w:val="32"/>
        </w:rPr>
        <w:t>2</w:t>
      </w:r>
      <w:r>
        <w:rPr>
          <w:rFonts w:hint="eastAsia" w:ascii="仿宋_GB2312" w:eastAsia="仿宋_GB2312"/>
          <w:sz w:val="32"/>
          <w:szCs w:val="32"/>
          <w:lang w:val="en-US" w:eastAsia="zh-CN"/>
        </w:rPr>
        <w:t>7</w:t>
      </w:r>
    </w:p>
    <w:p w14:paraId="2215ACC7">
      <w:pPr>
        <w:tabs>
          <w:tab w:val="right" w:leader="dot" w:pos="8505"/>
        </w:tabs>
        <w:spacing w:line="576" w:lineRule="exact"/>
        <w:rPr>
          <w:rFonts w:hint="eastAsia" w:ascii="仿宋_GB2312" w:eastAsia="仿宋_GB2312"/>
          <w:sz w:val="32"/>
          <w:szCs w:val="32"/>
          <w:lang w:val="en-US" w:eastAsia="zh-CN"/>
        </w:rPr>
      </w:pPr>
      <w:r>
        <w:rPr>
          <w:rFonts w:hint="eastAsia" w:ascii="仿宋_GB2312" w:eastAsia="仿宋_GB2312"/>
          <w:sz w:val="32"/>
          <w:szCs w:val="32"/>
        </w:rPr>
        <w:t>十三、财政拨款“三公”经费支出决算表</w:t>
      </w:r>
      <w:r>
        <w:rPr>
          <w:rFonts w:hint="eastAsia" w:ascii="仿宋_GB2312" w:eastAsia="仿宋_GB2312"/>
          <w:sz w:val="32"/>
          <w:szCs w:val="32"/>
        </w:rPr>
        <w:tab/>
      </w:r>
      <w:r>
        <w:rPr>
          <w:rFonts w:hint="eastAsia" w:ascii="仿宋_GB2312" w:eastAsia="仿宋_GB2312"/>
          <w:sz w:val="32"/>
          <w:szCs w:val="32"/>
        </w:rPr>
        <w:t>2</w:t>
      </w:r>
      <w:r>
        <w:rPr>
          <w:rFonts w:hint="eastAsia" w:ascii="仿宋_GB2312" w:eastAsia="仿宋_GB2312"/>
          <w:sz w:val="32"/>
          <w:szCs w:val="32"/>
          <w:lang w:val="en-US" w:eastAsia="zh-CN"/>
        </w:rPr>
        <w:t>7</w:t>
      </w:r>
      <w:bookmarkStart w:id="0" w:name="_GoBack"/>
      <w:bookmarkEnd w:id="0"/>
    </w:p>
    <w:p w14:paraId="32701375">
      <w:pPr>
        <w:rPr>
          <w:rFonts w:hint="eastAsia" w:ascii="Times New Roman" w:eastAsia="Times New Roman"/>
          <w:sz w:val="24"/>
          <w:szCs w:val="24"/>
        </w:rPr>
      </w:pPr>
    </w:p>
    <w:p w14:paraId="0B902FD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p>
    <w:p w14:paraId="779A25CA">
      <w:pPr>
        <w:pStyle w:val="13"/>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p>
    <w:p w14:paraId="0880F6D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p>
    <w:p w14:paraId="02F7C90B">
      <w:pPr>
        <w:pStyle w:val="13"/>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p>
    <w:p w14:paraId="010EE72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p>
    <w:p w14:paraId="53AED500">
      <w:pPr>
        <w:pStyle w:val="13"/>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p>
    <w:p w14:paraId="595B9BF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p>
    <w:p w14:paraId="405B21FD">
      <w:pPr>
        <w:pStyle w:val="13"/>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p>
    <w:p w14:paraId="61F8816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p>
    <w:p w14:paraId="5BB55D48">
      <w:pPr>
        <w:pStyle w:val="13"/>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p>
    <w:p w14:paraId="220148B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p>
    <w:p w14:paraId="34DB6F50">
      <w:pPr>
        <w:pStyle w:val="13"/>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p>
    <w:p w14:paraId="58F21B6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sectPr>
          <w:footerReference r:id="rId3" w:type="default"/>
          <w:pgSz w:w="11906" w:h="16839"/>
          <w:pgMar w:top="1431" w:right="1431" w:bottom="1525" w:left="1605" w:header="0" w:footer="1250" w:gutter="0"/>
          <w:pgNumType w:fmt="numberInDash" w:start="1"/>
          <w:cols w:space="720" w:num="1"/>
        </w:sectPr>
      </w:pPr>
    </w:p>
    <w:p w14:paraId="2460405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第一部分  部门概况</w:t>
      </w:r>
    </w:p>
    <w:p w14:paraId="24B4F82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14:paraId="74E1E82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一、部门职责</w:t>
      </w:r>
    </w:p>
    <w:p w14:paraId="45E5810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（一）主要职能。</w:t>
      </w:r>
    </w:p>
    <w:p w14:paraId="4F8D84C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掌握区内道路交通安全情况；负责依法查处道路交通违法行为、处理交通事故、维护道路交通秩序和公路治安秩序；负责机动车登记、安全检验，驾驶人员考试发证、换证、审验工作；负责道路交通安全宣传教育工作；负责非机动车辆牌证发放及管理工作；组织、指导道路交通管理科技工作；参与城市建设、道路交通和安全设施的规划。</w:t>
      </w:r>
    </w:p>
    <w:p w14:paraId="237D127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（二）2024年重点工作完成情况。</w:t>
      </w:r>
    </w:p>
    <w:p w14:paraId="05F49FA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2024年，在区委区政府和分局党委以及市局交警支队的坚 强领导下，交警大队以推进实施“深耕善治 ”三年行动计划为 抓手，紧紧围绕区委、区政府中心工作，以队伍建设为龙头，以事故预防为重点，狠抓“减量空大 ”，不断夯实道路交通安全 管理工作基础，不断增强道路交通安全管理工作执行力，抓重点、破难点、创亮点，各项工作有序开展并卓有成效。2024年11月，全区共发生道路交通事故1723起，死亡23人，受伤473人，直接经济损失38.767万元，与去年同期相比事故起数上升 13.06%，死亡人数上升155.56%，受伤人数下降 63.02%，直接 经济损失上升30.48%。期间发生一次死亡2人的道路交通事故 3 起。迄今，昭化区连续十年未发生一起一次死亡3人以上的 较大道路交通事故。</w:t>
      </w:r>
    </w:p>
    <w:p w14:paraId="6D40EF7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狠抓事故预防工作，不断优化道路交通整体环境：</w:t>
      </w:r>
      <w:r>
        <w:rPr>
          <w:rFonts w:hint="eastAsia" w:ascii="仿宋_GB2312" w:hAnsi="仿宋_GB2312" w:eastAsia="仿宋_GB2312" w:cs="仿宋_GB2312"/>
          <w:sz w:val="32"/>
          <w:szCs w:val="32"/>
        </w:rPr>
        <w:t>聚焦道 路交通安全领域，紧紧围绕易引发群死群伤交通事故的重点车辆和驾驶人、重点路段、重点企业和重点违法，深刻汲取近年来全国重特大道路交通事故以及我省典型道路交通事故的惨痛教训，持续深化道路交通事故预防“减量控大 ”工作，紧密联动各相关部门，通过开展全方位、全链条、多层次的综合专项整治，全力防控较大道路交通事故，着力从根本上提升道路交通本质安全水平，坚决防范和遏制重特大道路交通事故发生。一是一年来，发放宣传资料 12 万余份，播放公益广告30 余条，悬挂大幅标语40 余幅，督促驾驶人及业主签定交通安全自律《承诺书》30000 余份；投入警力6000 余人次，检查各类车辆4万余辆，查处超限超载货车247辆。二是协助指导农村派出所管理辖区交通工作，严格落实了业务指导和技能培训，先后深入派出所指导工作50 余次，培训派出所交管民辅警300余人次。三是进一步巩固了交通安全大宣传大教育格局。在充分利用城区道路 LED 诱导宣传屏和手机短信、电视公益广告强化日常交通安全法律法规宣传的同时，与辖区户外显示屏达成协议每月播放交通安全警示片，每月制作交通安全提示语利用农村“大喇叭”播放2-3 条交通安全宣传。同时，通过交警赶场联合各镇交管办开展交通安全宣传活动。2024年，大队组织集中宣传活动87场次，深入小区、学校、企业、机关上交通安全课48场次，直接受教育群众达到6.8万余人次。四是进一步加强了源头管理。今年来，组织对货运企业、客运公司安全检查12次，下发隐患整改通知书5 份，安全警示约谈6人次，分别对41名记满12分的驾驶人和发生死亡事故负同类以上的驾驶人进行了为期一周的强化学习；坚决制止超限超载车辆出场过站，严格落实了客运车辆监管措施，对全区客运车辆GPS使用情况不定期进行检查督促，严防客车超员、超速和疲劳驾驶违法行为。五是交通安全隐患排查并督促整治到位。2024年联合应急、交通、农业等部门组织隐患排查17 次，排查上报各类隐患271余处，督促整改200余处。同时，提请区政府加大了安保设施的建设力度，年内新装防护栏10公里，防撞墙12余处，警示标牌300块，凸面镜44张，设立警示桩30余处，减速带14处，限速标志14个，施划中心线1.4 万余米，极大地改善了辖区道路运行条件。六是以专项整治为抓手，强力规范各类道路交通秩序。一年来，按照上级要求，结合辖区实际，先后认真 组织开展了“平安春运、交警同行 ”集中整治、酒后驾驶交通 违法行为专项整治、夏季交通安全集中整治、飙车炸街 ”违法犯罪行为专项行动、重点道路交通安全秩序整治、重点交通违 法专项整治、电动车专项整治、“铁拳治违”行动、“两客一危 一货一面 ”专项整治等多项交通安全集中整治专项行动，共投入警力6800余人次，警车1600余辆，查处各类交通违法行为18706起，其中查处酒驾154起、醉驾5起，无证驾驶 233起、超速6570起，超员116起、货车超载247起。七是根据全省公安机关部署开展电动自行车安全隐患全链条整治行动以来，昭化公安分局交警大队迅速行动、强力推进，严查交通违法，开展联合检查，广泛宣传警示，全力开展电动自行车安全隐患全链条整治行动，发动镇、村（社区）排查摸清超标电动自行车 底数，充分发挥社区、街道、村委会等作用，形成遍布城乡、 网地一体的挂牌网络，组织备案登记服务点具体经办人员对车 辆查验、办理流程等内容进行详细培训，确保备案登记工作开 展文明、规范、有序，目前超标电动车登记备案工作已于2024 年 11月15日结束，共登记备案超标电动车 10640 辆。</w:t>
      </w:r>
    </w:p>
    <w:p w14:paraId="251BD2E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狠抓“三化建设 ”，不断增强交通管理水平：</w:t>
      </w:r>
      <w:r>
        <w:rPr>
          <w:rFonts w:hint="eastAsia" w:ascii="仿宋_GB2312" w:hAnsi="仿宋_GB2312" w:eastAsia="仿宋_GB2312" w:cs="仿宋_GB2312"/>
          <w:sz w:val="32"/>
          <w:szCs w:val="32"/>
        </w:rPr>
        <w:t>一是以实践   化培训为载体，提升队伍职业能力。今年以来，大队先后组织开展秩序、事故、车管所业务培训各四期，规范执法专项培训4期，警务装备使用管理培训3期，民辅警集中强化轮期2期。二是以规范化建设为切入点，强力规范执法为案程序。各中队严格执行上级有关规定，对办理的行政、刑事案件进行了全面清理，按要求规范进行了交通事故数据录入，补齐补全了事故相关信息资料，严格落实了执法办案责任倒查和违规违法问责制，确保事故录入率100%。坚持对民警使用执法记录仪情况进行常态化检查，对民警执法情况24 小时传输及系统维护情况进行不定期抽查，及时对抽查情况进行通报并纳入绩效考核，极大地增强了民警的证据意识。为规范询问工作，大队要求办案 民警必须按规定使用正版笔录软件，力求使执法办案更加方便、快捷、科学、规范，进一步提高执法质量。三是以现代化建设为引领，不断完善信息化应用平台。大队严格加强了移动警务通的使用率、使用比例、 日常维护的考核，使一线民警能规范 使用移动警务通，日常在线率达到了95%以上，月平均应用率达到了100%，通过移动警务通开具的交通违法现场执法案件数占全部现场执法的90%以上。</w:t>
      </w:r>
    </w:p>
    <w:p w14:paraId="547391C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狠抓窗口建设，不断提升交通管理工作满意度：一是进一步优化了4S 店车管业务服务。对2家4S店车管人员、3家机动车检测机构人员进行了全面岗位业务培训，建立完善了服务 监管机制，规范了车管服务秩序。截止11月30日，共受理机动车业务 6.7861万笔，其中：注册登记12566辆，发放临牌12541副，转移登记297辆，注销登记925辆，车辆审验410204辆，其他业务512笔；共受理机动车驾驶证业务2.6569万笔，其中：初次申领证427笔，增驾申领917笔，补换证4220本，其他业务21005笔。二是严格落实接处警制度，按照“接警及时、处警迅速、处置有效、群众满意”的要求，确保接处警过 程秩序化、标准化、制度化，在接处警工作中中做到了用语文明、着装规范、杜绝了接处警中违规违纪现象。三是做到“四个衔接”，着力搞好交通事故纠纷调解工作。2024年受理交通事故纠纷调处1522 起，调解成功1340起，成功率为88%，交通事故纠纷调解实现了“零上访 ”。</w:t>
      </w:r>
    </w:p>
    <w:p w14:paraId="10AB219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狠抓队伍建设，不断增强交通管理工作执行力：</w:t>
      </w:r>
      <w:r>
        <w:rPr>
          <w:rFonts w:hint="eastAsia" w:ascii="仿宋_GB2312" w:hAnsi="仿宋_GB2312" w:eastAsia="仿宋_GB2312" w:cs="仿宋_GB2312"/>
          <w:sz w:val="32"/>
          <w:szCs w:val="32"/>
        </w:rPr>
        <w:t>一是扎实  组织全体民辅警深入学习了党的二十大和习近平总书记关于党 的建设的重要思想,全面贯彻习近平总书记来川来广视察重要  指示精神， 以坚持不懈贯彻落实习近平总书记“7·9”重要讲话为主线，紧扣上级公安机关及分局工作思路，以创建公安机关“最强支部”为抓手，全面贯彻落实新时代党的建设总要求， 以高质量机关党建引领和保障区委“1456”发展战略、分局“11333”工作思路落地落实，为昭化公安工作高质量发展突破提升和忠实履行新时代职责使命提供坚强的政治保证。二是开展了交警队伍突出问题专项活动，使民辅警的群众意识、奉献意识进一步增强；组织开展了争创“无违纪所队、无违纪民警 ”活动。三是进一步加强了内务秩序管理，落实了每周督察制度，严格了绩效考核，对 6 名民辅警进行了通报批评和严厉处罚。四是进一步加强了党的组织建设、作风建设和思想建设，坚持了“三会一课”制度，落实了党员志愿服务措施和党员双报到要求，充分发挥了党支部和共产党员在交通管理工作中的战斗堡垒作用和先锋模范作用；全年上党课4次、专题学习5次、党员大会4次，开展红色星期六42 次。把坚定拥护“两个确立”、坚决做到“两个维护”作为最高政治原则和根本政治责任，深化政治建设，突出抓好政治意识教育、政治忠诚教育和党性教育，引导党员干部提高政治敏锐性和政治判断力、政治领悟力、政治执行力，始终在思想上政治上行动上同以习近平同志为核心的党中央保持高度一致。</w:t>
      </w:r>
    </w:p>
    <w:p w14:paraId="3A981F5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二、机构设置</w:t>
      </w:r>
    </w:p>
    <w:p w14:paraId="7B5D7742">
      <w:pPr>
        <w:keepNext w:val="0"/>
        <w:keepLines w:val="0"/>
        <w:pageBreakBefore w:val="0"/>
        <w:widowControl w:val="0"/>
        <w:kinsoku/>
        <w:wordWrap/>
        <w:overflowPunct w:val="0"/>
        <w:topLinePunct/>
        <w:autoSpaceDE w:val="0"/>
        <w:autoSpaceDN w:val="0"/>
        <w:bidi w:val="0"/>
        <w:spacing w:line="576" w:lineRule="exact"/>
        <w:ind w:firstLine="640" w:firstLineChars="200"/>
        <w:textAlignment w:val="auto"/>
        <w:outlineLvl w:val="9"/>
        <w:rPr>
          <w:rFonts w:hint="eastAsia" w:ascii="Times New Roman" w:hAnsi="Times New Roman" w:eastAsia="仿宋_GB2312" w:cs="仿宋_GB2312"/>
          <w:color w:val="auto"/>
          <w:sz w:val="32"/>
          <w:szCs w:val="32"/>
          <w:highlight w:val="green"/>
        </w:rPr>
      </w:pPr>
      <w:r>
        <w:rPr>
          <w:rFonts w:hint="eastAsia" w:ascii="仿宋_GB2312" w:hAnsi="仿宋_GB2312" w:eastAsia="仿宋_GB2312" w:cs="仿宋_GB2312"/>
          <w:sz w:val="32"/>
          <w:szCs w:val="32"/>
          <w:highlight w:val="none"/>
        </w:rPr>
        <w:t>广元市公安局昭化区分局交通警察大队</w:t>
      </w:r>
      <w:r>
        <w:rPr>
          <w:rFonts w:hint="eastAsia" w:ascii="Times New Roman" w:hAnsi="Times New Roman" w:eastAsia="仿宋_GB2312" w:cs="仿宋_GB2312"/>
          <w:color w:val="auto"/>
          <w:sz w:val="32"/>
          <w:szCs w:val="32"/>
          <w:highlight w:val="none"/>
        </w:rPr>
        <w:t>下属</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14:paraId="78C0C089">
      <w:pPr>
        <w:pStyle w:val="4"/>
        <w:keepNext w:val="0"/>
        <w:keepLines w:val="0"/>
        <w:pageBreakBefore w:val="0"/>
        <w:widowControl w:val="0"/>
        <w:kinsoku/>
        <w:wordWrap/>
        <w:overflowPunct w:val="0"/>
        <w:topLinePunct/>
        <w:autoSpaceDE w:val="0"/>
        <w:autoSpaceDN w:val="0"/>
        <w:bidi w:val="0"/>
        <w:adjustRightInd w:val="0"/>
        <w:snapToGrid w:val="0"/>
        <w:spacing w:beforeLines="0" w:line="576" w:lineRule="exact"/>
        <w:ind w:firstLine="640" w:firstLineChars="200"/>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p>
    <w:p w14:paraId="6DB0F915">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仿宋_GB2312" w:hAnsi="仿宋_GB2312" w:eastAsia="仿宋_GB2312"/>
          <w:i/>
          <w:color w:val="000000"/>
          <w:sz w:val="32"/>
          <w:szCs w:val="32"/>
          <w:highlight w:val="yellow"/>
          <w:lang w:val="en-US"/>
        </w:rPr>
      </w:pPr>
      <w:r>
        <w:rPr>
          <w:rFonts w:hint="eastAsia" w:ascii="仿宋_GB2312" w:hAnsi="仿宋_GB2312" w:eastAsia="仿宋_GB2312"/>
          <w:color w:val="000000"/>
          <w:sz w:val="32"/>
          <w:szCs w:val="32"/>
          <w:lang w:val="en-US"/>
        </w:rPr>
        <w:t>1.</w:t>
      </w:r>
      <w:r>
        <w:rPr>
          <w:rFonts w:hint="eastAsia" w:ascii="仿宋_GB2312" w:hAnsi="仿宋_GB2312" w:eastAsia="仿宋_GB2312" w:cs="仿宋_GB2312"/>
          <w:sz w:val="32"/>
          <w:szCs w:val="32"/>
        </w:rPr>
        <w:t>广元市公安局昭化区分局交通警察大队</w:t>
      </w:r>
    </w:p>
    <w:p w14:paraId="25C6289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p>
    <w:p w14:paraId="07CBBD7D">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br w:type="page"/>
      </w:r>
    </w:p>
    <w:p w14:paraId="52054F79">
      <w:pPr>
        <w:pStyle w:val="13"/>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第二部分  2024年度部门决算情况说明</w:t>
      </w:r>
    </w:p>
    <w:p w14:paraId="057D439A">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一、收入支出决算总体情况说明</w:t>
      </w:r>
    </w:p>
    <w:p w14:paraId="7CE9B7B8">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2024年度收、支总计均为161.88万元。与2023年度相比，收、支总计各减少57.52万元，下降26.2%。主要变动原因是2024年政法转移支付减少。</w:t>
      </w:r>
    </w:p>
    <w:p w14:paraId="1DD96064">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olor w:val="000000"/>
          <w:kern w:val="2"/>
          <w:sz w:val="32"/>
          <w:szCs w:val="32"/>
          <w:highlight w:val="none"/>
          <w:lang w:val="en-US"/>
        </w:rPr>
        <w:t>（图1：收、支决算总计变动情况图）</w:t>
      </w:r>
      <w:r>
        <w:rPr>
          <w:position w:val="-120"/>
        </w:rPr>
        <w:drawing>
          <wp:anchor distT="0" distB="0" distL="0" distR="0" simplePos="0" relativeHeight="251660288" behindDoc="0" locked="0" layoutInCell="1" allowOverlap="1">
            <wp:simplePos x="0" y="0"/>
            <wp:positionH relativeFrom="column">
              <wp:posOffset>266700</wp:posOffset>
            </wp:positionH>
            <wp:positionV relativeFrom="paragraph">
              <wp:posOffset>304165</wp:posOffset>
            </wp:positionV>
            <wp:extent cx="5105400" cy="3829685"/>
            <wp:effectExtent l="0" t="0" r="0" b="18415"/>
            <wp:wrapTopAndBottom/>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
                    <a:stretch>
                      <a:fillRect/>
                    </a:stretch>
                  </pic:blipFill>
                  <pic:spPr>
                    <a:xfrm>
                      <a:off x="0" y="0"/>
                      <a:ext cx="5105400" cy="3829811"/>
                    </a:xfrm>
                    <a:prstGeom prst="rect">
                      <a:avLst/>
                    </a:prstGeom>
                  </pic:spPr>
                </pic:pic>
              </a:graphicData>
            </a:graphic>
          </wp:anchor>
        </w:drawing>
      </w:r>
    </w:p>
    <w:p w14:paraId="57C90F5D">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二、收入决算情况说明</w:t>
      </w:r>
    </w:p>
    <w:p w14:paraId="7C187DDF">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2024 年本年收入合计161.88万元，其中：一般公共预算财 政拨款收入161.88 万元，占100%。</w:t>
      </w:r>
    </w:p>
    <w:p w14:paraId="4A7D9C5A">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p>
    <w:p w14:paraId="3126A090">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仿宋_GB2312" w:hAnsi="仿宋_GB2312" w:eastAsia="仿宋_GB2312" w:cs="仿宋_GB2312"/>
          <w:sz w:val="32"/>
          <w:szCs w:val="32"/>
          <w:lang w:eastAsia="zh-CN"/>
        </w:rPr>
      </w:pPr>
    </w:p>
    <w:p w14:paraId="0AD12D42">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sz w:val="32"/>
          <w:szCs w:val="32"/>
          <w:lang w:eastAsia="zh-CN"/>
        </w:rPr>
      </w:pPr>
    </w:p>
    <w:p w14:paraId="0F45FBE5">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420" w:firstLineChars="200"/>
        <w:textAlignment w:val="auto"/>
        <w:rPr>
          <w:rFonts w:hint="eastAsia" w:ascii="黑体" w:hAnsi="黑体" w:eastAsia="黑体" w:cs="黑体"/>
          <w:sz w:val="32"/>
          <w:szCs w:val="32"/>
          <w:lang w:eastAsia="zh-CN"/>
        </w:rPr>
      </w:pPr>
      <w:r>
        <w:rPr>
          <w:position w:val="-96"/>
        </w:rPr>
        <w:drawing>
          <wp:anchor distT="0" distB="0" distL="0" distR="0" simplePos="0" relativeHeight="251659264" behindDoc="0" locked="0" layoutInCell="1" allowOverlap="1">
            <wp:simplePos x="0" y="0"/>
            <wp:positionH relativeFrom="column">
              <wp:posOffset>368300</wp:posOffset>
            </wp:positionH>
            <wp:positionV relativeFrom="paragraph">
              <wp:posOffset>224790</wp:posOffset>
            </wp:positionV>
            <wp:extent cx="4838700" cy="3067685"/>
            <wp:effectExtent l="0" t="0" r="0" b="18415"/>
            <wp:wrapSquare wrapText="bothSides"/>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
                    <a:stretch>
                      <a:fillRect/>
                    </a:stretch>
                  </pic:blipFill>
                  <pic:spPr>
                    <a:xfrm>
                      <a:off x="0" y="0"/>
                      <a:ext cx="4838700" cy="3067811"/>
                    </a:xfrm>
                    <a:prstGeom prst="rect">
                      <a:avLst/>
                    </a:prstGeom>
                  </pic:spPr>
                </pic:pic>
              </a:graphicData>
            </a:graphic>
          </wp:anchor>
        </w:drawing>
      </w:r>
    </w:p>
    <w:p w14:paraId="589A0344">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sz w:val="32"/>
          <w:szCs w:val="32"/>
          <w:lang w:eastAsia="zh-CN"/>
        </w:rPr>
      </w:pPr>
    </w:p>
    <w:p w14:paraId="78D5E61C">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sz w:val="32"/>
          <w:szCs w:val="32"/>
          <w:lang w:eastAsia="zh-CN"/>
        </w:rPr>
      </w:pPr>
    </w:p>
    <w:p w14:paraId="44458961">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sz w:val="32"/>
          <w:szCs w:val="32"/>
          <w:lang w:eastAsia="zh-CN"/>
        </w:rPr>
      </w:pPr>
    </w:p>
    <w:p w14:paraId="5B24130C">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center"/>
        <w:textAlignment w:val="auto"/>
        <w:rPr>
          <w:rFonts w:hint="eastAsia" w:ascii="仿宋_GB2312" w:hAnsi="仿宋_GB2312" w:eastAsia="仿宋_GB2312"/>
          <w:color w:val="000000"/>
          <w:kern w:val="2"/>
          <w:sz w:val="32"/>
          <w:szCs w:val="32"/>
          <w:highlight w:val="yellow"/>
          <w:lang w:val="en-US"/>
        </w:rPr>
      </w:pPr>
      <w:r>
        <w:rPr>
          <w:rFonts w:hint="eastAsia" w:ascii="仿宋_GB2312" w:hAnsi="仿宋_GB2312" w:eastAsia="仿宋_GB2312"/>
          <w:color w:val="000000"/>
          <w:kern w:val="2"/>
          <w:sz w:val="32"/>
          <w:szCs w:val="32"/>
          <w:highlight w:val="none"/>
          <w:lang w:val="en-US"/>
        </w:rPr>
        <w:t>（图2：收入决算结构图）</w:t>
      </w:r>
    </w:p>
    <w:p w14:paraId="108B5AA2">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三、支出决算情况说明</w:t>
      </w:r>
    </w:p>
    <w:p w14:paraId="7C9FC1CE">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2024年本年支出合计161.88万元，其中：项目支出161.88万元，占100%。</w:t>
      </w:r>
    </w:p>
    <w:p w14:paraId="5D30A48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olor w:val="000000"/>
          <w:kern w:val="2"/>
          <w:sz w:val="32"/>
          <w:szCs w:val="32"/>
          <w:highlight w:val="none"/>
          <w:lang w:val="en-US"/>
        </w:rPr>
        <w:t>（图3：支出决算结构图）</w:t>
      </w:r>
      <w:r>
        <w:rPr>
          <w:position w:val="-82"/>
        </w:rPr>
        <w:drawing>
          <wp:anchor distT="0" distB="0" distL="0" distR="0" simplePos="0" relativeHeight="251661312" behindDoc="0" locked="0" layoutInCell="1" allowOverlap="1">
            <wp:simplePos x="0" y="0"/>
            <wp:positionH relativeFrom="column">
              <wp:posOffset>558800</wp:posOffset>
            </wp:positionH>
            <wp:positionV relativeFrom="paragraph">
              <wp:posOffset>40005</wp:posOffset>
            </wp:positionV>
            <wp:extent cx="4610100" cy="2622550"/>
            <wp:effectExtent l="0" t="0" r="0" b="6350"/>
            <wp:wrapTopAndBottom/>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
                    <a:stretch>
                      <a:fillRect/>
                    </a:stretch>
                  </pic:blipFill>
                  <pic:spPr>
                    <a:xfrm>
                      <a:off x="0" y="0"/>
                      <a:ext cx="4610100" cy="2622550"/>
                    </a:xfrm>
                    <a:prstGeom prst="rect">
                      <a:avLst/>
                    </a:prstGeom>
                  </pic:spPr>
                </pic:pic>
              </a:graphicData>
            </a:graphic>
          </wp:anchor>
        </w:drawing>
      </w:r>
    </w:p>
    <w:p w14:paraId="76370429">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四、财政拨款收入支出决算总体情况说明</w:t>
      </w:r>
    </w:p>
    <w:p w14:paraId="6886BC5B">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2024年度财政拨款收、支总计均为161.88万元。与2023年度相比，财政拨款收、支总计各减少57.52万元，下降26.2%。 主要变动原因是2024 年政法转移支付减少。</w:t>
      </w:r>
    </w:p>
    <w:p w14:paraId="0C14736D">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olor w:val="000000"/>
          <w:kern w:val="2"/>
          <w:sz w:val="32"/>
          <w:szCs w:val="32"/>
          <w:highlight w:val="none"/>
          <w:lang w:val="en-US"/>
        </w:rPr>
        <w:t>（图4：财政拨款收、支决算总计变动情况）</w:t>
      </w:r>
      <w:r>
        <w:rPr>
          <w:position w:val="-104"/>
        </w:rPr>
        <w:drawing>
          <wp:anchor distT="0" distB="0" distL="0" distR="0" simplePos="0" relativeHeight="251662336" behindDoc="0" locked="0" layoutInCell="1" allowOverlap="1">
            <wp:simplePos x="0" y="0"/>
            <wp:positionH relativeFrom="column">
              <wp:posOffset>247650</wp:posOffset>
            </wp:positionH>
            <wp:positionV relativeFrom="paragraph">
              <wp:posOffset>76200</wp:posOffset>
            </wp:positionV>
            <wp:extent cx="5105400" cy="3828415"/>
            <wp:effectExtent l="0" t="0" r="0" b="635"/>
            <wp:wrapTopAndBottom/>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0"/>
                    <a:stretch>
                      <a:fillRect/>
                    </a:stretch>
                  </pic:blipFill>
                  <pic:spPr>
                    <a:xfrm>
                      <a:off x="0" y="0"/>
                      <a:ext cx="5105400" cy="3828415"/>
                    </a:xfrm>
                    <a:prstGeom prst="rect">
                      <a:avLst/>
                    </a:prstGeom>
                  </pic:spPr>
                </pic:pic>
              </a:graphicData>
            </a:graphic>
          </wp:anchor>
        </w:drawing>
      </w:r>
    </w:p>
    <w:p w14:paraId="614586C1">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五、一般公共预算财政拨款支出决算情况说明</w:t>
      </w:r>
    </w:p>
    <w:p w14:paraId="12D86A47">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（一）一般公共预算财政拨款支出决算总体情况</w:t>
      </w:r>
    </w:p>
    <w:p w14:paraId="1E7D8974">
      <w:pPr>
        <w:overflowPunct w:val="0"/>
        <w:topLinePunct/>
        <w:spacing w:line="576" w:lineRule="exact"/>
        <w:ind w:firstLine="640" w:firstLineChars="200"/>
        <w:jc w:val="both"/>
        <w:rPr>
          <w:rFonts w:hint="eastAsia" w:ascii="仿宋_GB2312" w:hAnsi="仿宋_GB2312" w:eastAsia="仿宋_GB2312" w:cs="仿宋_GB2312"/>
          <w:color w:val="000000"/>
          <w:kern w:val="2"/>
          <w:sz w:val="32"/>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一般公共预算财政拨款支出</w:t>
      </w:r>
      <w:r>
        <w:rPr>
          <w:rFonts w:hint="eastAsia" w:ascii="仿宋_GB2312" w:hAnsi="仿宋_GB2312" w:eastAsia="仿宋_GB2312"/>
          <w:color w:val="000000"/>
          <w:kern w:val="2"/>
          <w:sz w:val="32"/>
          <w:szCs w:val="24"/>
          <w:lang w:val="en-US" w:eastAsia="zh-CN"/>
        </w:rPr>
        <w:t>161.88</w:t>
      </w:r>
      <w:r>
        <w:rPr>
          <w:rFonts w:hint="eastAsia" w:ascii="仿宋_GB2312" w:hAnsi="仿宋_GB2312" w:eastAsia="仿宋_GB2312"/>
          <w:color w:val="000000"/>
          <w:kern w:val="2"/>
          <w:sz w:val="32"/>
          <w:szCs w:val="24"/>
          <w:lang w:val="en-US"/>
        </w:rPr>
        <w:t>万元，占本年支出合计的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%。与202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相比，一般公共预算财政拨款支出减少</w:t>
      </w:r>
      <w:r>
        <w:rPr>
          <w:rFonts w:hint="eastAsia" w:ascii="仿宋_GB2312" w:hAnsi="仿宋_GB2312" w:eastAsia="仿宋_GB2312"/>
          <w:color w:val="000000"/>
          <w:kern w:val="2"/>
          <w:sz w:val="32"/>
          <w:szCs w:val="24"/>
          <w:lang w:val="en-US" w:eastAsia="zh-CN"/>
        </w:rPr>
        <w:t>57.52</w:t>
      </w:r>
      <w:r>
        <w:rPr>
          <w:rFonts w:hint="eastAsia" w:ascii="仿宋_GB2312" w:hAnsi="仿宋_GB2312" w:eastAsia="仿宋_GB2312"/>
          <w:color w:val="000000"/>
          <w:kern w:val="2"/>
          <w:sz w:val="32"/>
          <w:szCs w:val="24"/>
          <w:lang w:val="en-US"/>
        </w:rPr>
        <w:t>万元，下降</w:t>
      </w:r>
      <w:r>
        <w:rPr>
          <w:rFonts w:hint="eastAsia" w:ascii="仿宋_GB2312" w:hAnsi="仿宋_GB2312" w:eastAsia="仿宋_GB2312"/>
          <w:color w:val="000000"/>
          <w:kern w:val="2"/>
          <w:sz w:val="32"/>
          <w:szCs w:val="24"/>
          <w:lang w:val="en-US" w:eastAsia="zh-CN"/>
        </w:rPr>
        <w:t>26.2</w:t>
      </w:r>
      <w:r>
        <w:rPr>
          <w:rFonts w:hint="eastAsia" w:ascii="仿宋_GB2312" w:hAnsi="仿宋_GB2312" w:eastAsia="仿宋_GB2312"/>
          <w:color w:val="000000"/>
          <w:kern w:val="2"/>
          <w:sz w:val="32"/>
          <w:szCs w:val="24"/>
          <w:lang w:val="en-US"/>
        </w:rPr>
        <w:t>%。主要变动原因是</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年政法转移支付</w:t>
      </w:r>
      <w:r>
        <w:rPr>
          <w:rFonts w:hint="eastAsia" w:ascii="仿宋_GB2312" w:hAnsi="仿宋_GB2312" w:eastAsia="仿宋_GB2312" w:cs="仿宋_GB2312"/>
          <w:sz w:val="32"/>
          <w:szCs w:val="32"/>
          <w:lang w:val="en-US" w:eastAsia="zh-CN"/>
        </w:rPr>
        <w:t>减少</w:t>
      </w:r>
      <w:r>
        <w:rPr>
          <w:rFonts w:hint="eastAsia" w:ascii="仿宋_GB2312" w:hAnsi="仿宋_GB2312" w:eastAsia="仿宋_GB2312" w:cs="仿宋_GB2312"/>
          <w:color w:val="000000"/>
          <w:kern w:val="2"/>
          <w:sz w:val="32"/>
        </w:rPr>
        <w:t>。</w:t>
      </w:r>
    </w:p>
    <w:p w14:paraId="1F9E302F">
      <w:pPr>
        <w:overflowPunct w:val="0"/>
        <w:topLinePunct/>
        <w:spacing w:line="576" w:lineRule="exact"/>
        <w:ind w:firstLine="640" w:firstLineChars="200"/>
        <w:jc w:val="center"/>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highlight w:val="none"/>
          <w:lang w:val="en-US"/>
        </w:rPr>
        <w:t>（图5：一般公共预算财政拨款支出决算变动情况）</w:t>
      </w:r>
      <w:r>
        <w:rPr>
          <w:rFonts w:hint="eastAsia" w:ascii="仿宋_GB2312" w:hAnsi="仿宋_GB2312" w:eastAsia="仿宋_GB2312" w:cs="仿宋_GB2312"/>
          <w:color w:val="000000"/>
          <w:kern w:val="2"/>
          <w:sz w:val="32"/>
          <w:highlight w:val="none"/>
          <w:lang w:eastAsia="zh-CN"/>
        </w:rPr>
        <w:pict>
          <v:shape id="Object 8" o:spid="_x0000_s2050" o:spt="75" type="#_x0000_t75" style="position:absolute;left:0pt;margin-left:24.5pt;margin-top:9.05pt;height:256.5pt;width:402pt;mso-wrap-distance-bottom:0pt;mso-wrap-distance-top:0pt;z-index:251666432;mso-width-relative:page;mso-height-relative:page;" o:ole="t" filled="f" stroked="f" coordsize="21600,21600" o:gfxdata="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">
            <v:path/>
            <v:fill on="f" focussize="0,0"/>
            <v:stroke on="f"/>
            <v:imagedata r:id="rId12" o:title=""/>
            <o:lock v:ext="edit" aspectratio="t"/>
            <w10:wrap type="topAndBottom"/>
          </v:shape>
          <o:OLEObject Type="Embed" ProgID="Excel.Sheet.8" ShapeID="Object 8" DrawAspect="Content" ObjectID="_1468075725" r:id="rId11">
            <o:LockedField>false</o:LockedField>
          </o:OLEObject>
        </w:pict>
      </w:r>
    </w:p>
    <w:p w14:paraId="674F8AD4">
      <w:pPr>
        <w:rPr>
          <w:rFonts w:hint="eastAsia"/>
          <w:lang w:eastAsia="zh-CN"/>
        </w:rPr>
      </w:pPr>
    </w:p>
    <w:p w14:paraId="2C831C61">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（二）一般公共预算财政拨款支出决算结构情况</w:t>
      </w:r>
    </w:p>
    <w:p w14:paraId="1DCF8EC1">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2024年度一般公共预算财政拨款支出161.88万元，主要用 于以下方面: 公共安全支出161.88万元， 占100%。</w:t>
      </w:r>
    </w:p>
    <w:p w14:paraId="2D305E2F">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olor w:val="000000"/>
          <w:kern w:val="2"/>
          <w:sz w:val="32"/>
          <w:szCs w:val="32"/>
          <w:highlight w:val="none"/>
          <w:lang w:val="en-US"/>
        </w:rPr>
        <w:t>（图6：一般公共预算财政拨款支出决算结构）</w:t>
      </w:r>
      <w:r>
        <w:rPr>
          <w:position w:val="-82"/>
        </w:rPr>
        <w:drawing>
          <wp:anchor distT="0" distB="0" distL="0" distR="0" simplePos="0" relativeHeight="251664384" behindDoc="0" locked="0" layoutInCell="1" allowOverlap="1">
            <wp:simplePos x="0" y="0"/>
            <wp:positionH relativeFrom="column">
              <wp:posOffset>161925</wp:posOffset>
            </wp:positionH>
            <wp:positionV relativeFrom="paragraph">
              <wp:posOffset>269875</wp:posOffset>
            </wp:positionV>
            <wp:extent cx="5362575" cy="3228975"/>
            <wp:effectExtent l="0" t="0" r="9525" b="9525"/>
            <wp:wrapTopAndBottom/>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3"/>
                    <a:stretch>
                      <a:fillRect/>
                    </a:stretch>
                  </pic:blipFill>
                  <pic:spPr>
                    <a:xfrm>
                      <a:off x="0" y="0"/>
                      <a:ext cx="5362575" cy="3228975"/>
                    </a:xfrm>
                    <a:prstGeom prst="rect">
                      <a:avLst/>
                    </a:prstGeom>
                  </pic:spPr>
                </pic:pic>
              </a:graphicData>
            </a:graphic>
          </wp:anchor>
        </w:drawing>
      </w:r>
    </w:p>
    <w:p w14:paraId="50C95B3D">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（三）一般公共预算财政拨款支出决算具体情况</w:t>
      </w:r>
    </w:p>
    <w:p w14:paraId="16A71A94">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2024年度一般公共预算财政拨款支出决算数为161.88万元，完成全年预算数的100%。其中：公共安全（类）公安（款）执法办案（项）: 支出决算为161.88万元，完成预算100%，决算数等于预算数。</w:t>
      </w:r>
    </w:p>
    <w:p w14:paraId="474BFD7E">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六、一般公共预算财政拨款基本支出决算情况说明</w:t>
      </w:r>
    </w:p>
    <w:p w14:paraId="4C3B6226">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2024 年度一般公共预算财政拨款项目支出 161.88 万元，其中：人员经费0万元，公用经费161.88万元，主要包括：办公费7.43万元、印刷费6.85万元、水费1.57万元、电费11.48 万元、邮电费26.04万元、物业管理费1.31万元、差旅费7.94 万元、维修（护）费9.19万元、公务接待费0.19万元、被装购置费3.99万元、劳务费4.17万元、委托业务费17.16万元、公务用车运行维护费17.17万元、税金及附加费用2.24万元、其他商品和服务支出29.41万元、专用设备购置15.74万元。</w:t>
      </w:r>
    </w:p>
    <w:p w14:paraId="70097581">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七、财政拨款“三公”经费支出决算情况说明</w:t>
      </w:r>
    </w:p>
    <w:p w14:paraId="22661367">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（一）“三公”经费财政拨款支出决算总体情况说明</w:t>
      </w:r>
    </w:p>
    <w:p w14:paraId="7E52F021">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2024年度“三公”经费财政拨款支出决算为17.36万元，完成预算的95%；较上年增加0.78万元， 增长4.7%。决算数小于预算数的主要原因是厉行节约。决算数较上年增加的主要原因是安保执勤及交通违法案件增加至车辆 运行费用增加。</w:t>
      </w:r>
    </w:p>
    <w:p w14:paraId="1A2B4B65">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（二）“三公 ”经费财政拨款支出决算具体情况说明</w:t>
      </w:r>
    </w:p>
    <w:p w14:paraId="175B7C2B">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2024年度“三公”经费财政拨款支出决算中，因公出国（境） 费支出决算0万元，占0%；公务用车购置及运行维护费支出决  算17.17万元，占98.89%；公务接待费支出决算0.19万元，占  1.11%。具体情况如下：</w:t>
      </w:r>
    </w:p>
    <w:p w14:paraId="10941797">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center"/>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w:t>
      </w:r>
      <w:r>
        <w:rPr>
          <w:position w:val="-120"/>
        </w:rPr>
        <w:drawing>
          <wp:anchor distT="0" distB="0" distL="0" distR="0" simplePos="0" relativeHeight="251665408" behindDoc="0" locked="0" layoutInCell="1" allowOverlap="1">
            <wp:simplePos x="0" y="0"/>
            <wp:positionH relativeFrom="column">
              <wp:posOffset>228600</wp:posOffset>
            </wp:positionH>
            <wp:positionV relativeFrom="paragraph">
              <wp:posOffset>45720</wp:posOffset>
            </wp:positionV>
            <wp:extent cx="5105400" cy="3829685"/>
            <wp:effectExtent l="0" t="0" r="0" b="18415"/>
            <wp:wrapTopAndBottom/>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4"/>
                    <a:stretch>
                      <a:fillRect/>
                    </a:stretch>
                  </pic:blipFill>
                  <pic:spPr>
                    <a:xfrm>
                      <a:off x="0" y="0"/>
                      <a:ext cx="5105400" cy="3829811"/>
                    </a:xfrm>
                    <a:prstGeom prst="rect">
                      <a:avLst/>
                    </a:prstGeom>
                  </pic:spPr>
                </pic:pic>
              </a:graphicData>
            </a:graphic>
          </wp:anchor>
        </w:drawing>
      </w:r>
    </w:p>
    <w:p w14:paraId="05A40D4E">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1.因公出国（境）经费</w:t>
      </w:r>
      <w:r>
        <w:rPr>
          <w:rFonts w:hint="eastAsia" w:ascii="仿宋_GB2312" w:hAnsi="仿宋_GB2312" w:eastAsia="仿宋_GB2312"/>
          <w:color w:val="000000"/>
          <w:kern w:val="2"/>
          <w:sz w:val="32"/>
          <w:szCs w:val="24"/>
          <w:lang w:val="en-US" w:eastAsia="zh-CN"/>
        </w:rPr>
        <w:t>支出为0</w:t>
      </w:r>
      <w:r>
        <w:rPr>
          <w:rFonts w:hint="eastAsia" w:ascii="仿宋_GB2312" w:hAnsi="仿宋_GB2312" w:eastAsia="仿宋_GB2312"/>
          <w:color w:val="000000"/>
          <w:kern w:val="2"/>
          <w:sz w:val="32"/>
          <w:szCs w:val="24"/>
          <w:lang w:val="en-US"/>
        </w:rPr>
        <w:t>万元，年初未安排预算。因公出国（境）支出决算较202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年度无变化。</w:t>
      </w:r>
    </w:p>
    <w:p w14:paraId="66A9E4BE">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2.公务用车购置及运行维护费预算为18万元,支出决算为 17.17万元，完成预算的95.36%。公务用车购置及运行维护费支 出决算比2023年度增加0.69万元，增长4.2%。主要原因是安保执勤及交通违法案件增加至车辆运行费用增加。</w:t>
      </w:r>
    </w:p>
    <w:p w14:paraId="4E6D4A4F">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其中：公务用车购置费支出0万元。全年按规定更新购置公 务用车0辆，其中：轿车0辆、金额0万元，越野车0辆、金额 0万元，小型客车0辆、金额0万元，中型客车和大型客车0 辆、 金额0万元，其他车型0辆、金额0万元。截至2024年12月31日，本部门共有公务用车5辆，其中：轿车3辆、越野车1辆、其他车型1辆。</w:t>
      </w:r>
    </w:p>
    <w:p w14:paraId="394B2335">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公务用车运行维护费支出17.17万元。主要用于主要用于执 法办案等所需的公务用车燃料费、维修费、保险费等支出。</w:t>
      </w:r>
    </w:p>
    <w:p w14:paraId="64D83274">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3.公务接待费预算为0.2万元，支出决算为0.19 万元，完 成预算的97%。公务接待费支出决算比2023 年度增加0.08万元， 增长77%。主要原因是上级业务部门检查指导工作次数增加。其中：</w:t>
      </w:r>
    </w:p>
    <w:p w14:paraId="230F061A">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国内公务接待支出0.19万元。主要用于主要用于执行公务 用餐费等。国内公务接待3批次，20人次，共计支出0.19万元， 具体内容包括：主要用于接待市交警支队到大队检查、指导工作 用餐费用 0.19万元。</w:t>
      </w:r>
    </w:p>
    <w:p w14:paraId="334F56C0">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外事接待支出0万元，外事接待0批次，0人，共计支出0万元。</w:t>
      </w:r>
    </w:p>
    <w:p w14:paraId="3B22EB2F">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八、政府性基金预算支出决算情况说明</w:t>
      </w:r>
    </w:p>
    <w:p w14:paraId="6EFDBCBA">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2024 年度政府性基金预算财政拨款支出0万元，占本年支 出合计的0%。与2023年度相比，政府性基金预算财政拨款支出 与上年无变化。</w:t>
      </w:r>
    </w:p>
    <w:p w14:paraId="0D9EE0F5">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九、国有资本经营预算支出决算情况说明</w:t>
      </w:r>
    </w:p>
    <w:p w14:paraId="3FF14A9A">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2024年度国有资本经营预算财政拨款支出0万元，占本年 支出合计的0%。与2023年度相比，国有资本经营预算财政拨款 支出与上年无变化。</w:t>
      </w:r>
    </w:p>
    <w:p w14:paraId="322A4666">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十、其他重要事项的情况说明</w:t>
      </w:r>
    </w:p>
    <w:p w14:paraId="58092D84">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（一）机关运行经费支出情况</w:t>
      </w:r>
    </w:p>
    <w:p w14:paraId="71D03B97">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2024年，区交警大队机关运行经费支出161.88万元，比 2023年度增减少57.52万元，下降26.2%。主要变动原因是2024 年政法转移支付减少。</w:t>
      </w:r>
    </w:p>
    <w:p w14:paraId="2E2700E4">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（二）政府采购支出情况</w:t>
      </w:r>
    </w:p>
    <w:p w14:paraId="3D296113">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2024年，区交警大队未发生政府采购支出。</w:t>
      </w:r>
    </w:p>
    <w:p w14:paraId="3F9F5448">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（三） 国有资产占有使用情况</w:t>
      </w:r>
    </w:p>
    <w:p w14:paraId="38819422">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截至2024年12月31日，区交警大队共有车辆5辆，其中： 副部（省）级及以上领导用车0 辆、主要负责人用车0 辆、机要通信用车0辆、应急保障用车0 辆、执法执勤用车5辆、特种专 业技术用车0 辆、离退休干部服务用车0 辆、其他用车0 辆单价100万元（含）以上设备（不含车辆）1 套。</w:t>
      </w:r>
    </w:p>
    <w:p w14:paraId="2CCDFF1F">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（四）预算绩效管理情况。</w:t>
      </w:r>
    </w:p>
    <w:p w14:paraId="27580C40">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根据预算绩效管理要求，本单位在2024年度预算编制阶段， 组织对红绿灯、LED 显示屏、固定测速设备网络运行、设备检修 （含电费）及酒精测试仪、警务通检测、道路标志标牌维护费项 目；事故车辆停车、鉴定费项目；协助治超、交通安全宣传、交 通事故处理防范及大型活动安保工作经费；电子警察及卡口系统 运行维护费用4 个项目编制了绩效目标，预算执行过程中，选取 红绿灯、LED 显示屏、固定测速设备网络运行、设备检修（含电 费）及酒精测试仪、警务通检测、道路标志标牌维护费项目；事 故车辆停车、鉴定费项目；协助治超、交通安全宣传、交通事故 处理防范及大型活动安保工作经费；电子警察及卡口系统运行维 护费用4 个项目开展绩效监控。</w:t>
      </w:r>
    </w:p>
    <w:p w14:paraId="6F7C7D41">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p>
    <w:p w14:paraId="07AD230B">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p>
    <w:p w14:paraId="5DC9A084">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p>
    <w:p w14:paraId="45B00797">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第三部分  名词解释</w:t>
      </w:r>
    </w:p>
    <w:p w14:paraId="26BAB693">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一、财政拨款收入：指单位从同级财政部门取得的财政预算 资金。</w:t>
      </w:r>
    </w:p>
    <w:p w14:paraId="14F99778">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二、事业收入：指事业单位开展专业业务活动及辅助活动取 得的收入</w:t>
      </w:r>
    </w:p>
    <w:p w14:paraId="51E06AF1">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三、经营收入：指事业单位在专业业务活动及其辅助活动之 外开展非独立核算经营活动取得的收入。</w:t>
      </w:r>
    </w:p>
    <w:p w14:paraId="082E4222">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四、其他收入：指单位取得的除上述收入以外的各项收入。</w:t>
      </w:r>
    </w:p>
    <w:p w14:paraId="49F2583A">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五、使用非财政拨款结余（含专用结余）：指事业单位使用 以前年度积累的非财政拨款结余弥补当年收支差额的金额。</w:t>
      </w:r>
    </w:p>
    <w:p w14:paraId="0E868399">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六、年初结转和结余：指以前年度尚未完成、结转到本年按 有关规定继续使用的资金。</w:t>
      </w:r>
    </w:p>
    <w:p w14:paraId="6355B1DA">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七、结余分配：指事业单位按照会计制度规定缴纳的所得税、 提取的专用结余以及转入非财政拨款结余的金额等。</w:t>
      </w:r>
    </w:p>
    <w:p w14:paraId="2CE14011">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八、年末结转和结余：指单位按有关规定结转到下年或以后 年度继续使用的资金。</w:t>
      </w:r>
    </w:p>
    <w:p w14:paraId="3B7F38FF">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九、公共安全（类）公安（款）执法办案（项）：指公安 机关从事行政执法、刑事司法及侦查办案等相关活动的支出。</w:t>
      </w:r>
    </w:p>
    <w:p w14:paraId="3EF38677">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十、基本支出：指为保障机构正常运转、完成日常工作任务 而发生的人员支出和公用支出。</w:t>
      </w:r>
    </w:p>
    <w:p w14:paraId="5AF11CC4">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十一、项目支出：指在基本支出之外为完成特定行政任务和 事业发展目标所发生的支出。</w:t>
      </w:r>
    </w:p>
    <w:p w14:paraId="504DA04E">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十二、“三公 ”经费：指部门用财政拨款安排的因公出国（境） 费、公务用车购置及运行费和公务接待费。其中，因公出国（境） 费反映单位公务出国（境）的国际旅费、国外城市间交通费、住  宿费、伙食费、培训费、公杂费等支出；公务用车购置及运行费  反映单位公务用车车辆购置支出（含车辆购置税）及租用费、燃  料费、维修费、过路过桥费、保险费等支出；公务接待费反映单  位按规定开支的各类公务接待（含外宾接待）支出。</w:t>
      </w:r>
    </w:p>
    <w:p w14:paraId="261BF750">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十三、机关运行经费：为保障行政单位（含参照公务员法管 理的事业单位）运行用于购买货物和服务的各项资金，包括办公 及印刷费、邮电费、差旅费、会议费、福利费、 日常维修费、专 用材料及一般设备购置费、办公用房水电费、 办公用房物业管理费、公务用车运行维护费以及其他费用。</w:t>
      </w:r>
    </w:p>
    <w:p w14:paraId="5752C945">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p>
    <w:p w14:paraId="16AEB076">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p>
    <w:p w14:paraId="213C240D">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第四部分  附件</w:t>
      </w:r>
    </w:p>
    <w:p w14:paraId="6B57091D">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720" w:firstLineChars="200"/>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2024 年广元市公安局昭化区分局交通警察大</w:t>
      </w:r>
    </w:p>
    <w:p w14:paraId="54C12D21">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720" w:firstLineChars="200"/>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队部门预算绩效评价报告</w:t>
      </w:r>
    </w:p>
    <w:p w14:paraId="413E264E">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一、部门基本情况</w:t>
      </w:r>
    </w:p>
    <w:p w14:paraId="7BB7D909">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（一）机构组成。</w:t>
      </w:r>
      <w:r>
        <w:rPr>
          <w:rFonts w:hint="eastAsia" w:ascii="仿宋_GB2312" w:hAnsi="仿宋_GB2312" w:eastAsia="仿宋_GB2312" w:cs="仿宋_GB2312"/>
          <w:sz w:val="32"/>
          <w:szCs w:val="32"/>
          <w:lang w:eastAsia="zh-CN"/>
        </w:rPr>
        <w:t>区交通警察大队按照三定方案属区公安分局内设单位，但由 于历史原因又属区一级预算单位,下设4个内设部门，分别为： 办公室、特勤中队、车辆管理所、元坝中队。</w:t>
      </w:r>
    </w:p>
    <w:p w14:paraId="442EFF18">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（二）机构职能。</w:t>
      </w:r>
      <w:r>
        <w:rPr>
          <w:rFonts w:hint="eastAsia" w:ascii="仿宋_GB2312" w:hAnsi="仿宋_GB2312" w:eastAsia="仿宋_GB2312" w:cs="仿宋_GB2312"/>
          <w:sz w:val="32"/>
          <w:szCs w:val="32"/>
          <w:lang w:eastAsia="zh-CN"/>
        </w:rPr>
        <w:t>掌握区内道路交通安全情况；负责依法查 处道路交通违法行为、处理交通事故、维护道路交通秩序和公路 治安秩序；负责机动车登记、安全检验，驾驶人员考试发证、换 证、审验工作；负责道路交通安全宣传教育工作；负责非机动车 辆牌证发放及管理工作；组织、指导道路交通管理科技工作；参 与城市建设、道路交通和安全设施的规划。</w:t>
      </w:r>
    </w:p>
    <w:p w14:paraId="27FCB8D8">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（三）人员概况。</w:t>
      </w:r>
      <w:r>
        <w:rPr>
          <w:rFonts w:hint="eastAsia" w:ascii="仿宋_GB2312" w:hAnsi="仿宋_GB2312" w:eastAsia="仿宋_GB2312" w:cs="仿宋_GB2312"/>
          <w:sz w:val="32"/>
          <w:szCs w:val="32"/>
          <w:lang w:eastAsia="zh-CN"/>
        </w:rPr>
        <w:t>无人员预算（人员编制和预算由区公安分 局执行）。</w:t>
      </w:r>
    </w:p>
    <w:p w14:paraId="500D173D">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二、部门资金收支情况</w:t>
      </w:r>
    </w:p>
    <w:p w14:paraId="1AAE5BF9">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（一）收入情况。</w:t>
      </w:r>
    </w:p>
    <w:p w14:paraId="19A37506">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2024年初预算项目经费126.88万元 ，2024年中央和省级政 法转移支付资金（第二批）下达35万（昭财行〔2024〕0039号文件 ）实际共预算经费 161.88 万元。</w:t>
      </w:r>
    </w:p>
    <w:p w14:paraId="29882474">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（二）支出情况。</w:t>
      </w:r>
    </w:p>
    <w:p w14:paraId="1C3D1AE2">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年支出161.88万元，主要包括：办公费7.43365万元、 印刷费6.8496万元、水费1.56678万元、电费11.483748万元、 邮电费26.045873万元、物业管理费1.306万元、差旅费7.9368 万元、维修（护）费9.1885万元、公务接待费0.1949万元、被 装购置费3.9883万元、劳务费4.1745万元、委托业务费17.155万元、公务用车运行维护费17.165879万元、税金及附加费用 2.24万元、其他商品和服务支出29.41047万元、专用设备购置 15.74万元 。</w:t>
      </w:r>
    </w:p>
    <w:p w14:paraId="17A85871">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（三）结余分配和结转结余情况。</w:t>
      </w:r>
    </w:p>
    <w:p w14:paraId="6CF65DF3">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2024年交警大队无结转结余。</w:t>
      </w:r>
    </w:p>
    <w:p w14:paraId="42F9A984">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三、部门预算绩效分析</w:t>
      </w:r>
    </w:p>
    <w:p w14:paraId="0C6E0D46">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（一）部门预算总体绩效分析。</w:t>
      </w:r>
    </w:p>
    <w:p w14:paraId="0B7FBB61">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1.履职效能。</w:t>
      </w:r>
    </w:p>
    <w:p w14:paraId="5D39FCC6">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处理各类交通违法行为:交警大队年初制定完成处理各类交通 违法行为15000起，实际完成18706 起。</w:t>
      </w:r>
    </w:p>
    <w:p w14:paraId="476B55A1">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发放交通安全资料及宣传：年初目标值为发放交通宣传资料20000份，开展各类形式交通安全知识宣传12次，实际完成发 放各类交通宣传资料25000份，开展各类形式交通安全知识宣传 20次。</w:t>
      </w:r>
    </w:p>
    <w:p w14:paraId="304E36CB">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红绿灯、LED 显示屏、固定测速设备和违停点实施设备年初  目标值为：84 处实施设备 24 小时运转正常，实际全年运行正常。</w:t>
      </w:r>
    </w:p>
    <w:p w14:paraId="14126709">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2.预算管理。</w:t>
      </w:r>
    </w:p>
    <w:p w14:paraId="4D7F930B">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一是牢牢把握预算编制质量。严格按照昭化区财政局预算编  制通知、编制口径及有关要求，结合交警大队实际情况合理编制  预算，按时完成了预算基础信息库、项目库、预算草案的报审工  作，在规定时间内，保质保量地完成了项目资金绩效目标的编报， 绩效目标要素完整，指标细化量化，并一次性通过财政审核。二  是合理安排支出执行进度。将预算执行作为预算管理的核心环  节，严格执行内部考核办法，定期召开大队班子专题会议，对经  费的使用情况进行分析研判，确保资金使用进度。三是严控一般  性支出，2024年，交警大队加强对一般性支出的控制，强化量入为出花钱理念，加强对“三公”经费、会议费、培训费等八项  一般性支出事项实施全流程管控。</w:t>
      </w:r>
    </w:p>
    <w:p w14:paraId="30350E05">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3.财务管理。</w:t>
      </w:r>
    </w:p>
    <w:p w14:paraId="7BCEC0D2">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区交警大队依据区公安分局制定的各项财务管理制度和内 控制度，不断提高预算管理的规范化、科学化、标准化水平，提 升资金使用效益。合理设置财务工作岗位，明确职责权限，并严 格实行不相容岗位分离，有效防范资金运行风险，全年区交警大 队预算数161.88万元，决算数161.88万元，执行率100%，各项支出均经过严格审批，资金使用未出现重大风险，重大资金使 用均符合相关规定。</w:t>
      </w:r>
    </w:p>
    <w:p w14:paraId="38471E41">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4.资产管理。</w:t>
      </w:r>
    </w:p>
    <w:p w14:paraId="3DF444CA">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区交警大队严格按照规定进行资产管理，一是严控人均资产 变化率。2024年，交警大队人均资产变化率为0.7%，二是提升资产利用效率，从办公家具资产超最低使用年限的情况看，交警 大队自新办公地启用近10 年来未添置，尽量维修维护再使用。 三是加大资产盘活力度。交警大队将闲置的太公交警中队业务用 房移交当地村委会使用。</w:t>
      </w:r>
    </w:p>
    <w:p w14:paraId="2649DEFF">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5.采购管理。</w:t>
      </w:r>
    </w:p>
    <w:p w14:paraId="5CEC4B4A">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区交警大队2024年度无政府采购</w:t>
      </w:r>
    </w:p>
    <w:p w14:paraId="7E15E468">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（二）部门预算项目绩效分析。</w:t>
      </w:r>
    </w:p>
    <w:p w14:paraId="19FF12F9">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常年项目绩效分析。该类项目总数4个，涉及预算总金额126.88万元，1-12月预算执行总体进度为91%，其中：预算结余率大于10%的项目共计0个。</w:t>
      </w:r>
    </w:p>
    <w:p w14:paraId="2F38225A">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阶段（一次性）项目绩效分析。该类项目总数0个，涉及预算总金额0万元，1-12月预算执行总体进度为0%，其中：预算结余率大于10%的项目共计0个。</w:t>
      </w:r>
    </w:p>
    <w:p w14:paraId="2E35C9FF">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1.项目决策。</w:t>
      </w:r>
    </w:p>
    <w:p w14:paraId="3CD9192A">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广元市昭化区财政预算绩效管理办法》结合区交警大队的实际情况，组织涉及项目业务部门对上年度的延续项目重新进行评估，将评估结果作为申请入库的必要条件，科学制定目标绩效。重点加强绩效目标管理，发挥绩效目标对财政资金使用的引导约束作用，做到细化量化项目绩效目标，精准测算项目资金需求，确保绩效目标不虚化。实现绩效目标编制要素全面，科学合理，规范完整，根据项目性质相应设置了完成指标、效益指标、满意指标，并在数量、质量、时效、成本、经济效益、社会效益、生态效益、满意度等方面进行了细化量化，与预算相匹配。预算申报项目均编制绩效目标，确保每个项目绩效目标要素齐全。经大队集体决策上报区财政局审核后纳入项目库管理。</w:t>
      </w:r>
    </w:p>
    <w:p w14:paraId="04C89434">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2.项目执行。</w:t>
      </w:r>
    </w:p>
    <w:p w14:paraId="08658FA4">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2024年交警大队无实际列支内容与绩效目标设置方向不相符的部门预算阶段项目，无项目调整，2024年交警大队所有项目目标值均完成。</w:t>
      </w:r>
    </w:p>
    <w:p w14:paraId="24CFD967">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3.目标实现。</w:t>
      </w:r>
    </w:p>
    <w:p w14:paraId="35DDFBAF">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区交警大队按照工作安排开展各项工作，全面完成了年初制定的红绿灯、LED 显示屏、固定测速设备网络运行、设备检修（含电费）及酒精测试仪、警务通检测、道路标志标牌维护费项目；事故车辆停车、鉴定费项目；协助治超、交通安全宣传、交通事故处理防范及大型活动安保工作经费项目；电子警察及卡口系统运行维护费用项目各项绩效目标，各绩效目标的实际与预期目标基本 稳合无偏离，绩效完成情况整体良好。</w:t>
      </w:r>
    </w:p>
    <w:p w14:paraId="32949690">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2024年交警大队未涉及国有资本、行政事业性国有资产、 债券资金、政府采购和政府购买服务等重点领域项目。</w:t>
      </w:r>
    </w:p>
    <w:p w14:paraId="218F0D44">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（三）绩效结果应用情况。</w:t>
      </w:r>
    </w:p>
    <w:p w14:paraId="03C8B6C5">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区交警大队严格执行预决算公开制度，年初预算和年终决算 均按照法定要求，在昭化区门户网站上进行了公开，以接受广大 人民群众的监督；在内部应用方面，将单位绩效自评纳入考核体 系，建立单位预算与绩效挂钩机制，按要求将相关绩效信息随同 决算一起公开。本单位针对绩效管理过程中（包括绩效目标核查、 绩效监控核查、重点自评抽查和重点绩效评价）提出的问题进行 整改并完善政策、改进管理。在结果应用反馈方面，本部门在规 定时间内 向财政局反馈应用绩效结果报告。</w:t>
      </w:r>
    </w:p>
    <w:p w14:paraId="29E5938A">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四、评价结论及建议</w:t>
      </w:r>
    </w:p>
    <w:p w14:paraId="598EFCF5">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（一）评价结论。</w:t>
      </w:r>
    </w:p>
    <w:p w14:paraId="7238CC43">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2024年，区交警大队在项目实施过程中，建立健全相关制度、机制，并严格执行，推进了各项工作。项目资金管理实行专项管 理，严格执行资金审批制度，真正做到专款专用，确保项目资金 有效利用。总体来说项目审核严格，管理到位，完成及时，社会评价良好。根据《广元市昭化区2024年部门整体支出绩效评价指标体系》评分，自评综合评价结果为90 分。</w:t>
      </w:r>
    </w:p>
    <w:p w14:paraId="3891858C">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 二 ）存在问题。</w:t>
      </w:r>
    </w:p>
    <w:p w14:paraId="5A41E12B">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预、决算编制细化程度不够,编制过程中存在项目分类不 够精细的情况。</w:t>
      </w:r>
    </w:p>
    <w:p w14:paraId="38081CC8">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经费保障存在不足。区交通警察大队承担全区境内的道 路交通违法行为查处、交通事故处理、道路交通秩序和公路治安 秩序维护及车管业务，未有专项资金购置和改善执法执勤装备， 特别是当前随着经济发展，交通管理形势日益严峻，不能适应公 安交警工作需要。</w:t>
      </w:r>
    </w:p>
    <w:p w14:paraId="3CD9DE87">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（三）改进建议。</w:t>
      </w:r>
    </w:p>
    <w:p w14:paraId="4D24A1F4">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结合公安交警工作实际，建立合理的经费保障增长机制，确 保交通管理正常运转。</w:t>
      </w:r>
    </w:p>
    <w:p w14:paraId="06395946">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sectPr>
          <w:footerReference r:id="rId4" w:type="default"/>
          <w:pgSz w:w="11906" w:h="16839"/>
          <w:pgMar w:top="1431" w:right="1431" w:bottom="1525" w:left="1605" w:header="0" w:footer="1250" w:gutter="0"/>
          <w:pgNumType w:fmt="numberInDash" w:start="1"/>
          <w:cols w:space="720" w:num="1"/>
        </w:sectPr>
      </w:pPr>
      <w:r>
        <w:rPr>
          <w:rFonts w:hint="eastAsia" w:ascii="仿宋_GB2312" w:hAnsi="仿宋_GB2312" w:eastAsia="仿宋_GB2312" w:cs="仿宋_GB2312"/>
          <w:sz w:val="32"/>
          <w:szCs w:val="32"/>
          <w:lang w:eastAsia="zh-CN"/>
        </w:rPr>
        <w:t>附表：部门预算项目支出绩效自评表（2024年度）</w:t>
      </w:r>
    </w:p>
    <w:tbl>
      <w:tblPr>
        <w:tblStyle w:val="17"/>
        <w:tblW w:w="2197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2"/>
        <w:gridCol w:w="1890"/>
        <w:gridCol w:w="1629"/>
        <w:gridCol w:w="4607"/>
        <w:gridCol w:w="979"/>
        <w:gridCol w:w="1835"/>
        <w:gridCol w:w="1199"/>
        <w:gridCol w:w="3461"/>
        <w:gridCol w:w="1393"/>
        <w:gridCol w:w="1007"/>
        <w:gridCol w:w="3084"/>
      </w:tblGrid>
      <w:tr w14:paraId="48708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1" w:hRule="atLeast"/>
        </w:trPr>
        <w:tc>
          <w:tcPr>
            <w:tcW w:w="21976" w:type="dxa"/>
            <w:gridSpan w:val="11"/>
            <w:vAlign w:val="top"/>
          </w:tcPr>
          <w:p w14:paraId="0632A462">
            <w:pPr>
              <w:spacing w:before="318" w:line="221" w:lineRule="auto"/>
              <w:ind w:left="8108"/>
              <w:rPr>
                <w:rFonts w:ascii="黑体" w:hAnsi="黑体" w:eastAsia="黑体" w:cs="黑体"/>
                <w:sz w:val="30"/>
                <w:szCs w:val="30"/>
              </w:rPr>
            </w:pPr>
            <w:r>
              <w:rPr>
                <w:rFonts w:ascii="黑体" w:hAnsi="黑体" w:eastAsia="黑体" w:cs="黑体"/>
                <w:b/>
                <w:bCs/>
                <w:sz w:val="30"/>
                <w:szCs w:val="30"/>
              </w:rPr>
              <w:t>部门预算项目支出绩效自评表（2024年度）</w:t>
            </w:r>
          </w:p>
        </w:tc>
      </w:tr>
      <w:tr w14:paraId="186AE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 w:hRule="atLeast"/>
        </w:trPr>
        <w:tc>
          <w:tcPr>
            <w:tcW w:w="2782" w:type="dxa"/>
            <w:gridSpan w:val="2"/>
            <w:vAlign w:val="top"/>
          </w:tcPr>
          <w:p w14:paraId="38720F31">
            <w:pPr>
              <w:pStyle w:val="18"/>
              <w:spacing w:before="134" w:line="221" w:lineRule="auto"/>
              <w:ind w:left="45"/>
            </w:pPr>
            <w:r>
              <w:rPr>
                <w:spacing w:val="-3"/>
              </w:rPr>
              <w:t>项目名称</w:t>
            </w:r>
          </w:p>
        </w:tc>
        <w:tc>
          <w:tcPr>
            <w:tcW w:w="19194" w:type="dxa"/>
            <w:gridSpan w:val="9"/>
            <w:vAlign w:val="top"/>
          </w:tcPr>
          <w:p w14:paraId="2FC565FE">
            <w:pPr>
              <w:pStyle w:val="18"/>
              <w:spacing w:before="134" w:line="219" w:lineRule="auto"/>
              <w:ind w:left="38"/>
            </w:pPr>
            <w:r>
              <w:t>51081123Y000009090745-红绿灯、LED显示屏、固定测速设备网络运行、设备检修（含电费）及酒精测试仪、警务通检测、道路标志标牌维护费</w:t>
            </w:r>
          </w:p>
        </w:tc>
      </w:tr>
      <w:tr w14:paraId="189A9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0" w:hRule="atLeast"/>
        </w:trPr>
        <w:tc>
          <w:tcPr>
            <w:tcW w:w="2782" w:type="dxa"/>
            <w:gridSpan w:val="2"/>
            <w:vAlign w:val="top"/>
          </w:tcPr>
          <w:p w14:paraId="7C17F1A2">
            <w:pPr>
              <w:pStyle w:val="18"/>
              <w:spacing w:before="166" w:line="220" w:lineRule="auto"/>
              <w:ind w:left="44"/>
            </w:pPr>
            <w:r>
              <w:rPr>
                <w:spacing w:val="-3"/>
              </w:rPr>
              <w:t>主管部门</w:t>
            </w:r>
          </w:p>
        </w:tc>
        <w:tc>
          <w:tcPr>
            <w:tcW w:w="10249" w:type="dxa"/>
            <w:gridSpan w:val="5"/>
            <w:vAlign w:val="top"/>
          </w:tcPr>
          <w:p w14:paraId="3B8B0F11">
            <w:pPr>
              <w:pStyle w:val="18"/>
              <w:spacing w:before="166" w:line="220" w:lineRule="auto"/>
              <w:ind w:left="34"/>
            </w:pPr>
            <w:r>
              <w:rPr>
                <w:spacing w:val="-1"/>
              </w:rPr>
              <w:t>广元市公安局昭化区分局交通警察大队部门</w:t>
            </w:r>
          </w:p>
        </w:tc>
        <w:tc>
          <w:tcPr>
            <w:tcW w:w="3461" w:type="dxa"/>
            <w:vAlign w:val="top"/>
          </w:tcPr>
          <w:p w14:paraId="1E3FDA8F">
            <w:pPr>
              <w:pStyle w:val="18"/>
              <w:spacing w:before="166" w:line="219" w:lineRule="auto"/>
              <w:ind w:left="42"/>
            </w:pPr>
            <w:r>
              <w:rPr>
                <w:spacing w:val="-2"/>
              </w:rPr>
              <w:t>实施单位 （盖章）</w:t>
            </w:r>
          </w:p>
        </w:tc>
        <w:tc>
          <w:tcPr>
            <w:tcW w:w="5484" w:type="dxa"/>
            <w:gridSpan w:val="3"/>
            <w:vAlign w:val="top"/>
          </w:tcPr>
          <w:p w14:paraId="5C49F2FF">
            <w:pPr>
              <w:pStyle w:val="18"/>
              <w:spacing w:before="166" w:line="220" w:lineRule="auto"/>
              <w:ind w:left="1219"/>
            </w:pPr>
            <w:r>
              <w:rPr>
                <w:spacing w:val="-1"/>
              </w:rPr>
              <w:t>广元市公安局昭化区分局交通警察大队</w:t>
            </w:r>
          </w:p>
        </w:tc>
      </w:tr>
      <w:tr w14:paraId="5D78C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92" w:type="dxa"/>
            <w:vMerge w:val="restart"/>
            <w:tcBorders>
              <w:bottom w:val="nil"/>
            </w:tcBorders>
            <w:vAlign w:val="top"/>
          </w:tcPr>
          <w:p w14:paraId="1D180CE4">
            <w:pPr>
              <w:spacing w:line="296" w:lineRule="auto"/>
              <w:rPr>
                <w:rFonts w:ascii="Arial"/>
                <w:sz w:val="21"/>
              </w:rPr>
            </w:pPr>
          </w:p>
          <w:p w14:paraId="2CB8ADDE">
            <w:pPr>
              <w:spacing w:line="296" w:lineRule="auto"/>
              <w:rPr>
                <w:rFonts w:ascii="Arial"/>
                <w:sz w:val="21"/>
              </w:rPr>
            </w:pPr>
          </w:p>
          <w:p w14:paraId="744CA4FF">
            <w:pPr>
              <w:spacing w:line="296" w:lineRule="auto"/>
              <w:rPr>
                <w:rFonts w:ascii="Arial"/>
                <w:sz w:val="21"/>
              </w:rPr>
            </w:pPr>
          </w:p>
          <w:p w14:paraId="253B9466">
            <w:pPr>
              <w:spacing w:line="297" w:lineRule="auto"/>
              <w:rPr>
                <w:rFonts w:ascii="Arial"/>
                <w:sz w:val="21"/>
              </w:rPr>
            </w:pPr>
          </w:p>
          <w:p w14:paraId="6E3BB0B0">
            <w:pPr>
              <w:pStyle w:val="18"/>
              <w:spacing w:before="58" w:line="219" w:lineRule="auto"/>
              <w:ind w:left="45"/>
            </w:pPr>
            <w:r>
              <w:rPr>
                <w:spacing w:val="-3"/>
              </w:rPr>
              <w:t>项目基本</w:t>
            </w:r>
          </w:p>
          <w:p w14:paraId="46072584">
            <w:pPr>
              <w:pStyle w:val="18"/>
              <w:spacing w:before="10" w:line="221" w:lineRule="auto"/>
              <w:ind w:left="41"/>
            </w:pPr>
            <w:r>
              <w:rPr>
                <w:spacing w:val="-3"/>
              </w:rPr>
              <w:t>情况</w:t>
            </w:r>
          </w:p>
        </w:tc>
        <w:tc>
          <w:tcPr>
            <w:tcW w:w="1890" w:type="dxa"/>
            <w:vMerge w:val="restart"/>
            <w:tcBorders>
              <w:bottom w:val="nil"/>
            </w:tcBorders>
            <w:vAlign w:val="top"/>
          </w:tcPr>
          <w:p w14:paraId="746009F8">
            <w:pPr>
              <w:spacing w:line="279" w:lineRule="auto"/>
              <w:rPr>
                <w:rFonts w:ascii="Arial"/>
                <w:sz w:val="21"/>
              </w:rPr>
            </w:pPr>
          </w:p>
          <w:p w14:paraId="260C7A49">
            <w:pPr>
              <w:spacing w:line="280" w:lineRule="auto"/>
              <w:rPr>
                <w:rFonts w:ascii="Arial"/>
                <w:sz w:val="21"/>
              </w:rPr>
            </w:pPr>
          </w:p>
          <w:p w14:paraId="7C331D13">
            <w:pPr>
              <w:spacing w:line="280" w:lineRule="auto"/>
              <w:rPr>
                <w:rFonts w:ascii="Arial"/>
                <w:sz w:val="21"/>
              </w:rPr>
            </w:pPr>
          </w:p>
          <w:p w14:paraId="12D83C68">
            <w:pPr>
              <w:pStyle w:val="18"/>
              <w:spacing w:before="58" w:line="233" w:lineRule="auto"/>
              <w:ind w:left="35" w:right="48" w:firstLine="11"/>
            </w:pPr>
            <w:r>
              <w:rPr>
                <w:spacing w:val="-2"/>
              </w:rPr>
              <w:t>1.项目年度目标完成情</w:t>
            </w:r>
            <w:r>
              <w:t xml:space="preserve"> 况</w:t>
            </w:r>
          </w:p>
        </w:tc>
        <w:tc>
          <w:tcPr>
            <w:tcW w:w="10249" w:type="dxa"/>
            <w:gridSpan w:val="5"/>
            <w:vAlign w:val="top"/>
          </w:tcPr>
          <w:p w14:paraId="1D85C5ED">
            <w:pPr>
              <w:pStyle w:val="18"/>
              <w:spacing w:before="52" w:line="213" w:lineRule="auto"/>
              <w:ind w:left="4592"/>
            </w:pPr>
            <w:r>
              <w:rPr>
                <w:spacing w:val="-2"/>
              </w:rPr>
              <w:t>项目年度目标</w:t>
            </w:r>
          </w:p>
        </w:tc>
        <w:tc>
          <w:tcPr>
            <w:tcW w:w="8945" w:type="dxa"/>
            <w:gridSpan w:val="4"/>
            <w:vAlign w:val="top"/>
          </w:tcPr>
          <w:p w14:paraId="430E9EF7">
            <w:pPr>
              <w:pStyle w:val="18"/>
              <w:spacing w:before="52" w:line="213" w:lineRule="auto"/>
              <w:ind w:left="3759"/>
            </w:pPr>
            <w:r>
              <w:rPr>
                <w:spacing w:val="-1"/>
              </w:rPr>
              <w:t>年度目标完成情况</w:t>
            </w:r>
          </w:p>
        </w:tc>
      </w:tr>
      <w:tr w14:paraId="66B2E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0" w:hRule="atLeast"/>
        </w:trPr>
        <w:tc>
          <w:tcPr>
            <w:tcW w:w="892" w:type="dxa"/>
            <w:vMerge w:val="continue"/>
            <w:tcBorders>
              <w:top w:val="nil"/>
              <w:bottom w:val="nil"/>
            </w:tcBorders>
            <w:vAlign w:val="top"/>
          </w:tcPr>
          <w:p w14:paraId="5B617465">
            <w:pPr>
              <w:rPr>
                <w:rFonts w:ascii="Arial"/>
                <w:sz w:val="21"/>
              </w:rPr>
            </w:pPr>
          </w:p>
        </w:tc>
        <w:tc>
          <w:tcPr>
            <w:tcW w:w="1890" w:type="dxa"/>
            <w:vMerge w:val="continue"/>
            <w:tcBorders>
              <w:top w:val="nil"/>
            </w:tcBorders>
            <w:vAlign w:val="top"/>
          </w:tcPr>
          <w:p w14:paraId="2CB1C384">
            <w:pPr>
              <w:rPr>
                <w:rFonts w:ascii="Arial"/>
                <w:sz w:val="21"/>
              </w:rPr>
            </w:pPr>
          </w:p>
        </w:tc>
        <w:tc>
          <w:tcPr>
            <w:tcW w:w="10249" w:type="dxa"/>
            <w:gridSpan w:val="5"/>
            <w:vAlign w:val="top"/>
          </w:tcPr>
          <w:p w14:paraId="4B16D490">
            <w:pPr>
              <w:spacing w:line="474" w:lineRule="auto"/>
              <w:rPr>
                <w:rFonts w:ascii="Arial"/>
                <w:sz w:val="21"/>
              </w:rPr>
            </w:pPr>
          </w:p>
          <w:p w14:paraId="41F6488D">
            <w:pPr>
              <w:pStyle w:val="18"/>
              <w:spacing w:before="59" w:line="231" w:lineRule="auto"/>
              <w:ind w:left="35" w:right="30" w:firstLine="2"/>
            </w:pPr>
            <w:r>
              <w:t>59处红绿灯、LED显示屏、固定测速设备和违停点网络运行及设备运行正常，设备数据保存达到30天以上，达到了打</w:t>
            </w:r>
            <w:r>
              <w:rPr>
                <w:spacing w:val="-1"/>
              </w:rPr>
              <w:t>击处理交通违</w:t>
            </w:r>
            <w:r>
              <w:t xml:space="preserve"> 法，促使交通秩序好转的目的，交通执法管理的酒精测试仪、警务通等30套设备维护和正常运转，使交通</w:t>
            </w:r>
            <w:r>
              <w:rPr>
                <w:spacing w:val="-1"/>
              </w:rPr>
              <w:t>违法行为处罚有据可</w:t>
            </w:r>
          </w:p>
          <w:p w14:paraId="583169AA">
            <w:pPr>
              <w:pStyle w:val="18"/>
              <w:spacing w:before="1" w:line="230" w:lineRule="auto"/>
              <w:ind w:left="34" w:right="126" w:firstLine="1"/>
            </w:pPr>
            <w:r>
              <w:t>依，达到交通案件处理的合法性；通过在区内国、省、县道30余处交通标志标牌的设立，为驾驶人员和行</w:t>
            </w:r>
            <w:r>
              <w:rPr>
                <w:spacing w:val="-1"/>
              </w:rPr>
              <w:t>人起到提示作用，达到</w:t>
            </w:r>
            <w:r>
              <w:t xml:space="preserve"> 减少交通事故的目的，人民群众的生命和财产</w:t>
            </w:r>
            <w:r>
              <w:rPr>
                <w:spacing w:val="-1"/>
              </w:rPr>
              <w:t>安全损失同比下降。</w:t>
            </w:r>
          </w:p>
        </w:tc>
        <w:tc>
          <w:tcPr>
            <w:tcW w:w="8945" w:type="dxa"/>
            <w:gridSpan w:val="4"/>
            <w:vAlign w:val="top"/>
          </w:tcPr>
          <w:p w14:paraId="7BE3F89A">
            <w:pPr>
              <w:spacing w:line="269" w:lineRule="auto"/>
              <w:rPr>
                <w:rFonts w:ascii="Arial"/>
                <w:sz w:val="21"/>
              </w:rPr>
            </w:pPr>
          </w:p>
          <w:p w14:paraId="07937FAA">
            <w:pPr>
              <w:spacing w:line="269" w:lineRule="auto"/>
              <w:rPr>
                <w:rFonts w:ascii="Arial"/>
                <w:sz w:val="21"/>
              </w:rPr>
            </w:pPr>
          </w:p>
          <w:p w14:paraId="0E6B6768">
            <w:pPr>
              <w:spacing w:line="269" w:lineRule="auto"/>
              <w:rPr>
                <w:rFonts w:ascii="Arial"/>
                <w:sz w:val="21"/>
              </w:rPr>
            </w:pPr>
          </w:p>
          <w:p w14:paraId="2149F76B">
            <w:pPr>
              <w:pStyle w:val="18"/>
              <w:spacing w:before="59" w:line="221" w:lineRule="auto"/>
              <w:ind w:left="41"/>
            </w:pPr>
            <w:r>
              <w:rPr>
                <w:spacing w:val="-2"/>
              </w:rPr>
              <w:t>设施设备运转正常</w:t>
            </w:r>
          </w:p>
        </w:tc>
      </w:tr>
      <w:tr w14:paraId="17E7E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92" w:type="dxa"/>
            <w:vMerge w:val="continue"/>
            <w:tcBorders>
              <w:top w:val="nil"/>
            </w:tcBorders>
            <w:vAlign w:val="top"/>
          </w:tcPr>
          <w:p w14:paraId="7C26E04C">
            <w:pPr>
              <w:rPr>
                <w:rFonts w:ascii="Arial"/>
                <w:sz w:val="21"/>
              </w:rPr>
            </w:pPr>
          </w:p>
        </w:tc>
        <w:tc>
          <w:tcPr>
            <w:tcW w:w="1890" w:type="dxa"/>
            <w:vAlign w:val="top"/>
          </w:tcPr>
          <w:p w14:paraId="385346C1">
            <w:pPr>
              <w:pStyle w:val="18"/>
              <w:spacing w:before="146" w:line="234" w:lineRule="auto"/>
              <w:ind w:left="33" w:right="48" w:firstLine="2"/>
            </w:pPr>
            <w:r>
              <w:rPr>
                <w:spacing w:val="-1"/>
              </w:rPr>
              <w:t>2.项目实施内容及过程</w:t>
            </w:r>
            <w:r>
              <w:t xml:space="preserve"> </w:t>
            </w:r>
            <w:r>
              <w:rPr>
                <w:spacing w:val="-4"/>
              </w:rPr>
              <w:t>概述</w:t>
            </w:r>
          </w:p>
        </w:tc>
        <w:tc>
          <w:tcPr>
            <w:tcW w:w="19194" w:type="dxa"/>
            <w:gridSpan w:val="9"/>
            <w:vAlign w:val="top"/>
          </w:tcPr>
          <w:p w14:paraId="3DF05DD6">
            <w:pPr>
              <w:pStyle w:val="18"/>
              <w:spacing w:before="147" w:line="233" w:lineRule="auto"/>
              <w:ind w:left="34" w:right="157"/>
            </w:pPr>
            <w:r>
              <w:t>本项目根据《中华人民共和国道路交通安全法》及其实施条例《道路交通安全违法行为处理程序规定》</w:t>
            </w:r>
            <w:r>
              <w:rPr>
                <w:spacing w:val="-51"/>
              </w:rPr>
              <w:t xml:space="preserve"> </w:t>
            </w:r>
            <w:r>
              <w:t>(公安部第157号令）等法律法规规章的</w:t>
            </w:r>
            <w:r>
              <w:rPr>
                <w:spacing w:val="-1"/>
              </w:rPr>
              <w:t>政策要求,辖区内道路标示标牌齐全，各类红绿灯、测速卡口等技术监控设备，酒精检测设备、警务</w:t>
            </w:r>
            <w:r>
              <w:t xml:space="preserve"> 通执法设备运转正常，为查处各类交通违法行提供技术和证据支持，达到减少事故，驾乘人员自觉遵守交通秩序为目的，使辖区道路交通秩序明显提升。根据目标绩效各项指</w:t>
            </w:r>
            <w:r>
              <w:rPr>
                <w:spacing w:val="-1"/>
              </w:rPr>
              <w:t>标，按照进度实施。</w:t>
            </w:r>
          </w:p>
        </w:tc>
      </w:tr>
      <w:tr w14:paraId="659FB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92" w:type="dxa"/>
            <w:vMerge w:val="restart"/>
            <w:tcBorders>
              <w:bottom w:val="nil"/>
            </w:tcBorders>
            <w:vAlign w:val="top"/>
          </w:tcPr>
          <w:p w14:paraId="3CED2698">
            <w:pPr>
              <w:spacing w:line="242" w:lineRule="auto"/>
              <w:rPr>
                <w:rFonts w:ascii="Arial"/>
                <w:sz w:val="21"/>
              </w:rPr>
            </w:pPr>
          </w:p>
          <w:p w14:paraId="1D4A57EA">
            <w:pPr>
              <w:spacing w:line="243" w:lineRule="auto"/>
              <w:rPr>
                <w:rFonts w:ascii="Arial"/>
                <w:sz w:val="21"/>
              </w:rPr>
            </w:pPr>
          </w:p>
          <w:p w14:paraId="6BA0FABB">
            <w:pPr>
              <w:spacing w:line="243" w:lineRule="auto"/>
              <w:rPr>
                <w:rFonts w:ascii="Arial"/>
                <w:sz w:val="21"/>
              </w:rPr>
            </w:pPr>
          </w:p>
          <w:p w14:paraId="776ED3F8">
            <w:pPr>
              <w:pStyle w:val="18"/>
              <w:spacing w:before="58" w:line="230" w:lineRule="auto"/>
              <w:ind w:left="89" w:right="71" w:firstLine="4"/>
            </w:pPr>
            <w:r>
              <w:rPr>
                <w:spacing w:val="-3"/>
              </w:rPr>
              <w:t>预算执行</w:t>
            </w:r>
            <w:r>
              <w:rPr>
                <w:spacing w:val="2"/>
              </w:rPr>
              <w:t xml:space="preserve"> </w:t>
            </w:r>
            <w:r>
              <w:rPr>
                <w:spacing w:val="-1"/>
              </w:rPr>
              <w:t>情况（10</w:t>
            </w:r>
          </w:p>
          <w:p w14:paraId="7EC842C7">
            <w:pPr>
              <w:pStyle w:val="18"/>
              <w:spacing w:line="220" w:lineRule="auto"/>
              <w:ind w:left="274"/>
            </w:pPr>
            <w:r>
              <w:rPr>
                <w:spacing w:val="-5"/>
              </w:rPr>
              <w:t>分）</w:t>
            </w:r>
          </w:p>
        </w:tc>
        <w:tc>
          <w:tcPr>
            <w:tcW w:w="1890" w:type="dxa"/>
            <w:vAlign w:val="top"/>
          </w:tcPr>
          <w:p w14:paraId="708B2567">
            <w:pPr>
              <w:pStyle w:val="18"/>
              <w:spacing w:before="92" w:line="220" w:lineRule="auto"/>
              <w:ind w:left="137"/>
            </w:pPr>
            <w:r>
              <w:rPr>
                <w:spacing w:val="-1"/>
              </w:rPr>
              <w:t>年度预算数（万元）</w:t>
            </w:r>
          </w:p>
        </w:tc>
        <w:tc>
          <w:tcPr>
            <w:tcW w:w="1629" w:type="dxa"/>
            <w:vAlign w:val="top"/>
          </w:tcPr>
          <w:p w14:paraId="5AFF1186">
            <w:pPr>
              <w:pStyle w:val="18"/>
              <w:spacing w:before="92" w:line="220" w:lineRule="auto"/>
              <w:ind w:left="458"/>
            </w:pPr>
            <w:r>
              <w:rPr>
                <w:spacing w:val="-2"/>
              </w:rPr>
              <w:t>年初预算</w:t>
            </w:r>
          </w:p>
        </w:tc>
        <w:tc>
          <w:tcPr>
            <w:tcW w:w="4607" w:type="dxa"/>
            <w:vAlign w:val="top"/>
          </w:tcPr>
          <w:p w14:paraId="38FF615F">
            <w:pPr>
              <w:pStyle w:val="18"/>
              <w:spacing w:before="92" w:line="220" w:lineRule="auto"/>
              <w:ind w:left="1770"/>
            </w:pPr>
            <w:r>
              <w:rPr>
                <w:spacing w:val="-2"/>
              </w:rPr>
              <w:t>调整后预算数</w:t>
            </w:r>
          </w:p>
        </w:tc>
        <w:tc>
          <w:tcPr>
            <w:tcW w:w="4013" w:type="dxa"/>
            <w:gridSpan w:val="3"/>
            <w:vAlign w:val="top"/>
          </w:tcPr>
          <w:p w14:paraId="2AB4848C">
            <w:pPr>
              <w:pStyle w:val="18"/>
              <w:spacing w:before="92" w:line="220" w:lineRule="auto"/>
              <w:ind w:left="1564"/>
            </w:pPr>
            <w:r>
              <w:rPr>
                <w:spacing w:val="-2"/>
              </w:rPr>
              <w:t>预算执行数</w:t>
            </w:r>
          </w:p>
        </w:tc>
        <w:tc>
          <w:tcPr>
            <w:tcW w:w="3461" w:type="dxa"/>
            <w:vAlign w:val="top"/>
          </w:tcPr>
          <w:p w14:paraId="52EA992E">
            <w:pPr>
              <w:pStyle w:val="18"/>
              <w:spacing w:before="92" w:line="220" w:lineRule="auto"/>
              <w:ind w:left="1290"/>
            </w:pPr>
            <w:r>
              <w:rPr>
                <w:spacing w:val="-2"/>
              </w:rPr>
              <w:t>预算执行率</w:t>
            </w:r>
          </w:p>
        </w:tc>
        <w:tc>
          <w:tcPr>
            <w:tcW w:w="1393" w:type="dxa"/>
            <w:vAlign w:val="top"/>
          </w:tcPr>
          <w:p w14:paraId="3D0B6C1F">
            <w:pPr>
              <w:pStyle w:val="18"/>
              <w:spacing w:before="92" w:line="220" w:lineRule="auto"/>
              <w:ind w:left="526"/>
            </w:pPr>
            <w:r>
              <w:rPr>
                <w:spacing w:val="-4"/>
              </w:rPr>
              <w:t>权重</w:t>
            </w:r>
          </w:p>
        </w:tc>
        <w:tc>
          <w:tcPr>
            <w:tcW w:w="1007" w:type="dxa"/>
            <w:vAlign w:val="top"/>
          </w:tcPr>
          <w:p w14:paraId="6E757889">
            <w:pPr>
              <w:pStyle w:val="18"/>
              <w:spacing w:before="92" w:line="220" w:lineRule="auto"/>
              <w:ind w:left="338"/>
            </w:pPr>
            <w:r>
              <w:rPr>
                <w:spacing w:val="-4"/>
              </w:rPr>
              <w:t>得分</w:t>
            </w:r>
          </w:p>
        </w:tc>
        <w:tc>
          <w:tcPr>
            <w:tcW w:w="3084" w:type="dxa"/>
            <w:vAlign w:val="top"/>
          </w:tcPr>
          <w:p w14:paraId="38BDD597">
            <w:pPr>
              <w:pStyle w:val="18"/>
              <w:spacing w:before="92" w:line="223" w:lineRule="auto"/>
              <w:ind w:left="1376"/>
            </w:pPr>
            <w:r>
              <w:rPr>
                <w:spacing w:val="-6"/>
              </w:rPr>
              <w:t>原因</w:t>
            </w:r>
          </w:p>
        </w:tc>
      </w:tr>
      <w:tr w14:paraId="12EE3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0" w:hRule="atLeast"/>
        </w:trPr>
        <w:tc>
          <w:tcPr>
            <w:tcW w:w="892" w:type="dxa"/>
            <w:vMerge w:val="continue"/>
            <w:tcBorders>
              <w:top w:val="nil"/>
              <w:bottom w:val="nil"/>
            </w:tcBorders>
            <w:vAlign w:val="top"/>
          </w:tcPr>
          <w:p w14:paraId="608E886A">
            <w:pPr>
              <w:rPr>
                <w:rFonts w:ascii="Arial"/>
                <w:sz w:val="21"/>
              </w:rPr>
            </w:pPr>
          </w:p>
        </w:tc>
        <w:tc>
          <w:tcPr>
            <w:tcW w:w="1890" w:type="dxa"/>
            <w:vAlign w:val="top"/>
          </w:tcPr>
          <w:p w14:paraId="5F7D2BF6">
            <w:pPr>
              <w:pStyle w:val="18"/>
              <w:spacing w:before="85" w:line="220" w:lineRule="auto"/>
              <w:ind w:left="767"/>
            </w:pPr>
            <w:r>
              <w:rPr>
                <w:spacing w:val="-5"/>
              </w:rPr>
              <w:t>总额</w:t>
            </w:r>
          </w:p>
        </w:tc>
        <w:tc>
          <w:tcPr>
            <w:tcW w:w="1629" w:type="dxa"/>
            <w:vAlign w:val="top"/>
          </w:tcPr>
          <w:p w14:paraId="4AF58E04">
            <w:pPr>
              <w:pStyle w:val="18"/>
              <w:spacing w:before="85"/>
              <w:ind w:left="590"/>
            </w:pPr>
            <w:r>
              <w:rPr>
                <w:spacing w:val="-1"/>
              </w:rPr>
              <w:t>47.40</w:t>
            </w:r>
          </w:p>
        </w:tc>
        <w:tc>
          <w:tcPr>
            <w:tcW w:w="4607" w:type="dxa"/>
            <w:vAlign w:val="top"/>
          </w:tcPr>
          <w:p w14:paraId="5C45A87F">
            <w:pPr>
              <w:pStyle w:val="18"/>
              <w:spacing w:before="85"/>
              <w:ind w:left="2081"/>
            </w:pPr>
            <w:r>
              <w:rPr>
                <w:spacing w:val="-1"/>
              </w:rPr>
              <w:t>47.40</w:t>
            </w:r>
          </w:p>
        </w:tc>
        <w:tc>
          <w:tcPr>
            <w:tcW w:w="4013" w:type="dxa"/>
            <w:gridSpan w:val="3"/>
            <w:vAlign w:val="top"/>
          </w:tcPr>
          <w:p w14:paraId="4E769D38">
            <w:pPr>
              <w:pStyle w:val="18"/>
              <w:spacing w:before="85"/>
              <w:ind w:left="1784"/>
            </w:pPr>
            <w:r>
              <w:rPr>
                <w:spacing w:val="-1"/>
              </w:rPr>
              <w:t>42.40</w:t>
            </w:r>
          </w:p>
        </w:tc>
        <w:tc>
          <w:tcPr>
            <w:tcW w:w="3461" w:type="dxa"/>
            <w:vAlign w:val="top"/>
          </w:tcPr>
          <w:p w14:paraId="5F103922">
            <w:pPr>
              <w:pStyle w:val="18"/>
              <w:spacing w:before="85"/>
              <w:ind w:left="1467"/>
            </w:pPr>
            <w:r>
              <w:rPr>
                <w:spacing w:val="-1"/>
              </w:rPr>
              <w:t>89.45%</w:t>
            </w:r>
          </w:p>
        </w:tc>
        <w:tc>
          <w:tcPr>
            <w:tcW w:w="1393" w:type="dxa"/>
            <w:vAlign w:val="top"/>
          </w:tcPr>
          <w:p w14:paraId="051A1F59">
            <w:pPr>
              <w:pStyle w:val="18"/>
              <w:spacing w:before="85"/>
              <w:ind w:left="629"/>
            </w:pPr>
            <w:r>
              <w:rPr>
                <w:spacing w:val="-10"/>
              </w:rPr>
              <w:t>10</w:t>
            </w:r>
          </w:p>
        </w:tc>
        <w:tc>
          <w:tcPr>
            <w:tcW w:w="1007" w:type="dxa"/>
            <w:vAlign w:val="top"/>
          </w:tcPr>
          <w:p w14:paraId="27AE8571">
            <w:pPr>
              <w:pStyle w:val="18"/>
              <w:spacing w:before="85"/>
              <w:ind w:left="472"/>
            </w:pPr>
            <w:r>
              <w:t>9</w:t>
            </w:r>
          </w:p>
        </w:tc>
        <w:tc>
          <w:tcPr>
            <w:tcW w:w="3084" w:type="dxa"/>
            <w:vMerge w:val="restart"/>
            <w:tcBorders>
              <w:bottom w:val="nil"/>
            </w:tcBorders>
            <w:vAlign w:val="top"/>
          </w:tcPr>
          <w:p w14:paraId="0A258F3F">
            <w:pPr>
              <w:spacing w:line="257" w:lineRule="auto"/>
              <w:rPr>
                <w:rFonts w:ascii="Arial"/>
                <w:sz w:val="21"/>
              </w:rPr>
            </w:pPr>
          </w:p>
          <w:p w14:paraId="76C0C647">
            <w:pPr>
              <w:spacing w:line="258" w:lineRule="auto"/>
              <w:rPr>
                <w:rFonts w:ascii="Arial"/>
                <w:sz w:val="21"/>
              </w:rPr>
            </w:pPr>
          </w:p>
          <w:p w14:paraId="6FF678C5">
            <w:pPr>
              <w:spacing w:line="258" w:lineRule="auto"/>
              <w:rPr>
                <w:rFonts w:ascii="Arial"/>
                <w:sz w:val="21"/>
              </w:rPr>
            </w:pPr>
          </w:p>
          <w:p w14:paraId="0B100FA6">
            <w:pPr>
              <w:pStyle w:val="18"/>
              <w:spacing w:before="58" w:line="220" w:lineRule="auto"/>
              <w:ind w:left="473"/>
            </w:pPr>
            <w:r>
              <w:rPr>
                <w:spacing w:val="-1"/>
              </w:rPr>
              <w:t>年末票据未完善待次年支付</w:t>
            </w:r>
          </w:p>
        </w:tc>
      </w:tr>
      <w:tr w14:paraId="33EBC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trPr>
        <w:tc>
          <w:tcPr>
            <w:tcW w:w="892" w:type="dxa"/>
            <w:vMerge w:val="continue"/>
            <w:tcBorders>
              <w:top w:val="nil"/>
              <w:bottom w:val="nil"/>
            </w:tcBorders>
            <w:vAlign w:val="top"/>
          </w:tcPr>
          <w:p w14:paraId="3BA58654">
            <w:pPr>
              <w:rPr>
                <w:rFonts w:ascii="Arial"/>
                <w:sz w:val="21"/>
              </w:rPr>
            </w:pPr>
          </w:p>
        </w:tc>
        <w:tc>
          <w:tcPr>
            <w:tcW w:w="1890" w:type="dxa"/>
            <w:vAlign w:val="top"/>
          </w:tcPr>
          <w:p w14:paraId="4931809B">
            <w:pPr>
              <w:pStyle w:val="18"/>
              <w:spacing w:before="109" w:line="221" w:lineRule="auto"/>
              <w:ind w:left="317"/>
            </w:pPr>
            <w:r>
              <w:rPr>
                <w:spacing w:val="-2"/>
              </w:rPr>
              <w:t>其中：财政资金</w:t>
            </w:r>
          </w:p>
        </w:tc>
        <w:tc>
          <w:tcPr>
            <w:tcW w:w="1629" w:type="dxa"/>
            <w:vAlign w:val="top"/>
          </w:tcPr>
          <w:p w14:paraId="1D874560">
            <w:pPr>
              <w:pStyle w:val="18"/>
              <w:spacing w:before="109"/>
              <w:ind w:left="590"/>
            </w:pPr>
            <w:r>
              <w:rPr>
                <w:spacing w:val="-1"/>
              </w:rPr>
              <w:t>47.40</w:t>
            </w:r>
          </w:p>
        </w:tc>
        <w:tc>
          <w:tcPr>
            <w:tcW w:w="4607" w:type="dxa"/>
            <w:vAlign w:val="top"/>
          </w:tcPr>
          <w:p w14:paraId="2302597B">
            <w:pPr>
              <w:pStyle w:val="18"/>
              <w:spacing w:before="109"/>
              <w:ind w:left="2081"/>
            </w:pPr>
            <w:r>
              <w:rPr>
                <w:spacing w:val="-1"/>
              </w:rPr>
              <w:t>47.40</w:t>
            </w:r>
          </w:p>
        </w:tc>
        <w:tc>
          <w:tcPr>
            <w:tcW w:w="4013" w:type="dxa"/>
            <w:gridSpan w:val="3"/>
            <w:vAlign w:val="top"/>
          </w:tcPr>
          <w:p w14:paraId="1430F9B6">
            <w:pPr>
              <w:pStyle w:val="18"/>
              <w:spacing w:before="109"/>
              <w:ind w:left="1784"/>
            </w:pPr>
            <w:r>
              <w:rPr>
                <w:spacing w:val="-1"/>
              </w:rPr>
              <w:t>42.40</w:t>
            </w:r>
          </w:p>
        </w:tc>
        <w:tc>
          <w:tcPr>
            <w:tcW w:w="3461" w:type="dxa"/>
            <w:vAlign w:val="top"/>
          </w:tcPr>
          <w:p w14:paraId="37C46A00">
            <w:pPr>
              <w:pStyle w:val="18"/>
              <w:spacing w:before="109"/>
              <w:ind w:left="1467"/>
            </w:pPr>
            <w:r>
              <w:rPr>
                <w:spacing w:val="-1"/>
              </w:rPr>
              <w:t>89.45%</w:t>
            </w:r>
          </w:p>
        </w:tc>
        <w:tc>
          <w:tcPr>
            <w:tcW w:w="1393" w:type="dxa"/>
            <w:vAlign w:val="top"/>
          </w:tcPr>
          <w:p w14:paraId="33E90B95">
            <w:pPr>
              <w:pStyle w:val="18"/>
              <w:spacing w:before="109" w:line="225" w:lineRule="auto"/>
              <w:ind w:left="661"/>
            </w:pPr>
            <w:r>
              <w:t>/</w:t>
            </w:r>
          </w:p>
        </w:tc>
        <w:tc>
          <w:tcPr>
            <w:tcW w:w="1007" w:type="dxa"/>
            <w:vAlign w:val="top"/>
          </w:tcPr>
          <w:p w14:paraId="505D7661">
            <w:pPr>
              <w:pStyle w:val="18"/>
              <w:spacing w:before="109" w:line="225" w:lineRule="auto"/>
              <w:ind w:left="470"/>
            </w:pPr>
            <w:r>
              <w:t>/</w:t>
            </w:r>
          </w:p>
        </w:tc>
        <w:tc>
          <w:tcPr>
            <w:tcW w:w="3084" w:type="dxa"/>
            <w:vMerge w:val="continue"/>
            <w:tcBorders>
              <w:top w:val="nil"/>
              <w:bottom w:val="nil"/>
            </w:tcBorders>
            <w:vAlign w:val="top"/>
          </w:tcPr>
          <w:p w14:paraId="630802FF">
            <w:pPr>
              <w:rPr>
                <w:rFonts w:ascii="Arial"/>
                <w:sz w:val="21"/>
              </w:rPr>
            </w:pPr>
          </w:p>
        </w:tc>
      </w:tr>
      <w:tr w14:paraId="19913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892" w:type="dxa"/>
            <w:vMerge w:val="continue"/>
            <w:tcBorders>
              <w:top w:val="nil"/>
              <w:bottom w:val="nil"/>
            </w:tcBorders>
            <w:vAlign w:val="top"/>
          </w:tcPr>
          <w:p w14:paraId="0135DF7B">
            <w:pPr>
              <w:rPr>
                <w:rFonts w:ascii="Arial"/>
                <w:sz w:val="21"/>
              </w:rPr>
            </w:pPr>
          </w:p>
        </w:tc>
        <w:tc>
          <w:tcPr>
            <w:tcW w:w="1890" w:type="dxa"/>
            <w:vAlign w:val="top"/>
          </w:tcPr>
          <w:p w14:paraId="03A42A61">
            <w:pPr>
              <w:pStyle w:val="18"/>
              <w:spacing w:before="119" w:line="220" w:lineRule="auto"/>
              <w:ind w:left="226"/>
            </w:pPr>
            <w:r>
              <w:rPr>
                <w:spacing w:val="-1"/>
              </w:rPr>
              <w:t>财政专户管理资金</w:t>
            </w:r>
          </w:p>
        </w:tc>
        <w:tc>
          <w:tcPr>
            <w:tcW w:w="1629" w:type="dxa"/>
            <w:vAlign w:val="top"/>
          </w:tcPr>
          <w:p w14:paraId="01FF2FE2">
            <w:pPr>
              <w:pStyle w:val="18"/>
              <w:spacing w:before="119"/>
              <w:ind w:left="639"/>
            </w:pPr>
            <w:r>
              <w:rPr>
                <w:spacing w:val="-2"/>
              </w:rPr>
              <w:t>0.00</w:t>
            </w:r>
          </w:p>
        </w:tc>
        <w:tc>
          <w:tcPr>
            <w:tcW w:w="4607" w:type="dxa"/>
            <w:vAlign w:val="top"/>
          </w:tcPr>
          <w:p w14:paraId="08C4244D">
            <w:pPr>
              <w:pStyle w:val="18"/>
              <w:spacing w:before="119"/>
              <w:ind w:left="2130"/>
            </w:pPr>
            <w:r>
              <w:rPr>
                <w:spacing w:val="-2"/>
              </w:rPr>
              <w:t>0.00</w:t>
            </w:r>
          </w:p>
        </w:tc>
        <w:tc>
          <w:tcPr>
            <w:tcW w:w="4013" w:type="dxa"/>
            <w:gridSpan w:val="3"/>
            <w:vAlign w:val="top"/>
          </w:tcPr>
          <w:p w14:paraId="3D0314BF">
            <w:pPr>
              <w:pStyle w:val="18"/>
              <w:spacing w:before="119"/>
              <w:ind w:left="1833"/>
            </w:pPr>
            <w:r>
              <w:rPr>
                <w:spacing w:val="-2"/>
              </w:rPr>
              <w:t>0.00</w:t>
            </w:r>
          </w:p>
        </w:tc>
        <w:tc>
          <w:tcPr>
            <w:tcW w:w="3461" w:type="dxa"/>
            <w:vAlign w:val="top"/>
          </w:tcPr>
          <w:p w14:paraId="600DC969">
            <w:pPr>
              <w:pStyle w:val="18"/>
              <w:spacing w:before="119"/>
              <w:ind w:left="1514"/>
            </w:pPr>
            <w:r>
              <w:rPr>
                <w:spacing w:val="-1"/>
              </w:rPr>
              <w:t>0.00%</w:t>
            </w:r>
          </w:p>
        </w:tc>
        <w:tc>
          <w:tcPr>
            <w:tcW w:w="1393" w:type="dxa"/>
            <w:vAlign w:val="top"/>
          </w:tcPr>
          <w:p w14:paraId="00EE4022">
            <w:pPr>
              <w:pStyle w:val="18"/>
              <w:spacing w:before="119" w:line="225" w:lineRule="auto"/>
              <w:ind w:left="661"/>
            </w:pPr>
            <w:r>
              <w:t>/</w:t>
            </w:r>
          </w:p>
        </w:tc>
        <w:tc>
          <w:tcPr>
            <w:tcW w:w="1007" w:type="dxa"/>
            <w:vAlign w:val="top"/>
          </w:tcPr>
          <w:p w14:paraId="2789B03C">
            <w:pPr>
              <w:pStyle w:val="18"/>
              <w:spacing w:before="119" w:line="225" w:lineRule="auto"/>
              <w:ind w:left="470"/>
            </w:pPr>
            <w:r>
              <w:t>/</w:t>
            </w:r>
          </w:p>
        </w:tc>
        <w:tc>
          <w:tcPr>
            <w:tcW w:w="3084" w:type="dxa"/>
            <w:vMerge w:val="continue"/>
            <w:tcBorders>
              <w:top w:val="nil"/>
              <w:bottom w:val="nil"/>
            </w:tcBorders>
            <w:vAlign w:val="top"/>
          </w:tcPr>
          <w:p w14:paraId="3F64681F">
            <w:pPr>
              <w:rPr>
                <w:rFonts w:ascii="Arial"/>
                <w:sz w:val="21"/>
              </w:rPr>
            </w:pPr>
          </w:p>
        </w:tc>
      </w:tr>
      <w:tr w14:paraId="204D5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92" w:type="dxa"/>
            <w:vMerge w:val="continue"/>
            <w:tcBorders>
              <w:top w:val="nil"/>
              <w:bottom w:val="nil"/>
            </w:tcBorders>
            <w:vAlign w:val="top"/>
          </w:tcPr>
          <w:p w14:paraId="76F665E6">
            <w:pPr>
              <w:rPr>
                <w:rFonts w:ascii="Arial"/>
                <w:sz w:val="21"/>
              </w:rPr>
            </w:pPr>
          </w:p>
        </w:tc>
        <w:tc>
          <w:tcPr>
            <w:tcW w:w="1890" w:type="dxa"/>
            <w:vAlign w:val="top"/>
          </w:tcPr>
          <w:p w14:paraId="742E8928">
            <w:pPr>
              <w:pStyle w:val="18"/>
              <w:spacing w:before="93" w:line="221" w:lineRule="auto"/>
              <w:ind w:left="587"/>
            </w:pPr>
            <w:r>
              <w:rPr>
                <w:spacing w:val="-3"/>
              </w:rPr>
              <w:t>单位资金</w:t>
            </w:r>
          </w:p>
        </w:tc>
        <w:tc>
          <w:tcPr>
            <w:tcW w:w="1629" w:type="dxa"/>
            <w:vAlign w:val="top"/>
          </w:tcPr>
          <w:p w14:paraId="7064D7B0">
            <w:pPr>
              <w:pStyle w:val="18"/>
              <w:spacing w:before="93"/>
              <w:ind w:left="639"/>
            </w:pPr>
            <w:r>
              <w:rPr>
                <w:spacing w:val="-2"/>
              </w:rPr>
              <w:t>0.00</w:t>
            </w:r>
          </w:p>
        </w:tc>
        <w:tc>
          <w:tcPr>
            <w:tcW w:w="4607" w:type="dxa"/>
            <w:vAlign w:val="top"/>
          </w:tcPr>
          <w:p w14:paraId="446A1303">
            <w:pPr>
              <w:pStyle w:val="18"/>
              <w:spacing w:before="93"/>
              <w:ind w:left="2130"/>
            </w:pPr>
            <w:r>
              <w:rPr>
                <w:spacing w:val="-2"/>
              </w:rPr>
              <w:t>0.00</w:t>
            </w:r>
          </w:p>
        </w:tc>
        <w:tc>
          <w:tcPr>
            <w:tcW w:w="4013" w:type="dxa"/>
            <w:gridSpan w:val="3"/>
            <w:vAlign w:val="top"/>
          </w:tcPr>
          <w:p w14:paraId="160D39BD">
            <w:pPr>
              <w:pStyle w:val="18"/>
              <w:spacing w:before="93"/>
              <w:ind w:left="1833"/>
            </w:pPr>
            <w:r>
              <w:rPr>
                <w:spacing w:val="-2"/>
              </w:rPr>
              <w:t>0.00</w:t>
            </w:r>
          </w:p>
        </w:tc>
        <w:tc>
          <w:tcPr>
            <w:tcW w:w="3461" w:type="dxa"/>
            <w:vAlign w:val="top"/>
          </w:tcPr>
          <w:p w14:paraId="23A87824">
            <w:pPr>
              <w:pStyle w:val="18"/>
              <w:spacing w:before="93"/>
              <w:ind w:left="1514"/>
            </w:pPr>
            <w:r>
              <w:rPr>
                <w:spacing w:val="-1"/>
              </w:rPr>
              <w:t>0.00%</w:t>
            </w:r>
          </w:p>
        </w:tc>
        <w:tc>
          <w:tcPr>
            <w:tcW w:w="1393" w:type="dxa"/>
            <w:vAlign w:val="top"/>
          </w:tcPr>
          <w:p w14:paraId="03136390">
            <w:pPr>
              <w:pStyle w:val="18"/>
              <w:spacing w:before="93" w:line="225" w:lineRule="auto"/>
              <w:ind w:left="661"/>
            </w:pPr>
            <w:r>
              <w:t>/</w:t>
            </w:r>
          </w:p>
        </w:tc>
        <w:tc>
          <w:tcPr>
            <w:tcW w:w="1007" w:type="dxa"/>
            <w:vAlign w:val="top"/>
          </w:tcPr>
          <w:p w14:paraId="1ADE003D">
            <w:pPr>
              <w:pStyle w:val="18"/>
              <w:spacing w:before="93" w:line="225" w:lineRule="auto"/>
              <w:ind w:left="470"/>
            </w:pPr>
            <w:r>
              <w:t>/</w:t>
            </w:r>
          </w:p>
        </w:tc>
        <w:tc>
          <w:tcPr>
            <w:tcW w:w="3084" w:type="dxa"/>
            <w:vMerge w:val="continue"/>
            <w:tcBorders>
              <w:top w:val="nil"/>
              <w:bottom w:val="nil"/>
            </w:tcBorders>
            <w:vAlign w:val="top"/>
          </w:tcPr>
          <w:p w14:paraId="5148D288">
            <w:pPr>
              <w:rPr>
                <w:rFonts w:ascii="Arial"/>
                <w:sz w:val="21"/>
              </w:rPr>
            </w:pPr>
          </w:p>
        </w:tc>
      </w:tr>
      <w:tr w14:paraId="2C735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892" w:type="dxa"/>
            <w:vMerge w:val="continue"/>
            <w:tcBorders>
              <w:top w:val="nil"/>
            </w:tcBorders>
            <w:vAlign w:val="top"/>
          </w:tcPr>
          <w:p w14:paraId="3B7265C3">
            <w:pPr>
              <w:rPr>
                <w:rFonts w:ascii="Arial"/>
                <w:sz w:val="21"/>
              </w:rPr>
            </w:pPr>
          </w:p>
        </w:tc>
        <w:tc>
          <w:tcPr>
            <w:tcW w:w="1890" w:type="dxa"/>
            <w:vAlign w:val="top"/>
          </w:tcPr>
          <w:p w14:paraId="52FCFC0B">
            <w:pPr>
              <w:pStyle w:val="18"/>
              <w:spacing w:before="83" w:line="221" w:lineRule="auto"/>
              <w:ind w:left="586"/>
            </w:pPr>
            <w:r>
              <w:rPr>
                <w:spacing w:val="-2"/>
              </w:rPr>
              <w:t>其他资金</w:t>
            </w:r>
          </w:p>
        </w:tc>
        <w:tc>
          <w:tcPr>
            <w:tcW w:w="1629" w:type="dxa"/>
            <w:vAlign w:val="top"/>
          </w:tcPr>
          <w:p w14:paraId="5735E250">
            <w:pPr>
              <w:rPr>
                <w:rFonts w:ascii="Arial"/>
                <w:sz w:val="21"/>
              </w:rPr>
            </w:pPr>
          </w:p>
        </w:tc>
        <w:tc>
          <w:tcPr>
            <w:tcW w:w="4607" w:type="dxa"/>
            <w:vAlign w:val="top"/>
          </w:tcPr>
          <w:p w14:paraId="5981A8E7">
            <w:pPr>
              <w:rPr>
                <w:rFonts w:ascii="Arial"/>
                <w:sz w:val="21"/>
              </w:rPr>
            </w:pPr>
          </w:p>
        </w:tc>
        <w:tc>
          <w:tcPr>
            <w:tcW w:w="4013" w:type="dxa"/>
            <w:gridSpan w:val="3"/>
            <w:vAlign w:val="top"/>
          </w:tcPr>
          <w:p w14:paraId="560A244F">
            <w:pPr>
              <w:rPr>
                <w:rFonts w:ascii="Arial"/>
                <w:sz w:val="21"/>
              </w:rPr>
            </w:pPr>
          </w:p>
        </w:tc>
        <w:tc>
          <w:tcPr>
            <w:tcW w:w="3461" w:type="dxa"/>
            <w:vAlign w:val="top"/>
          </w:tcPr>
          <w:p w14:paraId="5DC35DC7">
            <w:pPr>
              <w:rPr>
                <w:rFonts w:ascii="Arial"/>
                <w:sz w:val="21"/>
              </w:rPr>
            </w:pPr>
          </w:p>
        </w:tc>
        <w:tc>
          <w:tcPr>
            <w:tcW w:w="1393" w:type="dxa"/>
            <w:vAlign w:val="top"/>
          </w:tcPr>
          <w:p w14:paraId="4B3F2A11">
            <w:pPr>
              <w:pStyle w:val="18"/>
              <w:spacing w:before="83" w:line="225" w:lineRule="auto"/>
              <w:ind w:left="661"/>
            </w:pPr>
            <w:r>
              <w:t>/</w:t>
            </w:r>
          </w:p>
        </w:tc>
        <w:tc>
          <w:tcPr>
            <w:tcW w:w="1007" w:type="dxa"/>
            <w:vAlign w:val="top"/>
          </w:tcPr>
          <w:p w14:paraId="1E4EF94F">
            <w:pPr>
              <w:pStyle w:val="18"/>
              <w:spacing w:before="83" w:line="225" w:lineRule="auto"/>
              <w:ind w:left="470"/>
            </w:pPr>
            <w:r>
              <w:t>/</w:t>
            </w:r>
          </w:p>
        </w:tc>
        <w:tc>
          <w:tcPr>
            <w:tcW w:w="3084" w:type="dxa"/>
            <w:vMerge w:val="continue"/>
            <w:tcBorders>
              <w:top w:val="nil"/>
            </w:tcBorders>
            <w:vAlign w:val="top"/>
          </w:tcPr>
          <w:p w14:paraId="2921AFF3">
            <w:pPr>
              <w:rPr>
                <w:rFonts w:ascii="Arial"/>
                <w:sz w:val="21"/>
              </w:rPr>
            </w:pPr>
          </w:p>
        </w:tc>
      </w:tr>
      <w:tr w14:paraId="0CE3A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 w:hRule="atLeast"/>
        </w:trPr>
        <w:tc>
          <w:tcPr>
            <w:tcW w:w="892" w:type="dxa"/>
            <w:vMerge w:val="restart"/>
            <w:tcBorders>
              <w:bottom w:val="nil"/>
            </w:tcBorders>
            <w:vAlign w:val="top"/>
          </w:tcPr>
          <w:p w14:paraId="177DFB01">
            <w:pPr>
              <w:spacing w:line="242" w:lineRule="auto"/>
              <w:rPr>
                <w:rFonts w:ascii="Arial"/>
                <w:sz w:val="21"/>
              </w:rPr>
            </w:pPr>
          </w:p>
          <w:p w14:paraId="7C01027D">
            <w:pPr>
              <w:spacing w:line="242" w:lineRule="auto"/>
              <w:rPr>
                <w:rFonts w:ascii="Arial"/>
                <w:sz w:val="21"/>
              </w:rPr>
            </w:pPr>
          </w:p>
          <w:p w14:paraId="0BE07B66">
            <w:pPr>
              <w:spacing w:line="242" w:lineRule="auto"/>
              <w:rPr>
                <w:rFonts w:ascii="Arial"/>
                <w:sz w:val="21"/>
              </w:rPr>
            </w:pPr>
          </w:p>
          <w:p w14:paraId="476EE278">
            <w:pPr>
              <w:spacing w:line="243" w:lineRule="auto"/>
              <w:rPr>
                <w:rFonts w:ascii="Arial"/>
                <w:sz w:val="21"/>
              </w:rPr>
            </w:pPr>
          </w:p>
          <w:p w14:paraId="2FCA98EB">
            <w:pPr>
              <w:spacing w:line="243" w:lineRule="auto"/>
              <w:rPr>
                <w:rFonts w:ascii="Arial"/>
                <w:sz w:val="21"/>
              </w:rPr>
            </w:pPr>
          </w:p>
          <w:p w14:paraId="1AB4EBA2">
            <w:pPr>
              <w:spacing w:line="243" w:lineRule="auto"/>
              <w:rPr>
                <w:rFonts w:ascii="Arial"/>
                <w:sz w:val="21"/>
              </w:rPr>
            </w:pPr>
          </w:p>
          <w:p w14:paraId="765C6138">
            <w:pPr>
              <w:spacing w:line="243" w:lineRule="auto"/>
              <w:rPr>
                <w:rFonts w:ascii="Arial"/>
                <w:sz w:val="21"/>
              </w:rPr>
            </w:pPr>
          </w:p>
          <w:p w14:paraId="7C7C8D04">
            <w:pPr>
              <w:spacing w:line="243" w:lineRule="auto"/>
              <w:rPr>
                <w:rFonts w:ascii="Arial"/>
                <w:sz w:val="21"/>
              </w:rPr>
            </w:pPr>
          </w:p>
          <w:p w14:paraId="0DA72750">
            <w:pPr>
              <w:spacing w:line="243" w:lineRule="auto"/>
              <w:rPr>
                <w:rFonts w:ascii="Arial"/>
                <w:sz w:val="21"/>
              </w:rPr>
            </w:pPr>
          </w:p>
          <w:p w14:paraId="5BB6C486">
            <w:pPr>
              <w:spacing w:line="243" w:lineRule="auto"/>
              <w:rPr>
                <w:rFonts w:ascii="Arial"/>
                <w:sz w:val="21"/>
              </w:rPr>
            </w:pPr>
          </w:p>
          <w:p w14:paraId="2A91B25E">
            <w:pPr>
              <w:spacing w:line="243" w:lineRule="auto"/>
              <w:rPr>
                <w:rFonts w:ascii="Arial"/>
                <w:sz w:val="21"/>
              </w:rPr>
            </w:pPr>
          </w:p>
          <w:p w14:paraId="4F9F0E51">
            <w:pPr>
              <w:spacing w:line="243" w:lineRule="auto"/>
              <w:rPr>
                <w:rFonts w:ascii="Arial"/>
                <w:sz w:val="21"/>
              </w:rPr>
            </w:pPr>
          </w:p>
          <w:p w14:paraId="132EDAF4">
            <w:pPr>
              <w:pStyle w:val="18"/>
              <w:spacing w:before="59" w:line="221" w:lineRule="auto"/>
              <w:ind w:left="95"/>
            </w:pPr>
            <w:r>
              <w:rPr>
                <w:spacing w:val="-3"/>
              </w:rPr>
              <w:t>绩效指标</w:t>
            </w:r>
          </w:p>
          <w:p w14:paraId="0FC96D59">
            <w:pPr>
              <w:pStyle w:val="18"/>
              <w:spacing w:before="10" w:line="221" w:lineRule="auto"/>
              <w:ind w:left="100"/>
            </w:pPr>
            <w:r>
              <w:rPr>
                <w:spacing w:val="-3"/>
              </w:rPr>
              <w:t>（90分）</w:t>
            </w:r>
          </w:p>
        </w:tc>
        <w:tc>
          <w:tcPr>
            <w:tcW w:w="1890" w:type="dxa"/>
            <w:vAlign w:val="top"/>
          </w:tcPr>
          <w:p w14:paraId="72A7AA38">
            <w:pPr>
              <w:pStyle w:val="18"/>
              <w:spacing w:before="141" w:line="221" w:lineRule="auto"/>
              <w:ind w:left="588"/>
            </w:pPr>
            <w:r>
              <w:rPr>
                <w:spacing w:val="-3"/>
              </w:rPr>
              <w:t>一级指标</w:t>
            </w:r>
          </w:p>
        </w:tc>
        <w:tc>
          <w:tcPr>
            <w:tcW w:w="1629" w:type="dxa"/>
            <w:vAlign w:val="top"/>
          </w:tcPr>
          <w:p w14:paraId="6D9AB018">
            <w:pPr>
              <w:pStyle w:val="18"/>
              <w:spacing w:before="141" w:line="221" w:lineRule="auto"/>
              <w:ind w:left="460"/>
            </w:pPr>
            <w:r>
              <w:rPr>
                <w:spacing w:val="-3"/>
              </w:rPr>
              <w:t>二级指标</w:t>
            </w:r>
          </w:p>
        </w:tc>
        <w:tc>
          <w:tcPr>
            <w:tcW w:w="4607" w:type="dxa"/>
            <w:vAlign w:val="top"/>
          </w:tcPr>
          <w:p w14:paraId="11E8DC42">
            <w:pPr>
              <w:pStyle w:val="18"/>
              <w:spacing w:before="141" w:line="221" w:lineRule="auto"/>
              <w:ind w:left="1948"/>
            </w:pPr>
            <w:r>
              <w:rPr>
                <w:spacing w:val="-2"/>
              </w:rPr>
              <w:t>三级指标</w:t>
            </w:r>
          </w:p>
        </w:tc>
        <w:tc>
          <w:tcPr>
            <w:tcW w:w="979" w:type="dxa"/>
            <w:vAlign w:val="top"/>
          </w:tcPr>
          <w:p w14:paraId="4422C102">
            <w:pPr>
              <w:pStyle w:val="18"/>
              <w:spacing w:before="141" w:line="221" w:lineRule="auto"/>
              <w:ind w:left="136"/>
            </w:pPr>
            <w:r>
              <w:rPr>
                <w:spacing w:val="-3"/>
              </w:rPr>
              <w:t>指标性质</w:t>
            </w:r>
          </w:p>
        </w:tc>
        <w:tc>
          <w:tcPr>
            <w:tcW w:w="1835" w:type="dxa"/>
            <w:vAlign w:val="top"/>
          </w:tcPr>
          <w:p w14:paraId="5D8E5E4A">
            <w:pPr>
              <w:pStyle w:val="18"/>
              <w:spacing w:before="141" w:line="220" w:lineRule="auto"/>
              <w:ind w:left="657"/>
            </w:pPr>
            <w:r>
              <w:rPr>
                <w:spacing w:val="-4"/>
              </w:rPr>
              <w:t>指标值</w:t>
            </w:r>
          </w:p>
        </w:tc>
        <w:tc>
          <w:tcPr>
            <w:tcW w:w="1199" w:type="dxa"/>
            <w:vAlign w:val="top"/>
          </w:tcPr>
          <w:p w14:paraId="4251A21D">
            <w:pPr>
              <w:pStyle w:val="18"/>
              <w:spacing w:before="141" w:line="221" w:lineRule="auto"/>
              <w:ind w:left="247"/>
            </w:pPr>
            <w:r>
              <w:rPr>
                <w:spacing w:val="-2"/>
              </w:rPr>
              <w:t>度量单位</w:t>
            </w:r>
          </w:p>
        </w:tc>
        <w:tc>
          <w:tcPr>
            <w:tcW w:w="3461" w:type="dxa"/>
            <w:vAlign w:val="top"/>
          </w:tcPr>
          <w:p w14:paraId="3D2F58B2">
            <w:pPr>
              <w:pStyle w:val="18"/>
              <w:spacing w:before="141" w:line="220" w:lineRule="auto"/>
              <w:ind w:left="1470"/>
            </w:pPr>
            <w:r>
              <w:rPr>
                <w:spacing w:val="-3"/>
              </w:rPr>
              <w:t>完成值</w:t>
            </w:r>
          </w:p>
        </w:tc>
        <w:tc>
          <w:tcPr>
            <w:tcW w:w="1393" w:type="dxa"/>
            <w:vAlign w:val="top"/>
          </w:tcPr>
          <w:p w14:paraId="324A74A3">
            <w:pPr>
              <w:pStyle w:val="18"/>
              <w:spacing w:before="141" w:line="220" w:lineRule="auto"/>
              <w:ind w:left="526"/>
            </w:pPr>
            <w:r>
              <w:rPr>
                <w:spacing w:val="-4"/>
              </w:rPr>
              <w:t>权重</w:t>
            </w:r>
          </w:p>
        </w:tc>
        <w:tc>
          <w:tcPr>
            <w:tcW w:w="1007" w:type="dxa"/>
            <w:vAlign w:val="top"/>
          </w:tcPr>
          <w:p w14:paraId="21D541CA">
            <w:pPr>
              <w:pStyle w:val="18"/>
              <w:spacing w:before="141" w:line="220" w:lineRule="auto"/>
              <w:ind w:left="338"/>
            </w:pPr>
            <w:r>
              <w:rPr>
                <w:spacing w:val="-4"/>
              </w:rPr>
              <w:t>得分</w:t>
            </w:r>
          </w:p>
        </w:tc>
        <w:tc>
          <w:tcPr>
            <w:tcW w:w="3084" w:type="dxa"/>
            <w:vAlign w:val="top"/>
          </w:tcPr>
          <w:p w14:paraId="7D9F0C1F">
            <w:pPr>
              <w:pStyle w:val="18"/>
              <w:spacing w:before="141" w:line="220" w:lineRule="auto"/>
              <w:ind w:left="924"/>
            </w:pPr>
            <w:r>
              <w:rPr>
                <w:spacing w:val="-2"/>
              </w:rPr>
              <w:t>未完成原因分析</w:t>
            </w:r>
          </w:p>
        </w:tc>
      </w:tr>
      <w:tr w14:paraId="01BAE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892" w:type="dxa"/>
            <w:vMerge w:val="continue"/>
            <w:tcBorders>
              <w:top w:val="nil"/>
              <w:bottom w:val="nil"/>
            </w:tcBorders>
            <w:vAlign w:val="top"/>
          </w:tcPr>
          <w:p w14:paraId="65584FCD">
            <w:pPr>
              <w:rPr>
                <w:rFonts w:ascii="Arial"/>
                <w:sz w:val="21"/>
              </w:rPr>
            </w:pPr>
          </w:p>
        </w:tc>
        <w:tc>
          <w:tcPr>
            <w:tcW w:w="1890" w:type="dxa"/>
            <w:vMerge w:val="restart"/>
            <w:tcBorders>
              <w:bottom w:val="nil"/>
            </w:tcBorders>
            <w:vAlign w:val="top"/>
          </w:tcPr>
          <w:p w14:paraId="502CF454">
            <w:pPr>
              <w:spacing w:line="255" w:lineRule="auto"/>
              <w:rPr>
                <w:rFonts w:ascii="Arial"/>
                <w:sz w:val="21"/>
              </w:rPr>
            </w:pPr>
          </w:p>
          <w:p w14:paraId="686E7980">
            <w:pPr>
              <w:spacing w:line="255" w:lineRule="auto"/>
              <w:rPr>
                <w:rFonts w:ascii="Arial"/>
                <w:sz w:val="21"/>
              </w:rPr>
            </w:pPr>
          </w:p>
          <w:p w14:paraId="066F6D12">
            <w:pPr>
              <w:spacing w:line="255" w:lineRule="auto"/>
              <w:rPr>
                <w:rFonts w:ascii="Arial"/>
                <w:sz w:val="21"/>
              </w:rPr>
            </w:pPr>
          </w:p>
          <w:p w14:paraId="7DE3C09E">
            <w:pPr>
              <w:spacing w:line="255" w:lineRule="auto"/>
              <w:rPr>
                <w:rFonts w:ascii="Arial"/>
                <w:sz w:val="21"/>
              </w:rPr>
            </w:pPr>
          </w:p>
          <w:p w14:paraId="3008605F">
            <w:pPr>
              <w:spacing w:line="255" w:lineRule="auto"/>
              <w:rPr>
                <w:rFonts w:ascii="Arial"/>
                <w:sz w:val="21"/>
              </w:rPr>
            </w:pPr>
          </w:p>
          <w:p w14:paraId="018F3CEF">
            <w:pPr>
              <w:spacing w:line="256" w:lineRule="auto"/>
              <w:rPr>
                <w:rFonts w:ascii="Arial"/>
                <w:sz w:val="21"/>
              </w:rPr>
            </w:pPr>
          </w:p>
          <w:p w14:paraId="132D56D8">
            <w:pPr>
              <w:pStyle w:val="18"/>
              <w:spacing w:before="59" w:line="220" w:lineRule="auto"/>
              <w:ind w:left="585"/>
            </w:pPr>
            <w:r>
              <w:rPr>
                <w:spacing w:val="-2"/>
              </w:rPr>
              <w:t>产出指标</w:t>
            </w:r>
          </w:p>
        </w:tc>
        <w:tc>
          <w:tcPr>
            <w:tcW w:w="1629" w:type="dxa"/>
            <w:vMerge w:val="restart"/>
            <w:tcBorders>
              <w:bottom w:val="nil"/>
            </w:tcBorders>
            <w:vAlign w:val="top"/>
          </w:tcPr>
          <w:p w14:paraId="6527A664">
            <w:pPr>
              <w:spacing w:line="420" w:lineRule="auto"/>
              <w:rPr>
                <w:rFonts w:ascii="Arial"/>
                <w:sz w:val="21"/>
              </w:rPr>
            </w:pPr>
          </w:p>
          <w:p w14:paraId="45A566ED">
            <w:pPr>
              <w:pStyle w:val="18"/>
              <w:spacing w:before="59" w:line="220" w:lineRule="auto"/>
              <w:ind w:left="459"/>
            </w:pPr>
            <w:r>
              <w:rPr>
                <w:spacing w:val="-3"/>
              </w:rPr>
              <w:t>数量指标</w:t>
            </w:r>
          </w:p>
        </w:tc>
        <w:tc>
          <w:tcPr>
            <w:tcW w:w="4607" w:type="dxa"/>
            <w:vAlign w:val="top"/>
          </w:tcPr>
          <w:p w14:paraId="42E392EA">
            <w:pPr>
              <w:pStyle w:val="18"/>
              <w:spacing w:before="85" w:line="220" w:lineRule="auto"/>
              <w:ind w:left="1949"/>
            </w:pPr>
            <w:r>
              <w:rPr>
                <w:spacing w:val="-2"/>
              </w:rPr>
              <w:t>标牌设置</w:t>
            </w:r>
          </w:p>
        </w:tc>
        <w:tc>
          <w:tcPr>
            <w:tcW w:w="979" w:type="dxa"/>
            <w:vAlign w:val="top"/>
          </w:tcPr>
          <w:p w14:paraId="0AADDE3B">
            <w:pPr>
              <w:pStyle w:val="18"/>
              <w:spacing w:before="85" w:line="233" w:lineRule="auto"/>
              <w:ind w:left="423"/>
            </w:pPr>
            <w:r>
              <w:t>≥</w:t>
            </w:r>
          </w:p>
        </w:tc>
        <w:tc>
          <w:tcPr>
            <w:tcW w:w="1835" w:type="dxa"/>
            <w:vAlign w:val="top"/>
          </w:tcPr>
          <w:p w14:paraId="14FD549A">
            <w:pPr>
              <w:pStyle w:val="18"/>
              <w:spacing w:before="85" w:line="233" w:lineRule="auto"/>
              <w:ind w:left="837"/>
            </w:pPr>
            <w:r>
              <w:rPr>
                <w:spacing w:val="-5"/>
              </w:rPr>
              <w:t>30</w:t>
            </w:r>
          </w:p>
        </w:tc>
        <w:tc>
          <w:tcPr>
            <w:tcW w:w="1199" w:type="dxa"/>
            <w:vAlign w:val="top"/>
          </w:tcPr>
          <w:p w14:paraId="6B5CC710">
            <w:pPr>
              <w:pStyle w:val="18"/>
              <w:spacing w:before="85" w:line="224" w:lineRule="auto"/>
              <w:ind w:left="521"/>
            </w:pPr>
            <w:r>
              <w:t>处</w:t>
            </w:r>
          </w:p>
        </w:tc>
        <w:tc>
          <w:tcPr>
            <w:tcW w:w="3461" w:type="dxa"/>
            <w:vAlign w:val="top"/>
          </w:tcPr>
          <w:p w14:paraId="05243A44">
            <w:pPr>
              <w:pStyle w:val="18"/>
              <w:spacing w:before="85" w:line="224" w:lineRule="auto"/>
              <w:ind w:left="1561"/>
            </w:pPr>
            <w:r>
              <w:rPr>
                <w:spacing w:val="-3"/>
              </w:rPr>
              <w:t>59处</w:t>
            </w:r>
          </w:p>
        </w:tc>
        <w:tc>
          <w:tcPr>
            <w:tcW w:w="1393" w:type="dxa"/>
            <w:vAlign w:val="top"/>
          </w:tcPr>
          <w:p w14:paraId="0DB6E813">
            <w:pPr>
              <w:pStyle w:val="18"/>
              <w:spacing w:before="85" w:line="233" w:lineRule="auto"/>
              <w:ind w:left="629"/>
            </w:pPr>
            <w:r>
              <w:rPr>
                <w:spacing w:val="-10"/>
              </w:rPr>
              <w:t>10</w:t>
            </w:r>
          </w:p>
        </w:tc>
        <w:tc>
          <w:tcPr>
            <w:tcW w:w="1007" w:type="dxa"/>
            <w:vAlign w:val="top"/>
          </w:tcPr>
          <w:p w14:paraId="1C386687">
            <w:pPr>
              <w:pStyle w:val="18"/>
              <w:spacing w:before="85" w:line="233" w:lineRule="auto"/>
              <w:ind w:left="472"/>
            </w:pPr>
            <w:r>
              <w:t>9</w:t>
            </w:r>
          </w:p>
        </w:tc>
        <w:tc>
          <w:tcPr>
            <w:tcW w:w="3084" w:type="dxa"/>
            <w:vAlign w:val="top"/>
          </w:tcPr>
          <w:p w14:paraId="735A30A5">
            <w:pPr>
              <w:rPr>
                <w:rFonts w:ascii="Arial"/>
                <w:sz w:val="21"/>
              </w:rPr>
            </w:pPr>
          </w:p>
        </w:tc>
      </w:tr>
      <w:tr w14:paraId="74480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892" w:type="dxa"/>
            <w:vMerge w:val="continue"/>
            <w:tcBorders>
              <w:top w:val="nil"/>
              <w:bottom w:val="nil"/>
            </w:tcBorders>
            <w:vAlign w:val="top"/>
          </w:tcPr>
          <w:p w14:paraId="6BD51860">
            <w:pPr>
              <w:rPr>
                <w:rFonts w:ascii="Arial"/>
                <w:sz w:val="21"/>
              </w:rPr>
            </w:pPr>
          </w:p>
        </w:tc>
        <w:tc>
          <w:tcPr>
            <w:tcW w:w="1890" w:type="dxa"/>
            <w:vMerge w:val="continue"/>
            <w:tcBorders>
              <w:top w:val="nil"/>
              <w:bottom w:val="nil"/>
            </w:tcBorders>
            <w:vAlign w:val="top"/>
          </w:tcPr>
          <w:p w14:paraId="28EE5180">
            <w:pPr>
              <w:rPr>
                <w:rFonts w:ascii="Arial"/>
                <w:sz w:val="21"/>
              </w:rPr>
            </w:pPr>
          </w:p>
        </w:tc>
        <w:tc>
          <w:tcPr>
            <w:tcW w:w="1629" w:type="dxa"/>
            <w:vMerge w:val="continue"/>
            <w:tcBorders>
              <w:top w:val="nil"/>
              <w:bottom w:val="nil"/>
            </w:tcBorders>
            <w:vAlign w:val="top"/>
          </w:tcPr>
          <w:p w14:paraId="4B26E504">
            <w:pPr>
              <w:rPr>
                <w:rFonts w:ascii="Arial"/>
                <w:sz w:val="21"/>
              </w:rPr>
            </w:pPr>
          </w:p>
        </w:tc>
        <w:tc>
          <w:tcPr>
            <w:tcW w:w="4607" w:type="dxa"/>
            <w:vAlign w:val="top"/>
          </w:tcPr>
          <w:p w14:paraId="640BBB0D">
            <w:pPr>
              <w:pStyle w:val="18"/>
              <w:spacing w:before="143" w:line="219" w:lineRule="auto"/>
              <w:ind w:left="1143"/>
            </w:pPr>
            <w:r>
              <w:rPr>
                <w:spacing w:val="-1"/>
              </w:rPr>
              <w:t>酒精测试仪、警务通设备数量</w:t>
            </w:r>
          </w:p>
        </w:tc>
        <w:tc>
          <w:tcPr>
            <w:tcW w:w="979" w:type="dxa"/>
            <w:vAlign w:val="top"/>
          </w:tcPr>
          <w:p w14:paraId="0524F5B2">
            <w:pPr>
              <w:pStyle w:val="18"/>
              <w:spacing w:before="209" w:line="142" w:lineRule="exact"/>
              <w:ind w:left="423"/>
            </w:pPr>
            <w:r>
              <w:rPr>
                <w:spacing w:val="18"/>
                <w:w w:val="125"/>
                <w:position w:val="-2"/>
              </w:rPr>
              <w:t>=</w:t>
            </w:r>
          </w:p>
        </w:tc>
        <w:tc>
          <w:tcPr>
            <w:tcW w:w="1835" w:type="dxa"/>
            <w:vAlign w:val="top"/>
          </w:tcPr>
          <w:p w14:paraId="42CE741C">
            <w:pPr>
              <w:pStyle w:val="18"/>
              <w:spacing w:before="143"/>
              <w:ind w:left="837"/>
            </w:pPr>
            <w:r>
              <w:rPr>
                <w:spacing w:val="-5"/>
              </w:rPr>
              <w:t>30</w:t>
            </w:r>
          </w:p>
        </w:tc>
        <w:tc>
          <w:tcPr>
            <w:tcW w:w="1199" w:type="dxa"/>
            <w:vAlign w:val="top"/>
          </w:tcPr>
          <w:p w14:paraId="3D6BD0FE">
            <w:pPr>
              <w:pStyle w:val="18"/>
              <w:spacing w:before="143" w:line="221" w:lineRule="auto"/>
              <w:ind w:left="518"/>
            </w:pPr>
            <w:r>
              <w:t>套</w:t>
            </w:r>
          </w:p>
        </w:tc>
        <w:tc>
          <w:tcPr>
            <w:tcW w:w="3461" w:type="dxa"/>
            <w:vAlign w:val="top"/>
          </w:tcPr>
          <w:p w14:paraId="2F080DED">
            <w:pPr>
              <w:pStyle w:val="18"/>
              <w:spacing w:before="143" w:line="221" w:lineRule="auto"/>
              <w:ind w:left="1561"/>
            </w:pPr>
            <w:r>
              <w:rPr>
                <w:spacing w:val="-3"/>
              </w:rPr>
              <w:t>30套</w:t>
            </w:r>
          </w:p>
        </w:tc>
        <w:tc>
          <w:tcPr>
            <w:tcW w:w="1393" w:type="dxa"/>
            <w:vAlign w:val="top"/>
          </w:tcPr>
          <w:p w14:paraId="19B3F86F">
            <w:pPr>
              <w:pStyle w:val="18"/>
              <w:spacing w:before="143"/>
              <w:ind w:left="666"/>
            </w:pPr>
            <w:r>
              <w:t>5</w:t>
            </w:r>
          </w:p>
        </w:tc>
        <w:tc>
          <w:tcPr>
            <w:tcW w:w="1007" w:type="dxa"/>
            <w:vAlign w:val="top"/>
          </w:tcPr>
          <w:p w14:paraId="385E8E40">
            <w:pPr>
              <w:pStyle w:val="18"/>
              <w:spacing w:before="143"/>
              <w:ind w:left="475"/>
            </w:pPr>
            <w:r>
              <w:t>5</w:t>
            </w:r>
          </w:p>
        </w:tc>
        <w:tc>
          <w:tcPr>
            <w:tcW w:w="3084" w:type="dxa"/>
            <w:vAlign w:val="top"/>
          </w:tcPr>
          <w:p w14:paraId="4B9B53CC">
            <w:pPr>
              <w:rPr>
                <w:rFonts w:ascii="Arial"/>
                <w:sz w:val="21"/>
              </w:rPr>
            </w:pPr>
          </w:p>
        </w:tc>
      </w:tr>
      <w:tr w14:paraId="3A017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892" w:type="dxa"/>
            <w:vMerge w:val="continue"/>
            <w:tcBorders>
              <w:top w:val="nil"/>
              <w:bottom w:val="nil"/>
            </w:tcBorders>
            <w:vAlign w:val="top"/>
          </w:tcPr>
          <w:p w14:paraId="5E07181C">
            <w:pPr>
              <w:rPr>
                <w:rFonts w:ascii="Arial"/>
                <w:sz w:val="21"/>
              </w:rPr>
            </w:pPr>
          </w:p>
        </w:tc>
        <w:tc>
          <w:tcPr>
            <w:tcW w:w="1890" w:type="dxa"/>
            <w:vMerge w:val="continue"/>
            <w:tcBorders>
              <w:top w:val="nil"/>
              <w:bottom w:val="nil"/>
            </w:tcBorders>
            <w:vAlign w:val="top"/>
          </w:tcPr>
          <w:p w14:paraId="5AE6E977">
            <w:pPr>
              <w:rPr>
                <w:rFonts w:ascii="Arial"/>
                <w:sz w:val="21"/>
              </w:rPr>
            </w:pPr>
          </w:p>
        </w:tc>
        <w:tc>
          <w:tcPr>
            <w:tcW w:w="1629" w:type="dxa"/>
            <w:vMerge w:val="continue"/>
            <w:tcBorders>
              <w:top w:val="nil"/>
            </w:tcBorders>
            <w:vAlign w:val="top"/>
          </w:tcPr>
          <w:p w14:paraId="18684195">
            <w:pPr>
              <w:rPr>
                <w:rFonts w:ascii="Arial"/>
                <w:sz w:val="21"/>
              </w:rPr>
            </w:pPr>
          </w:p>
        </w:tc>
        <w:tc>
          <w:tcPr>
            <w:tcW w:w="4607" w:type="dxa"/>
            <w:vAlign w:val="top"/>
          </w:tcPr>
          <w:p w14:paraId="5CA68754">
            <w:pPr>
              <w:pStyle w:val="18"/>
              <w:spacing w:before="85" w:line="220" w:lineRule="auto"/>
              <w:ind w:left="1609"/>
            </w:pPr>
            <w:r>
              <w:rPr>
                <w:spacing w:val="-4"/>
              </w:rPr>
              <w:t>电子监控设备数量</w:t>
            </w:r>
          </w:p>
        </w:tc>
        <w:tc>
          <w:tcPr>
            <w:tcW w:w="979" w:type="dxa"/>
            <w:vAlign w:val="top"/>
          </w:tcPr>
          <w:p w14:paraId="77D6972D">
            <w:pPr>
              <w:pStyle w:val="18"/>
              <w:spacing w:before="151" w:line="142" w:lineRule="exact"/>
              <w:ind w:left="423"/>
            </w:pPr>
            <w:r>
              <w:rPr>
                <w:spacing w:val="18"/>
                <w:w w:val="125"/>
                <w:position w:val="-2"/>
              </w:rPr>
              <w:t>=</w:t>
            </w:r>
          </w:p>
        </w:tc>
        <w:tc>
          <w:tcPr>
            <w:tcW w:w="1835" w:type="dxa"/>
            <w:vAlign w:val="top"/>
          </w:tcPr>
          <w:p w14:paraId="13917209">
            <w:pPr>
              <w:pStyle w:val="18"/>
              <w:spacing w:before="85" w:line="233" w:lineRule="auto"/>
              <w:ind w:left="837"/>
            </w:pPr>
            <w:r>
              <w:rPr>
                <w:spacing w:val="-5"/>
              </w:rPr>
              <w:t>59</w:t>
            </w:r>
          </w:p>
        </w:tc>
        <w:tc>
          <w:tcPr>
            <w:tcW w:w="1199" w:type="dxa"/>
            <w:vAlign w:val="top"/>
          </w:tcPr>
          <w:p w14:paraId="77C8DCAE">
            <w:pPr>
              <w:pStyle w:val="18"/>
              <w:spacing w:before="85" w:line="224" w:lineRule="auto"/>
              <w:ind w:left="521"/>
            </w:pPr>
            <w:r>
              <w:t>处</w:t>
            </w:r>
          </w:p>
        </w:tc>
        <w:tc>
          <w:tcPr>
            <w:tcW w:w="3461" w:type="dxa"/>
            <w:vAlign w:val="top"/>
          </w:tcPr>
          <w:p w14:paraId="1C4377BF">
            <w:pPr>
              <w:pStyle w:val="18"/>
              <w:spacing w:before="85" w:line="224" w:lineRule="auto"/>
              <w:ind w:left="1561"/>
            </w:pPr>
            <w:r>
              <w:rPr>
                <w:spacing w:val="-3"/>
              </w:rPr>
              <w:t>59处</w:t>
            </w:r>
          </w:p>
        </w:tc>
        <w:tc>
          <w:tcPr>
            <w:tcW w:w="1393" w:type="dxa"/>
            <w:vAlign w:val="top"/>
          </w:tcPr>
          <w:p w14:paraId="06597080">
            <w:pPr>
              <w:pStyle w:val="18"/>
              <w:spacing w:before="85" w:line="233" w:lineRule="auto"/>
              <w:ind w:left="666"/>
            </w:pPr>
            <w:r>
              <w:t>5</w:t>
            </w:r>
          </w:p>
        </w:tc>
        <w:tc>
          <w:tcPr>
            <w:tcW w:w="1007" w:type="dxa"/>
            <w:vAlign w:val="top"/>
          </w:tcPr>
          <w:p w14:paraId="1463EE10">
            <w:pPr>
              <w:pStyle w:val="18"/>
              <w:spacing w:before="85" w:line="233" w:lineRule="auto"/>
              <w:ind w:left="475"/>
            </w:pPr>
            <w:r>
              <w:t>5</w:t>
            </w:r>
          </w:p>
        </w:tc>
        <w:tc>
          <w:tcPr>
            <w:tcW w:w="3084" w:type="dxa"/>
            <w:vAlign w:val="top"/>
          </w:tcPr>
          <w:p w14:paraId="3CD94D52">
            <w:pPr>
              <w:rPr>
                <w:rFonts w:ascii="Arial"/>
                <w:sz w:val="21"/>
              </w:rPr>
            </w:pPr>
          </w:p>
        </w:tc>
      </w:tr>
      <w:tr w14:paraId="53A09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892" w:type="dxa"/>
            <w:vMerge w:val="continue"/>
            <w:tcBorders>
              <w:top w:val="nil"/>
              <w:bottom w:val="nil"/>
            </w:tcBorders>
            <w:vAlign w:val="top"/>
          </w:tcPr>
          <w:p w14:paraId="09E1E7E2">
            <w:pPr>
              <w:rPr>
                <w:rFonts w:ascii="Arial"/>
                <w:sz w:val="21"/>
              </w:rPr>
            </w:pPr>
          </w:p>
        </w:tc>
        <w:tc>
          <w:tcPr>
            <w:tcW w:w="1890" w:type="dxa"/>
            <w:vMerge w:val="continue"/>
            <w:tcBorders>
              <w:top w:val="nil"/>
              <w:bottom w:val="nil"/>
            </w:tcBorders>
            <w:vAlign w:val="top"/>
          </w:tcPr>
          <w:p w14:paraId="6B41FB98">
            <w:pPr>
              <w:rPr>
                <w:rFonts w:ascii="Arial"/>
                <w:sz w:val="21"/>
              </w:rPr>
            </w:pPr>
          </w:p>
        </w:tc>
        <w:tc>
          <w:tcPr>
            <w:tcW w:w="1629" w:type="dxa"/>
            <w:vMerge w:val="restart"/>
            <w:tcBorders>
              <w:bottom w:val="nil"/>
            </w:tcBorders>
            <w:vAlign w:val="top"/>
          </w:tcPr>
          <w:p w14:paraId="011E8196">
            <w:pPr>
              <w:spacing w:line="247" w:lineRule="auto"/>
              <w:rPr>
                <w:rFonts w:ascii="Arial"/>
                <w:sz w:val="21"/>
              </w:rPr>
            </w:pPr>
          </w:p>
          <w:p w14:paraId="0F666548">
            <w:pPr>
              <w:spacing w:line="248" w:lineRule="auto"/>
              <w:rPr>
                <w:rFonts w:ascii="Arial"/>
                <w:sz w:val="21"/>
              </w:rPr>
            </w:pPr>
          </w:p>
          <w:p w14:paraId="0EF734BB">
            <w:pPr>
              <w:spacing w:line="248" w:lineRule="auto"/>
              <w:rPr>
                <w:rFonts w:ascii="Arial"/>
                <w:sz w:val="21"/>
              </w:rPr>
            </w:pPr>
          </w:p>
          <w:p w14:paraId="4E2A87A8">
            <w:pPr>
              <w:pStyle w:val="18"/>
              <w:spacing w:before="58" w:line="221" w:lineRule="auto"/>
              <w:ind w:left="458"/>
            </w:pPr>
            <w:r>
              <w:rPr>
                <w:spacing w:val="-2"/>
              </w:rPr>
              <w:t>质量指标</w:t>
            </w:r>
          </w:p>
        </w:tc>
        <w:tc>
          <w:tcPr>
            <w:tcW w:w="4607" w:type="dxa"/>
            <w:vAlign w:val="top"/>
          </w:tcPr>
          <w:p w14:paraId="3F318803">
            <w:pPr>
              <w:pStyle w:val="18"/>
              <w:spacing w:before="256" w:line="220" w:lineRule="auto"/>
              <w:ind w:left="212"/>
            </w:pPr>
            <w:r>
              <w:rPr>
                <w:spacing w:val="-1"/>
              </w:rPr>
              <w:t>电子监控设备正常运转率（设备正常使用天数/30</w:t>
            </w:r>
            <w:r>
              <w:rPr>
                <w:spacing w:val="-2"/>
              </w:rPr>
              <w:t>天）</w:t>
            </w:r>
          </w:p>
        </w:tc>
        <w:tc>
          <w:tcPr>
            <w:tcW w:w="979" w:type="dxa"/>
            <w:vAlign w:val="top"/>
          </w:tcPr>
          <w:p w14:paraId="21357F27">
            <w:pPr>
              <w:pStyle w:val="18"/>
              <w:spacing w:before="256" w:line="238" w:lineRule="auto"/>
              <w:ind w:left="423"/>
            </w:pPr>
            <w:r>
              <w:t>≥</w:t>
            </w:r>
          </w:p>
        </w:tc>
        <w:tc>
          <w:tcPr>
            <w:tcW w:w="1835" w:type="dxa"/>
            <w:vAlign w:val="top"/>
          </w:tcPr>
          <w:p w14:paraId="51BC6F50">
            <w:pPr>
              <w:pStyle w:val="18"/>
              <w:spacing w:before="256"/>
              <w:ind w:left="834"/>
            </w:pPr>
            <w:r>
              <w:rPr>
                <w:spacing w:val="-4"/>
              </w:rPr>
              <w:t>90</w:t>
            </w:r>
          </w:p>
        </w:tc>
        <w:tc>
          <w:tcPr>
            <w:tcW w:w="1199" w:type="dxa"/>
            <w:vAlign w:val="top"/>
          </w:tcPr>
          <w:p w14:paraId="76434239">
            <w:pPr>
              <w:pStyle w:val="18"/>
              <w:spacing w:before="256"/>
              <w:ind w:left="555"/>
            </w:pPr>
            <w:r>
              <w:t>%</w:t>
            </w:r>
          </w:p>
        </w:tc>
        <w:tc>
          <w:tcPr>
            <w:tcW w:w="3461" w:type="dxa"/>
            <w:vAlign w:val="top"/>
          </w:tcPr>
          <w:p w14:paraId="5615B637">
            <w:pPr>
              <w:pStyle w:val="18"/>
              <w:spacing w:before="256"/>
              <w:ind w:left="1604"/>
            </w:pPr>
            <w:r>
              <w:rPr>
                <w:spacing w:val="-2"/>
              </w:rPr>
              <w:t>90%</w:t>
            </w:r>
          </w:p>
        </w:tc>
        <w:tc>
          <w:tcPr>
            <w:tcW w:w="1393" w:type="dxa"/>
            <w:vAlign w:val="top"/>
          </w:tcPr>
          <w:p w14:paraId="15176618">
            <w:pPr>
              <w:pStyle w:val="18"/>
              <w:spacing w:before="256"/>
              <w:ind w:left="629"/>
            </w:pPr>
            <w:r>
              <w:rPr>
                <w:spacing w:val="-10"/>
              </w:rPr>
              <w:t>10</w:t>
            </w:r>
          </w:p>
        </w:tc>
        <w:tc>
          <w:tcPr>
            <w:tcW w:w="1007" w:type="dxa"/>
            <w:vAlign w:val="top"/>
          </w:tcPr>
          <w:p w14:paraId="70BE389C">
            <w:pPr>
              <w:pStyle w:val="18"/>
              <w:spacing w:before="256"/>
              <w:ind w:left="472"/>
            </w:pPr>
            <w:r>
              <w:t>8</w:t>
            </w:r>
          </w:p>
        </w:tc>
        <w:tc>
          <w:tcPr>
            <w:tcW w:w="3084" w:type="dxa"/>
            <w:vAlign w:val="top"/>
          </w:tcPr>
          <w:p w14:paraId="714E0EED">
            <w:pPr>
              <w:rPr>
                <w:rFonts w:ascii="Arial"/>
                <w:sz w:val="21"/>
              </w:rPr>
            </w:pPr>
          </w:p>
        </w:tc>
      </w:tr>
      <w:tr w14:paraId="1F983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trPr>
        <w:tc>
          <w:tcPr>
            <w:tcW w:w="892" w:type="dxa"/>
            <w:vMerge w:val="continue"/>
            <w:tcBorders>
              <w:top w:val="nil"/>
              <w:bottom w:val="nil"/>
            </w:tcBorders>
            <w:vAlign w:val="top"/>
          </w:tcPr>
          <w:p w14:paraId="0D6B0629">
            <w:pPr>
              <w:rPr>
                <w:rFonts w:ascii="Arial"/>
                <w:sz w:val="21"/>
              </w:rPr>
            </w:pPr>
          </w:p>
        </w:tc>
        <w:tc>
          <w:tcPr>
            <w:tcW w:w="1890" w:type="dxa"/>
            <w:vMerge w:val="continue"/>
            <w:tcBorders>
              <w:top w:val="nil"/>
              <w:bottom w:val="nil"/>
            </w:tcBorders>
            <w:vAlign w:val="top"/>
          </w:tcPr>
          <w:p w14:paraId="12B9B14A">
            <w:pPr>
              <w:rPr>
                <w:rFonts w:ascii="Arial"/>
                <w:sz w:val="21"/>
              </w:rPr>
            </w:pPr>
          </w:p>
        </w:tc>
        <w:tc>
          <w:tcPr>
            <w:tcW w:w="1629" w:type="dxa"/>
            <w:vMerge w:val="continue"/>
            <w:tcBorders>
              <w:top w:val="nil"/>
              <w:bottom w:val="nil"/>
            </w:tcBorders>
            <w:vAlign w:val="top"/>
          </w:tcPr>
          <w:p w14:paraId="14D7967B">
            <w:pPr>
              <w:rPr>
                <w:rFonts w:ascii="Arial"/>
                <w:sz w:val="21"/>
              </w:rPr>
            </w:pPr>
          </w:p>
        </w:tc>
        <w:tc>
          <w:tcPr>
            <w:tcW w:w="4607" w:type="dxa"/>
            <w:vAlign w:val="top"/>
          </w:tcPr>
          <w:p w14:paraId="373F3DF9">
            <w:pPr>
              <w:pStyle w:val="18"/>
              <w:spacing w:before="237" w:line="220" w:lineRule="auto"/>
              <w:ind w:left="1860"/>
            </w:pPr>
            <w:r>
              <w:rPr>
                <w:spacing w:val="-2"/>
              </w:rPr>
              <w:t>标牌辨识度</w:t>
            </w:r>
          </w:p>
        </w:tc>
        <w:tc>
          <w:tcPr>
            <w:tcW w:w="979" w:type="dxa"/>
            <w:vAlign w:val="top"/>
          </w:tcPr>
          <w:p w14:paraId="272C38F9">
            <w:pPr>
              <w:pStyle w:val="18"/>
              <w:spacing w:before="237" w:line="221" w:lineRule="auto"/>
              <w:ind w:left="318"/>
            </w:pPr>
            <w:r>
              <w:rPr>
                <w:spacing w:val="-6"/>
              </w:rPr>
              <w:t>定性</w:t>
            </w:r>
          </w:p>
        </w:tc>
        <w:tc>
          <w:tcPr>
            <w:tcW w:w="1835" w:type="dxa"/>
            <w:vAlign w:val="top"/>
          </w:tcPr>
          <w:p w14:paraId="34D79F4B">
            <w:pPr>
              <w:pStyle w:val="18"/>
              <w:spacing w:before="237" w:line="220" w:lineRule="auto"/>
              <w:ind w:left="840"/>
            </w:pPr>
            <w:r>
              <w:t>高</w:t>
            </w:r>
          </w:p>
        </w:tc>
        <w:tc>
          <w:tcPr>
            <w:tcW w:w="1199" w:type="dxa"/>
            <w:vAlign w:val="top"/>
          </w:tcPr>
          <w:p w14:paraId="4A79E429">
            <w:pPr>
              <w:rPr>
                <w:rFonts w:ascii="Arial"/>
                <w:sz w:val="21"/>
              </w:rPr>
            </w:pPr>
          </w:p>
        </w:tc>
        <w:tc>
          <w:tcPr>
            <w:tcW w:w="3461" w:type="dxa"/>
            <w:vAlign w:val="top"/>
          </w:tcPr>
          <w:p w14:paraId="6FF5092F">
            <w:pPr>
              <w:pStyle w:val="18"/>
              <w:spacing w:before="237" w:line="220" w:lineRule="auto"/>
              <w:ind w:left="753"/>
            </w:pPr>
            <w:r>
              <w:rPr>
                <w:spacing w:val="-2"/>
              </w:rPr>
              <w:t>高：字迹清晰、可视度高</w:t>
            </w:r>
          </w:p>
        </w:tc>
        <w:tc>
          <w:tcPr>
            <w:tcW w:w="1393" w:type="dxa"/>
            <w:vAlign w:val="top"/>
          </w:tcPr>
          <w:p w14:paraId="0523D4C8">
            <w:pPr>
              <w:pStyle w:val="18"/>
              <w:spacing w:before="237"/>
              <w:ind w:left="629"/>
            </w:pPr>
            <w:r>
              <w:rPr>
                <w:spacing w:val="-10"/>
              </w:rPr>
              <w:t>10</w:t>
            </w:r>
          </w:p>
        </w:tc>
        <w:tc>
          <w:tcPr>
            <w:tcW w:w="1007" w:type="dxa"/>
            <w:vAlign w:val="top"/>
          </w:tcPr>
          <w:p w14:paraId="00BEBADA">
            <w:pPr>
              <w:pStyle w:val="18"/>
              <w:spacing w:before="237"/>
              <w:ind w:left="472"/>
            </w:pPr>
            <w:r>
              <w:t>9</w:t>
            </w:r>
          </w:p>
        </w:tc>
        <w:tc>
          <w:tcPr>
            <w:tcW w:w="3084" w:type="dxa"/>
            <w:vAlign w:val="top"/>
          </w:tcPr>
          <w:p w14:paraId="2E2C08EF">
            <w:pPr>
              <w:rPr>
                <w:rFonts w:ascii="Arial"/>
                <w:sz w:val="21"/>
              </w:rPr>
            </w:pPr>
          </w:p>
        </w:tc>
      </w:tr>
      <w:tr w14:paraId="3C005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892" w:type="dxa"/>
            <w:vMerge w:val="continue"/>
            <w:tcBorders>
              <w:top w:val="nil"/>
              <w:bottom w:val="nil"/>
            </w:tcBorders>
            <w:vAlign w:val="top"/>
          </w:tcPr>
          <w:p w14:paraId="79DD7152">
            <w:pPr>
              <w:rPr>
                <w:rFonts w:ascii="Arial"/>
                <w:sz w:val="21"/>
              </w:rPr>
            </w:pPr>
          </w:p>
        </w:tc>
        <w:tc>
          <w:tcPr>
            <w:tcW w:w="1890" w:type="dxa"/>
            <w:vMerge w:val="continue"/>
            <w:tcBorders>
              <w:top w:val="nil"/>
              <w:bottom w:val="nil"/>
            </w:tcBorders>
            <w:vAlign w:val="top"/>
          </w:tcPr>
          <w:p w14:paraId="7826FF8B">
            <w:pPr>
              <w:rPr>
                <w:rFonts w:ascii="Arial"/>
                <w:sz w:val="21"/>
              </w:rPr>
            </w:pPr>
          </w:p>
        </w:tc>
        <w:tc>
          <w:tcPr>
            <w:tcW w:w="1629" w:type="dxa"/>
            <w:vMerge w:val="continue"/>
            <w:tcBorders>
              <w:top w:val="nil"/>
            </w:tcBorders>
            <w:vAlign w:val="top"/>
          </w:tcPr>
          <w:p w14:paraId="06308547">
            <w:pPr>
              <w:rPr>
                <w:rFonts w:ascii="Arial"/>
                <w:sz w:val="21"/>
              </w:rPr>
            </w:pPr>
          </w:p>
        </w:tc>
        <w:tc>
          <w:tcPr>
            <w:tcW w:w="4607" w:type="dxa"/>
            <w:vAlign w:val="top"/>
          </w:tcPr>
          <w:p w14:paraId="0CFA50F3">
            <w:pPr>
              <w:pStyle w:val="18"/>
              <w:spacing w:before="144" w:line="219" w:lineRule="auto"/>
              <w:ind w:left="963"/>
            </w:pPr>
            <w:r>
              <w:rPr>
                <w:spacing w:val="-1"/>
              </w:rPr>
              <w:t>酒精测试仪等设备有效性检测台数</w:t>
            </w:r>
          </w:p>
        </w:tc>
        <w:tc>
          <w:tcPr>
            <w:tcW w:w="979" w:type="dxa"/>
            <w:vAlign w:val="top"/>
          </w:tcPr>
          <w:p w14:paraId="50035632">
            <w:pPr>
              <w:pStyle w:val="18"/>
              <w:spacing w:before="144" w:line="238" w:lineRule="auto"/>
              <w:ind w:left="423"/>
            </w:pPr>
            <w:r>
              <w:t>≥</w:t>
            </w:r>
          </w:p>
        </w:tc>
        <w:tc>
          <w:tcPr>
            <w:tcW w:w="1835" w:type="dxa"/>
            <w:vAlign w:val="top"/>
          </w:tcPr>
          <w:p w14:paraId="1349B5C2">
            <w:pPr>
              <w:pStyle w:val="18"/>
              <w:spacing w:before="144"/>
              <w:ind w:left="846"/>
            </w:pPr>
            <w:r>
              <w:rPr>
                <w:spacing w:val="-10"/>
              </w:rPr>
              <w:t>10</w:t>
            </w:r>
          </w:p>
        </w:tc>
        <w:tc>
          <w:tcPr>
            <w:tcW w:w="1199" w:type="dxa"/>
            <w:vAlign w:val="top"/>
          </w:tcPr>
          <w:p w14:paraId="7F14818A">
            <w:pPr>
              <w:pStyle w:val="18"/>
              <w:spacing w:before="144" w:line="222" w:lineRule="auto"/>
              <w:ind w:left="531"/>
            </w:pPr>
            <w:r>
              <w:t>台</w:t>
            </w:r>
          </w:p>
        </w:tc>
        <w:tc>
          <w:tcPr>
            <w:tcW w:w="3461" w:type="dxa"/>
            <w:vAlign w:val="top"/>
          </w:tcPr>
          <w:p w14:paraId="2C509D6F">
            <w:pPr>
              <w:pStyle w:val="18"/>
              <w:spacing w:before="144"/>
              <w:ind w:left="1661"/>
            </w:pPr>
            <w:r>
              <w:rPr>
                <w:spacing w:val="-10"/>
              </w:rPr>
              <w:t>10</w:t>
            </w:r>
          </w:p>
        </w:tc>
        <w:tc>
          <w:tcPr>
            <w:tcW w:w="1393" w:type="dxa"/>
            <w:vAlign w:val="top"/>
          </w:tcPr>
          <w:p w14:paraId="2881CBBA">
            <w:pPr>
              <w:pStyle w:val="18"/>
              <w:spacing w:before="144"/>
              <w:ind w:left="629"/>
            </w:pPr>
            <w:r>
              <w:rPr>
                <w:spacing w:val="-10"/>
              </w:rPr>
              <w:t>10</w:t>
            </w:r>
          </w:p>
        </w:tc>
        <w:tc>
          <w:tcPr>
            <w:tcW w:w="1007" w:type="dxa"/>
            <w:vAlign w:val="top"/>
          </w:tcPr>
          <w:p w14:paraId="1AC10731">
            <w:pPr>
              <w:pStyle w:val="18"/>
              <w:spacing w:before="144"/>
              <w:ind w:left="439"/>
            </w:pPr>
            <w:r>
              <w:rPr>
                <w:spacing w:val="-10"/>
              </w:rPr>
              <w:t>10</w:t>
            </w:r>
          </w:p>
        </w:tc>
        <w:tc>
          <w:tcPr>
            <w:tcW w:w="3084" w:type="dxa"/>
            <w:vAlign w:val="top"/>
          </w:tcPr>
          <w:p w14:paraId="65890964">
            <w:pPr>
              <w:rPr>
                <w:rFonts w:ascii="Arial"/>
                <w:sz w:val="21"/>
              </w:rPr>
            </w:pPr>
          </w:p>
        </w:tc>
      </w:tr>
      <w:tr w14:paraId="5A417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892" w:type="dxa"/>
            <w:vMerge w:val="continue"/>
            <w:tcBorders>
              <w:top w:val="nil"/>
              <w:bottom w:val="nil"/>
            </w:tcBorders>
            <w:vAlign w:val="top"/>
          </w:tcPr>
          <w:p w14:paraId="426810B9">
            <w:pPr>
              <w:rPr>
                <w:rFonts w:ascii="Arial"/>
                <w:sz w:val="21"/>
              </w:rPr>
            </w:pPr>
          </w:p>
        </w:tc>
        <w:tc>
          <w:tcPr>
            <w:tcW w:w="1890" w:type="dxa"/>
            <w:vMerge w:val="continue"/>
            <w:tcBorders>
              <w:top w:val="nil"/>
            </w:tcBorders>
            <w:vAlign w:val="top"/>
          </w:tcPr>
          <w:p w14:paraId="140782F4">
            <w:pPr>
              <w:rPr>
                <w:rFonts w:ascii="Arial"/>
                <w:sz w:val="21"/>
              </w:rPr>
            </w:pPr>
          </w:p>
        </w:tc>
        <w:tc>
          <w:tcPr>
            <w:tcW w:w="1629" w:type="dxa"/>
            <w:vAlign w:val="top"/>
          </w:tcPr>
          <w:p w14:paraId="1C397E4E">
            <w:pPr>
              <w:pStyle w:val="18"/>
              <w:spacing w:before="144" w:line="221" w:lineRule="auto"/>
              <w:ind w:left="466"/>
            </w:pPr>
            <w:r>
              <w:rPr>
                <w:spacing w:val="-4"/>
              </w:rPr>
              <w:t>时效指标</w:t>
            </w:r>
          </w:p>
        </w:tc>
        <w:tc>
          <w:tcPr>
            <w:tcW w:w="4607" w:type="dxa"/>
            <w:vAlign w:val="top"/>
          </w:tcPr>
          <w:p w14:paraId="6FDE7465">
            <w:pPr>
              <w:pStyle w:val="18"/>
              <w:spacing w:before="144" w:line="220" w:lineRule="auto"/>
              <w:ind w:left="1768"/>
            </w:pPr>
            <w:r>
              <w:rPr>
                <w:spacing w:val="-2"/>
              </w:rPr>
              <w:t>修复完成时效</w:t>
            </w:r>
          </w:p>
        </w:tc>
        <w:tc>
          <w:tcPr>
            <w:tcW w:w="979" w:type="dxa"/>
            <w:vAlign w:val="top"/>
          </w:tcPr>
          <w:p w14:paraId="41A0AE95">
            <w:pPr>
              <w:pStyle w:val="18"/>
              <w:spacing w:before="144" w:line="237" w:lineRule="auto"/>
              <w:ind w:left="418"/>
            </w:pPr>
            <w:r>
              <w:t>≤</w:t>
            </w:r>
          </w:p>
        </w:tc>
        <w:tc>
          <w:tcPr>
            <w:tcW w:w="1835" w:type="dxa"/>
            <w:vAlign w:val="top"/>
          </w:tcPr>
          <w:p w14:paraId="5711B253">
            <w:pPr>
              <w:pStyle w:val="18"/>
              <w:spacing w:before="144"/>
              <w:ind w:left="882"/>
            </w:pPr>
            <w:r>
              <w:t>5</w:t>
            </w:r>
          </w:p>
        </w:tc>
        <w:tc>
          <w:tcPr>
            <w:tcW w:w="1199" w:type="dxa"/>
            <w:vAlign w:val="top"/>
          </w:tcPr>
          <w:p w14:paraId="3BA65326">
            <w:pPr>
              <w:pStyle w:val="18"/>
              <w:spacing w:before="144" w:line="220" w:lineRule="auto"/>
              <w:ind w:left="248"/>
            </w:pPr>
            <w:r>
              <w:rPr>
                <w:spacing w:val="-2"/>
              </w:rPr>
              <w:t>个工作日</w:t>
            </w:r>
          </w:p>
        </w:tc>
        <w:tc>
          <w:tcPr>
            <w:tcW w:w="3461" w:type="dxa"/>
            <w:vAlign w:val="top"/>
          </w:tcPr>
          <w:p w14:paraId="7747A40D">
            <w:pPr>
              <w:pStyle w:val="18"/>
              <w:spacing w:before="144"/>
              <w:ind w:left="1698"/>
            </w:pPr>
            <w:r>
              <w:t>5</w:t>
            </w:r>
          </w:p>
        </w:tc>
        <w:tc>
          <w:tcPr>
            <w:tcW w:w="1393" w:type="dxa"/>
            <w:vAlign w:val="top"/>
          </w:tcPr>
          <w:p w14:paraId="7B48E58C">
            <w:pPr>
              <w:pStyle w:val="18"/>
              <w:spacing w:before="144"/>
              <w:ind w:left="666"/>
            </w:pPr>
            <w:r>
              <w:t>5</w:t>
            </w:r>
          </w:p>
        </w:tc>
        <w:tc>
          <w:tcPr>
            <w:tcW w:w="1007" w:type="dxa"/>
            <w:vAlign w:val="top"/>
          </w:tcPr>
          <w:p w14:paraId="7558156C">
            <w:pPr>
              <w:pStyle w:val="18"/>
              <w:spacing w:before="144"/>
              <w:ind w:left="475"/>
            </w:pPr>
            <w:r>
              <w:t>5</w:t>
            </w:r>
          </w:p>
        </w:tc>
        <w:tc>
          <w:tcPr>
            <w:tcW w:w="3084" w:type="dxa"/>
            <w:vAlign w:val="top"/>
          </w:tcPr>
          <w:p w14:paraId="713E972C">
            <w:pPr>
              <w:rPr>
                <w:rFonts w:ascii="Arial"/>
                <w:sz w:val="21"/>
              </w:rPr>
            </w:pPr>
          </w:p>
        </w:tc>
      </w:tr>
      <w:tr w14:paraId="555F5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892" w:type="dxa"/>
            <w:vMerge w:val="continue"/>
            <w:tcBorders>
              <w:top w:val="nil"/>
              <w:bottom w:val="nil"/>
            </w:tcBorders>
            <w:vAlign w:val="top"/>
          </w:tcPr>
          <w:p w14:paraId="2AE24A86">
            <w:pPr>
              <w:rPr>
                <w:rFonts w:ascii="Arial"/>
                <w:sz w:val="21"/>
              </w:rPr>
            </w:pPr>
          </w:p>
        </w:tc>
        <w:tc>
          <w:tcPr>
            <w:tcW w:w="1890" w:type="dxa"/>
            <w:vMerge w:val="restart"/>
            <w:tcBorders>
              <w:bottom w:val="nil"/>
            </w:tcBorders>
            <w:vAlign w:val="top"/>
          </w:tcPr>
          <w:p w14:paraId="36507E5A">
            <w:pPr>
              <w:spacing w:line="253" w:lineRule="auto"/>
              <w:rPr>
                <w:rFonts w:ascii="Arial"/>
                <w:sz w:val="21"/>
              </w:rPr>
            </w:pPr>
          </w:p>
          <w:p w14:paraId="1F81D8DA">
            <w:pPr>
              <w:spacing w:line="254" w:lineRule="auto"/>
              <w:rPr>
                <w:rFonts w:ascii="Arial"/>
                <w:sz w:val="21"/>
              </w:rPr>
            </w:pPr>
          </w:p>
          <w:p w14:paraId="188DAAD3">
            <w:pPr>
              <w:pStyle w:val="18"/>
              <w:spacing w:before="59" w:line="221" w:lineRule="auto"/>
              <w:ind w:left="589"/>
            </w:pPr>
            <w:r>
              <w:rPr>
                <w:spacing w:val="-3"/>
              </w:rPr>
              <w:t>效益指标</w:t>
            </w:r>
          </w:p>
        </w:tc>
        <w:tc>
          <w:tcPr>
            <w:tcW w:w="1629" w:type="dxa"/>
            <w:vAlign w:val="top"/>
          </w:tcPr>
          <w:p w14:paraId="76DD0292">
            <w:pPr>
              <w:pStyle w:val="18"/>
              <w:spacing w:before="257" w:line="221" w:lineRule="auto"/>
              <w:ind w:left="279"/>
            </w:pPr>
            <w:r>
              <w:rPr>
                <w:spacing w:val="-2"/>
              </w:rPr>
              <w:t>经济效益指标</w:t>
            </w:r>
          </w:p>
        </w:tc>
        <w:tc>
          <w:tcPr>
            <w:tcW w:w="4607" w:type="dxa"/>
            <w:vAlign w:val="top"/>
          </w:tcPr>
          <w:p w14:paraId="500D9DD1">
            <w:pPr>
              <w:pStyle w:val="18"/>
              <w:spacing w:before="144" w:line="219" w:lineRule="auto"/>
              <w:ind w:left="102"/>
            </w:pPr>
            <w:r>
              <w:rPr>
                <w:spacing w:val="-1"/>
              </w:rPr>
              <w:t>群众财产损失同比下降（本年财产损失金额/上年财产损</w:t>
            </w:r>
          </w:p>
          <w:p w14:paraId="451A725D">
            <w:pPr>
              <w:pStyle w:val="18"/>
              <w:spacing w:before="12" w:line="220" w:lineRule="auto"/>
              <w:ind w:left="1952"/>
            </w:pPr>
            <w:r>
              <w:rPr>
                <w:spacing w:val="-3"/>
              </w:rPr>
              <w:t>失金额）</w:t>
            </w:r>
          </w:p>
        </w:tc>
        <w:tc>
          <w:tcPr>
            <w:tcW w:w="979" w:type="dxa"/>
            <w:vAlign w:val="top"/>
          </w:tcPr>
          <w:p w14:paraId="016EDDE8">
            <w:pPr>
              <w:pStyle w:val="18"/>
              <w:spacing w:before="257" w:line="237" w:lineRule="auto"/>
              <w:ind w:left="418"/>
            </w:pPr>
            <w:r>
              <w:t>≤</w:t>
            </w:r>
          </w:p>
        </w:tc>
        <w:tc>
          <w:tcPr>
            <w:tcW w:w="1835" w:type="dxa"/>
            <w:vAlign w:val="top"/>
          </w:tcPr>
          <w:p w14:paraId="3BB6D28D">
            <w:pPr>
              <w:pStyle w:val="18"/>
              <w:spacing w:before="257"/>
              <w:ind w:left="846"/>
            </w:pPr>
            <w:r>
              <w:rPr>
                <w:spacing w:val="-10"/>
              </w:rPr>
              <w:t>10</w:t>
            </w:r>
          </w:p>
        </w:tc>
        <w:tc>
          <w:tcPr>
            <w:tcW w:w="1199" w:type="dxa"/>
            <w:vAlign w:val="top"/>
          </w:tcPr>
          <w:p w14:paraId="5A7568AE">
            <w:pPr>
              <w:pStyle w:val="18"/>
              <w:spacing w:before="257"/>
              <w:ind w:left="555"/>
            </w:pPr>
            <w:r>
              <w:t>%</w:t>
            </w:r>
          </w:p>
        </w:tc>
        <w:tc>
          <w:tcPr>
            <w:tcW w:w="3461" w:type="dxa"/>
            <w:vAlign w:val="top"/>
          </w:tcPr>
          <w:p w14:paraId="645873C6">
            <w:pPr>
              <w:pStyle w:val="18"/>
              <w:spacing w:before="257"/>
              <w:ind w:left="1661"/>
            </w:pPr>
            <w:r>
              <w:rPr>
                <w:spacing w:val="-10"/>
              </w:rPr>
              <w:t>10</w:t>
            </w:r>
          </w:p>
        </w:tc>
        <w:tc>
          <w:tcPr>
            <w:tcW w:w="1393" w:type="dxa"/>
            <w:vAlign w:val="top"/>
          </w:tcPr>
          <w:p w14:paraId="3CB91996">
            <w:pPr>
              <w:pStyle w:val="18"/>
              <w:spacing w:before="257"/>
              <w:ind w:left="629"/>
            </w:pPr>
            <w:r>
              <w:rPr>
                <w:spacing w:val="-10"/>
              </w:rPr>
              <w:t>10</w:t>
            </w:r>
          </w:p>
        </w:tc>
        <w:tc>
          <w:tcPr>
            <w:tcW w:w="1007" w:type="dxa"/>
            <w:vAlign w:val="top"/>
          </w:tcPr>
          <w:p w14:paraId="711E57CE">
            <w:pPr>
              <w:pStyle w:val="18"/>
              <w:spacing w:before="257"/>
              <w:ind w:left="472"/>
            </w:pPr>
            <w:r>
              <w:t>8</w:t>
            </w:r>
          </w:p>
        </w:tc>
        <w:tc>
          <w:tcPr>
            <w:tcW w:w="3084" w:type="dxa"/>
            <w:vAlign w:val="top"/>
          </w:tcPr>
          <w:p w14:paraId="3283C770">
            <w:pPr>
              <w:rPr>
                <w:rFonts w:ascii="Arial"/>
                <w:sz w:val="21"/>
              </w:rPr>
            </w:pPr>
          </w:p>
        </w:tc>
      </w:tr>
      <w:tr w14:paraId="22B0A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6" w:hRule="atLeast"/>
        </w:trPr>
        <w:tc>
          <w:tcPr>
            <w:tcW w:w="892" w:type="dxa"/>
            <w:vMerge w:val="continue"/>
            <w:tcBorders>
              <w:top w:val="nil"/>
              <w:bottom w:val="nil"/>
            </w:tcBorders>
            <w:vAlign w:val="top"/>
          </w:tcPr>
          <w:p w14:paraId="66E03660">
            <w:pPr>
              <w:rPr>
                <w:rFonts w:ascii="Arial"/>
                <w:sz w:val="21"/>
              </w:rPr>
            </w:pPr>
          </w:p>
        </w:tc>
        <w:tc>
          <w:tcPr>
            <w:tcW w:w="1890" w:type="dxa"/>
            <w:vMerge w:val="continue"/>
            <w:tcBorders>
              <w:top w:val="nil"/>
            </w:tcBorders>
            <w:vAlign w:val="top"/>
          </w:tcPr>
          <w:p w14:paraId="1A4D6026">
            <w:pPr>
              <w:rPr>
                <w:rFonts w:ascii="Arial"/>
                <w:sz w:val="21"/>
              </w:rPr>
            </w:pPr>
          </w:p>
        </w:tc>
        <w:tc>
          <w:tcPr>
            <w:tcW w:w="1629" w:type="dxa"/>
            <w:vAlign w:val="top"/>
          </w:tcPr>
          <w:p w14:paraId="55504AB1">
            <w:pPr>
              <w:pStyle w:val="18"/>
              <w:spacing w:before="226" w:line="219" w:lineRule="auto"/>
              <w:ind w:left="279"/>
            </w:pPr>
            <w:r>
              <w:rPr>
                <w:spacing w:val="-2"/>
              </w:rPr>
              <w:t>社会效益指标</w:t>
            </w:r>
          </w:p>
        </w:tc>
        <w:tc>
          <w:tcPr>
            <w:tcW w:w="4607" w:type="dxa"/>
            <w:vAlign w:val="top"/>
          </w:tcPr>
          <w:p w14:paraId="1AF00C7C">
            <w:pPr>
              <w:pStyle w:val="18"/>
              <w:spacing w:before="226" w:line="220" w:lineRule="auto"/>
              <w:ind w:left="1592"/>
            </w:pPr>
            <w:r>
              <w:rPr>
                <w:spacing w:val="-2"/>
              </w:rPr>
              <w:t>交通秩序持续好转</w:t>
            </w:r>
          </w:p>
        </w:tc>
        <w:tc>
          <w:tcPr>
            <w:tcW w:w="979" w:type="dxa"/>
            <w:vAlign w:val="top"/>
          </w:tcPr>
          <w:p w14:paraId="6B738BF4">
            <w:pPr>
              <w:pStyle w:val="18"/>
              <w:spacing w:before="226" w:line="221" w:lineRule="auto"/>
              <w:ind w:left="318"/>
            </w:pPr>
            <w:r>
              <w:rPr>
                <w:spacing w:val="-6"/>
              </w:rPr>
              <w:t>定性</w:t>
            </w:r>
          </w:p>
        </w:tc>
        <w:tc>
          <w:tcPr>
            <w:tcW w:w="1835" w:type="dxa"/>
            <w:vAlign w:val="top"/>
          </w:tcPr>
          <w:p w14:paraId="13F16B56">
            <w:pPr>
              <w:pStyle w:val="18"/>
              <w:spacing w:before="226" w:line="220" w:lineRule="auto"/>
              <w:ind w:left="835"/>
            </w:pPr>
            <w:r>
              <w:t>好</w:t>
            </w:r>
          </w:p>
        </w:tc>
        <w:tc>
          <w:tcPr>
            <w:tcW w:w="1199" w:type="dxa"/>
            <w:vAlign w:val="top"/>
          </w:tcPr>
          <w:p w14:paraId="34409D18">
            <w:pPr>
              <w:rPr>
                <w:rFonts w:ascii="Arial"/>
                <w:sz w:val="21"/>
              </w:rPr>
            </w:pPr>
          </w:p>
        </w:tc>
        <w:tc>
          <w:tcPr>
            <w:tcW w:w="3461" w:type="dxa"/>
            <w:vAlign w:val="top"/>
          </w:tcPr>
          <w:p w14:paraId="0E2922D5">
            <w:pPr>
              <w:pStyle w:val="18"/>
              <w:spacing w:before="226" w:line="220" w:lineRule="auto"/>
              <w:ind w:left="254"/>
            </w:pPr>
            <w:r>
              <w:rPr>
                <w:spacing w:val="-1"/>
              </w:rPr>
              <w:t>好：交通秩序好，拥堵不超过2小时。</w:t>
            </w:r>
          </w:p>
        </w:tc>
        <w:tc>
          <w:tcPr>
            <w:tcW w:w="1393" w:type="dxa"/>
            <w:vAlign w:val="top"/>
          </w:tcPr>
          <w:p w14:paraId="3D3B4BD5">
            <w:pPr>
              <w:pStyle w:val="18"/>
              <w:spacing w:before="226"/>
              <w:ind w:left="629"/>
            </w:pPr>
            <w:r>
              <w:rPr>
                <w:spacing w:val="-10"/>
              </w:rPr>
              <w:t>10</w:t>
            </w:r>
          </w:p>
        </w:tc>
        <w:tc>
          <w:tcPr>
            <w:tcW w:w="1007" w:type="dxa"/>
            <w:vAlign w:val="top"/>
          </w:tcPr>
          <w:p w14:paraId="1EF7649F">
            <w:pPr>
              <w:pStyle w:val="18"/>
              <w:spacing w:before="226"/>
              <w:ind w:left="472"/>
            </w:pPr>
            <w:r>
              <w:t>8</w:t>
            </w:r>
          </w:p>
        </w:tc>
        <w:tc>
          <w:tcPr>
            <w:tcW w:w="3084" w:type="dxa"/>
            <w:vAlign w:val="top"/>
          </w:tcPr>
          <w:p w14:paraId="4FDFE634">
            <w:pPr>
              <w:rPr>
                <w:rFonts w:ascii="Arial"/>
                <w:sz w:val="21"/>
              </w:rPr>
            </w:pPr>
          </w:p>
        </w:tc>
      </w:tr>
      <w:tr w14:paraId="07962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892" w:type="dxa"/>
            <w:vMerge w:val="continue"/>
            <w:tcBorders>
              <w:top w:val="nil"/>
              <w:bottom w:val="nil"/>
            </w:tcBorders>
            <w:vAlign w:val="top"/>
          </w:tcPr>
          <w:p w14:paraId="73A27399">
            <w:pPr>
              <w:rPr>
                <w:rFonts w:ascii="Arial"/>
                <w:sz w:val="21"/>
              </w:rPr>
            </w:pPr>
          </w:p>
        </w:tc>
        <w:tc>
          <w:tcPr>
            <w:tcW w:w="1890" w:type="dxa"/>
            <w:vMerge w:val="restart"/>
            <w:tcBorders>
              <w:bottom w:val="nil"/>
            </w:tcBorders>
            <w:vAlign w:val="top"/>
          </w:tcPr>
          <w:p w14:paraId="398BC83C">
            <w:pPr>
              <w:spacing w:line="241" w:lineRule="auto"/>
              <w:rPr>
                <w:rFonts w:ascii="Arial"/>
                <w:sz w:val="21"/>
              </w:rPr>
            </w:pPr>
          </w:p>
          <w:p w14:paraId="1EF306B7">
            <w:pPr>
              <w:spacing w:line="242" w:lineRule="auto"/>
              <w:rPr>
                <w:rFonts w:ascii="Arial"/>
                <w:sz w:val="21"/>
              </w:rPr>
            </w:pPr>
          </w:p>
          <w:p w14:paraId="356153EE">
            <w:pPr>
              <w:pStyle w:val="18"/>
              <w:spacing w:before="58" w:line="219" w:lineRule="auto"/>
              <w:ind w:left="587"/>
            </w:pPr>
            <w:r>
              <w:rPr>
                <w:spacing w:val="-3"/>
              </w:rPr>
              <w:t>成本指标</w:t>
            </w:r>
          </w:p>
        </w:tc>
        <w:tc>
          <w:tcPr>
            <w:tcW w:w="1629" w:type="dxa"/>
            <w:vMerge w:val="restart"/>
            <w:tcBorders>
              <w:bottom w:val="nil"/>
            </w:tcBorders>
            <w:vAlign w:val="top"/>
          </w:tcPr>
          <w:p w14:paraId="458F5138">
            <w:pPr>
              <w:spacing w:line="241" w:lineRule="auto"/>
              <w:rPr>
                <w:rFonts w:ascii="Arial"/>
                <w:sz w:val="21"/>
              </w:rPr>
            </w:pPr>
          </w:p>
          <w:p w14:paraId="67136AFC">
            <w:pPr>
              <w:spacing w:line="242" w:lineRule="auto"/>
              <w:rPr>
                <w:rFonts w:ascii="Arial"/>
                <w:sz w:val="21"/>
              </w:rPr>
            </w:pPr>
          </w:p>
          <w:p w14:paraId="4A44BBD5">
            <w:pPr>
              <w:pStyle w:val="18"/>
              <w:spacing w:before="58" w:line="219" w:lineRule="auto"/>
              <w:ind w:left="279"/>
            </w:pPr>
            <w:r>
              <w:rPr>
                <w:spacing w:val="-2"/>
              </w:rPr>
              <w:t>经济成本指标</w:t>
            </w:r>
          </w:p>
        </w:tc>
        <w:tc>
          <w:tcPr>
            <w:tcW w:w="4607" w:type="dxa"/>
            <w:vAlign w:val="top"/>
          </w:tcPr>
          <w:p w14:paraId="60C5EB04">
            <w:pPr>
              <w:pStyle w:val="18"/>
              <w:spacing w:before="145" w:line="221" w:lineRule="auto"/>
              <w:ind w:left="1095"/>
            </w:pPr>
            <w:r>
              <w:rPr>
                <w:spacing w:val="-1"/>
              </w:rPr>
              <w:t>红绿灯、LED网络运行经费控制</w:t>
            </w:r>
          </w:p>
        </w:tc>
        <w:tc>
          <w:tcPr>
            <w:tcW w:w="979" w:type="dxa"/>
            <w:vAlign w:val="top"/>
          </w:tcPr>
          <w:p w14:paraId="2D681771">
            <w:pPr>
              <w:pStyle w:val="18"/>
              <w:spacing w:before="145" w:line="237" w:lineRule="auto"/>
              <w:ind w:left="418"/>
            </w:pPr>
            <w:r>
              <w:t>≤</w:t>
            </w:r>
          </w:p>
        </w:tc>
        <w:tc>
          <w:tcPr>
            <w:tcW w:w="1835" w:type="dxa"/>
            <w:vAlign w:val="top"/>
          </w:tcPr>
          <w:p w14:paraId="34A3A50B">
            <w:pPr>
              <w:pStyle w:val="18"/>
              <w:spacing w:before="145"/>
              <w:ind w:left="746"/>
            </w:pPr>
            <w:r>
              <w:rPr>
                <w:spacing w:val="-2"/>
              </w:rPr>
              <w:t>39.4</w:t>
            </w:r>
          </w:p>
        </w:tc>
        <w:tc>
          <w:tcPr>
            <w:tcW w:w="1199" w:type="dxa"/>
            <w:vAlign w:val="top"/>
          </w:tcPr>
          <w:p w14:paraId="716F1ACA">
            <w:pPr>
              <w:pStyle w:val="18"/>
              <w:spacing w:before="145" w:line="221" w:lineRule="auto"/>
              <w:ind w:left="432"/>
            </w:pPr>
            <w:r>
              <w:rPr>
                <w:spacing w:val="-6"/>
              </w:rPr>
              <w:t>万元</w:t>
            </w:r>
          </w:p>
        </w:tc>
        <w:tc>
          <w:tcPr>
            <w:tcW w:w="3461" w:type="dxa"/>
            <w:vAlign w:val="top"/>
          </w:tcPr>
          <w:p w14:paraId="2ED1DE0A">
            <w:pPr>
              <w:pStyle w:val="18"/>
              <w:spacing w:before="145"/>
              <w:ind w:left="1561"/>
            </w:pPr>
            <w:r>
              <w:rPr>
                <w:spacing w:val="-2"/>
              </w:rPr>
              <w:t>34.4</w:t>
            </w:r>
          </w:p>
        </w:tc>
        <w:tc>
          <w:tcPr>
            <w:tcW w:w="1393" w:type="dxa"/>
            <w:vAlign w:val="top"/>
          </w:tcPr>
          <w:p w14:paraId="5476BCEC">
            <w:pPr>
              <w:pStyle w:val="18"/>
              <w:spacing w:before="145"/>
              <w:ind w:left="666"/>
            </w:pPr>
            <w:r>
              <w:t>5</w:t>
            </w:r>
          </w:p>
        </w:tc>
        <w:tc>
          <w:tcPr>
            <w:tcW w:w="1007" w:type="dxa"/>
            <w:vAlign w:val="top"/>
          </w:tcPr>
          <w:p w14:paraId="35C40D7B">
            <w:pPr>
              <w:pStyle w:val="18"/>
              <w:spacing w:before="145" w:line="242" w:lineRule="auto"/>
              <w:ind w:left="470"/>
            </w:pPr>
            <w:r>
              <w:t>4</w:t>
            </w:r>
          </w:p>
        </w:tc>
        <w:tc>
          <w:tcPr>
            <w:tcW w:w="3084" w:type="dxa"/>
            <w:vAlign w:val="top"/>
          </w:tcPr>
          <w:p w14:paraId="0E094DE0">
            <w:pPr>
              <w:pStyle w:val="18"/>
              <w:spacing w:before="145" w:line="220" w:lineRule="auto"/>
              <w:ind w:left="473"/>
            </w:pPr>
            <w:r>
              <w:rPr>
                <w:spacing w:val="-1"/>
              </w:rPr>
              <w:t>年末票据未完善待次年支付</w:t>
            </w:r>
          </w:p>
        </w:tc>
      </w:tr>
      <w:tr w14:paraId="7E586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892" w:type="dxa"/>
            <w:vMerge w:val="continue"/>
            <w:tcBorders>
              <w:top w:val="nil"/>
              <w:bottom w:val="nil"/>
            </w:tcBorders>
            <w:vAlign w:val="top"/>
          </w:tcPr>
          <w:p w14:paraId="481B7001">
            <w:pPr>
              <w:rPr>
                <w:rFonts w:ascii="Arial"/>
                <w:sz w:val="21"/>
              </w:rPr>
            </w:pPr>
          </w:p>
        </w:tc>
        <w:tc>
          <w:tcPr>
            <w:tcW w:w="1890" w:type="dxa"/>
            <w:vMerge w:val="continue"/>
            <w:tcBorders>
              <w:top w:val="nil"/>
              <w:bottom w:val="nil"/>
            </w:tcBorders>
            <w:vAlign w:val="top"/>
          </w:tcPr>
          <w:p w14:paraId="3803AD17">
            <w:pPr>
              <w:rPr>
                <w:rFonts w:ascii="Arial"/>
                <w:sz w:val="21"/>
              </w:rPr>
            </w:pPr>
          </w:p>
        </w:tc>
        <w:tc>
          <w:tcPr>
            <w:tcW w:w="1629" w:type="dxa"/>
            <w:vMerge w:val="continue"/>
            <w:tcBorders>
              <w:top w:val="nil"/>
              <w:bottom w:val="nil"/>
            </w:tcBorders>
            <w:vAlign w:val="top"/>
          </w:tcPr>
          <w:p w14:paraId="60A6C503">
            <w:pPr>
              <w:rPr>
                <w:rFonts w:ascii="Arial"/>
                <w:sz w:val="21"/>
              </w:rPr>
            </w:pPr>
          </w:p>
        </w:tc>
        <w:tc>
          <w:tcPr>
            <w:tcW w:w="4607" w:type="dxa"/>
            <w:vAlign w:val="top"/>
          </w:tcPr>
          <w:p w14:paraId="0B1303FD">
            <w:pPr>
              <w:pStyle w:val="18"/>
              <w:spacing w:before="145" w:line="219" w:lineRule="auto"/>
              <w:ind w:left="602"/>
            </w:pPr>
            <w:r>
              <w:rPr>
                <w:spacing w:val="-1"/>
              </w:rPr>
              <w:t>设备检修及酒精测试仪等设备检测经费控制</w:t>
            </w:r>
          </w:p>
        </w:tc>
        <w:tc>
          <w:tcPr>
            <w:tcW w:w="979" w:type="dxa"/>
            <w:vAlign w:val="top"/>
          </w:tcPr>
          <w:p w14:paraId="6DEB6967">
            <w:pPr>
              <w:pStyle w:val="18"/>
              <w:spacing w:before="145" w:line="237" w:lineRule="auto"/>
              <w:ind w:left="418"/>
            </w:pPr>
            <w:r>
              <w:t>≤</w:t>
            </w:r>
          </w:p>
        </w:tc>
        <w:tc>
          <w:tcPr>
            <w:tcW w:w="1835" w:type="dxa"/>
            <w:vAlign w:val="top"/>
          </w:tcPr>
          <w:p w14:paraId="3F69C0C8">
            <w:pPr>
              <w:pStyle w:val="18"/>
              <w:spacing w:before="145"/>
              <w:ind w:left="882"/>
            </w:pPr>
            <w:r>
              <w:t>3</w:t>
            </w:r>
          </w:p>
        </w:tc>
        <w:tc>
          <w:tcPr>
            <w:tcW w:w="1199" w:type="dxa"/>
            <w:vAlign w:val="top"/>
          </w:tcPr>
          <w:p w14:paraId="68DC0817">
            <w:pPr>
              <w:pStyle w:val="18"/>
              <w:spacing w:before="145" w:line="221" w:lineRule="auto"/>
              <w:ind w:left="432"/>
            </w:pPr>
            <w:r>
              <w:rPr>
                <w:spacing w:val="-6"/>
              </w:rPr>
              <w:t>万元</w:t>
            </w:r>
          </w:p>
        </w:tc>
        <w:tc>
          <w:tcPr>
            <w:tcW w:w="3461" w:type="dxa"/>
            <w:vAlign w:val="top"/>
          </w:tcPr>
          <w:p w14:paraId="049448D5">
            <w:pPr>
              <w:pStyle w:val="18"/>
              <w:spacing w:before="145"/>
              <w:ind w:left="1698"/>
            </w:pPr>
            <w:r>
              <w:t>3</w:t>
            </w:r>
          </w:p>
        </w:tc>
        <w:tc>
          <w:tcPr>
            <w:tcW w:w="1393" w:type="dxa"/>
            <w:vAlign w:val="top"/>
          </w:tcPr>
          <w:p w14:paraId="153AA5F2">
            <w:pPr>
              <w:pStyle w:val="18"/>
              <w:spacing w:before="145"/>
              <w:ind w:left="666"/>
            </w:pPr>
            <w:r>
              <w:t>5</w:t>
            </w:r>
          </w:p>
        </w:tc>
        <w:tc>
          <w:tcPr>
            <w:tcW w:w="1007" w:type="dxa"/>
            <w:vAlign w:val="top"/>
          </w:tcPr>
          <w:p w14:paraId="3FFD46A0">
            <w:pPr>
              <w:pStyle w:val="18"/>
              <w:spacing w:before="145"/>
              <w:ind w:left="475"/>
            </w:pPr>
            <w:r>
              <w:t>5</w:t>
            </w:r>
          </w:p>
        </w:tc>
        <w:tc>
          <w:tcPr>
            <w:tcW w:w="3084" w:type="dxa"/>
            <w:vAlign w:val="top"/>
          </w:tcPr>
          <w:p w14:paraId="2F11D715">
            <w:pPr>
              <w:rPr>
                <w:rFonts w:ascii="Arial"/>
                <w:sz w:val="21"/>
              </w:rPr>
            </w:pPr>
          </w:p>
        </w:tc>
      </w:tr>
      <w:tr w14:paraId="5C713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892" w:type="dxa"/>
            <w:vMerge w:val="continue"/>
            <w:tcBorders>
              <w:top w:val="nil"/>
            </w:tcBorders>
            <w:vAlign w:val="top"/>
          </w:tcPr>
          <w:p w14:paraId="086910C2">
            <w:pPr>
              <w:rPr>
                <w:rFonts w:ascii="Arial"/>
                <w:sz w:val="21"/>
              </w:rPr>
            </w:pPr>
          </w:p>
        </w:tc>
        <w:tc>
          <w:tcPr>
            <w:tcW w:w="1890" w:type="dxa"/>
            <w:vMerge w:val="continue"/>
            <w:tcBorders>
              <w:top w:val="nil"/>
            </w:tcBorders>
            <w:vAlign w:val="top"/>
          </w:tcPr>
          <w:p w14:paraId="3ED3ED11">
            <w:pPr>
              <w:rPr>
                <w:rFonts w:ascii="Arial"/>
                <w:sz w:val="21"/>
              </w:rPr>
            </w:pPr>
          </w:p>
        </w:tc>
        <w:tc>
          <w:tcPr>
            <w:tcW w:w="1629" w:type="dxa"/>
            <w:vMerge w:val="continue"/>
            <w:tcBorders>
              <w:top w:val="nil"/>
            </w:tcBorders>
            <w:vAlign w:val="top"/>
          </w:tcPr>
          <w:p w14:paraId="1DEFE482">
            <w:pPr>
              <w:rPr>
                <w:rFonts w:ascii="Arial"/>
                <w:sz w:val="21"/>
              </w:rPr>
            </w:pPr>
          </w:p>
        </w:tc>
        <w:tc>
          <w:tcPr>
            <w:tcW w:w="4607" w:type="dxa"/>
            <w:vAlign w:val="top"/>
          </w:tcPr>
          <w:p w14:paraId="29FAABFE">
            <w:pPr>
              <w:pStyle w:val="18"/>
              <w:spacing w:before="88" w:line="220" w:lineRule="auto"/>
              <w:ind w:left="1589"/>
            </w:pPr>
            <w:r>
              <w:rPr>
                <w:spacing w:val="-1"/>
              </w:rPr>
              <w:t>标识标牌经费控制</w:t>
            </w:r>
          </w:p>
        </w:tc>
        <w:tc>
          <w:tcPr>
            <w:tcW w:w="979" w:type="dxa"/>
            <w:vAlign w:val="top"/>
          </w:tcPr>
          <w:p w14:paraId="10FF339A">
            <w:pPr>
              <w:pStyle w:val="18"/>
              <w:spacing w:before="88" w:line="230" w:lineRule="auto"/>
              <w:ind w:left="418"/>
            </w:pPr>
            <w:r>
              <w:t>≤</w:t>
            </w:r>
          </w:p>
        </w:tc>
        <w:tc>
          <w:tcPr>
            <w:tcW w:w="1835" w:type="dxa"/>
            <w:vAlign w:val="top"/>
          </w:tcPr>
          <w:p w14:paraId="584E1F12">
            <w:pPr>
              <w:pStyle w:val="18"/>
              <w:spacing w:before="88" w:line="230" w:lineRule="auto"/>
              <w:ind w:left="882"/>
            </w:pPr>
            <w:r>
              <w:t>5</w:t>
            </w:r>
          </w:p>
        </w:tc>
        <w:tc>
          <w:tcPr>
            <w:tcW w:w="1199" w:type="dxa"/>
            <w:vAlign w:val="top"/>
          </w:tcPr>
          <w:p w14:paraId="18456CD7">
            <w:pPr>
              <w:pStyle w:val="18"/>
              <w:spacing w:before="88" w:line="221" w:lineRule="auto"/>
              <w:ind w:left="432"/>
            </w:pPr>
            <w:r>
              <w:rPr>
                <w:spacing w:val="-6"/>
              </w:rPr>
              <w:t>万元</w:t>
            </w:r>
          </w:p>
        </w:tc>
        <w:tc>
          <w:tcPr>
            <w:tcW w:w="3461" w:type="dxa"/>
            <w:vAlign w:val="top"/>
          </w:tcPr>
          <w:p w14:paraId="120AA53D">
            <w:pPr>
              <w:pStyle w:val="18"/>
              <w:spacing w:before="88" w:line="230" w:lineRule="auto"/>
              <w:ind w:left="1698"/>
            </w:pPr>
            <w:r>
              <w:t>5</w:t>
            </w:r>
          </w:p>
        </w:tc>
        <w:tc>
          <w:tcPr>
            <w:tcW w:w="1393" w:type="dxa"/>
            <w:vAlign w:val="top"/>
          </w:tcPr>
          <w:p w14:paraId="017917F0">
            <w:pPr>
              <w:pStyle w:val="18"/>
              <w:spacing w:before="88" w:line="230" w:lineRule="auto"/>
              <w:ind w:left="666"/>
            </w:pPr>
            <w:r>
              <w:t>5</w:t>
            </w:r>
          </w:p>
        </w:tc>
        <w:tc>
          <w:tcPr>
            <w:tcW w:w="1007" w:type="dxa"/>
            <w:vAlign w:val="top"/>
          </w:tcPr>
          <w:p w14:paraId="1639353C">
            <w:pPr>
              <w:pStyle w:val="18"/>
              <w:spacing w:before="88" w:line="230" w:lineRule="auto"/>
              <w:ind w:left="475"/>
            </w:pPr>
            <w:r>
              <w:t>5</w:t>
            </w:r>
          </w:p>
        </w:tc>
        <w:tc>
          <w:tcPr>
            <w:tcW w:w="3084" w:type="dxa"/>
            <w:vAlign w:val="top"/>
          </w:tcPr>
          <w:p w14:paraId="3A201C19">
            <w:pPr>
              <w:rPr>
                <w:rFonts w:ascii="Arial"/>
                <w:sz w:val="21"/>
              </w:rPr>
            </w:pPr>
          </w:p>
        </w:tc>
      </w:tr>
      <w:tr w14:paraId="58C56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6492" w:type="dxa"/>
            <w:gridSpan w:val="8"/>
            <w:vAlign w:val="top"/>
          </w:tcPr>
          <w:p w14:paraId="27E66852">
            <w:pPr>
              <w:pStyle w:val="18"/>
              <w:spacing w:before="59" w:line="206" w:lineRule="auto"/>
              <w:ind w:left="8078"/>
            </w:pPr>
            <w:r>
              <w:rPr>
                <w:spacing w:val="-4"/>
              </w:rPr>
              <w:t>合计</w:t>
            </w:r>
          </w:p>
        </w:tc>
        <w:tc>
          <w:tcPr>
            <w:tcW w:w="1393" w:type="dxa"/>
            <w:vAlign w:val="top"/>
          </w:tcPr>
          <w:p w14:paraId="474807E6">
            <w:pPr>
              <w:pStyle w:val="18"/>
              <w:spacing w:before="59" w:line="206" w:lineRule="auto"/>
              <w:ind w:left="584"/>
            </w:pPr>
            <w:r>
              <w:rPr>
                <w:spacing w:val="-7"/>
              </w:rPr>
              <w:t>100</w:t>
            </w:r>
          </w:p>
        </w:tc>
        <w:tc>
          <w:tcPr>
            <w:tcW w:w="1007" w:type="dxa"/>
            <w:vAlign w:val="top"/>
          </w:tcPr>
          <w:p w14:paraId="0A72E8D4">
            <w:pPr>
              <w:pStyle w:val="18"/>
              <w:spacing w:before="59" w:line="206" w:lineRule="auto"/>
              <w:ind w:left="427"/>
            </w:pPr>
            <w:r>
              <w:rPr>
                <w:spacing w:val="-4"/>
              </w:rPr>
              <w:t>90</w:t>
            </w:r>
          </w:p>
        </w:tc>
        <w:tc>
          <w:tcPr>
            <w:tcW w:w="3084" w:type="dxa"/>
            <w:vAlign w:val="top"/>
          </w:tcPr>
          <w:p w14:paraId="74C47C46">
            <w:pPr>
              <w:rPr>
                <w:rFonts w:ascii="Arial"/>
                <w:sz w:val="21"/>
              </w:rPr>
            </w:pPr>
          </w:p>
        </w:tc>
      </w:tr>
      <w:tr w14:paraId="7EB3B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9" w:hRule="atLeast"/>
        </w:trPr>
        <w:tc>
          <w:tcPr>
            <w:tcW w:w="892" w:type="dxa"/>
            <w:vAlign w:val="top"/>
          </w:tcPr>
          <w:p w14:paraId="5A388CAD">
            <w:pPr>
              <w:pStyle w:val="18"/>
              <w:spacing w:before="221" w:line="219" w:lineRule="auto"/>
              <w:ind w:left="91"/>
            </w:pPr>
            <w:r>
              <w:rPr>
                <w:spacing w:val="-2"/>
              </w:rPr>
              <w:t>评价结论</w:t>
            </w:r>
          </w:p>
        </w:tc>
        <w:tc>
          <w:tcPr>
            <w:tcW w:w="21084" w:type="dxa"/>
            <w:gridSpan w:val="10"/>
            <w:vAlign w:val="top"/>
          </w:tcPr>
          <w:p w14:paraId="31E5CE75">
            <w:pPr>
              <w:pStyle w:val="18"/>
              <w:spacing w:before="108" w:line="232" w:lineRule="auto"/>
              <w:ind w:left="62" w:right="190" w:hanging="27"/>
            </w:pPr>
            <w:r>
              <w:t>2024年区交警大队在该项目实施过程中，建立健全相关制度、机制，并严格执行，推进了各项工作。项目资金管理实行专项管理，严格执行资金审批制度，真正做到专款专用，</w:t>
            </w:r>
            <w:r>
              <w:rPr>
                <w:spacing w:val="-1"/>
              </w:rPr>
              <w:t>确保项目资金有效利用。总体来说项目审核严格，管理到位，完成及时，社会评价良好。</w:t>
            </w:r>
            <w:r>
              <w:t xml:space="preserve"> </w:t>
            </w:r>
            <w:r>
              <w:rPr>
                <w:spacing w:val="-3"/>
              </w:rPr>
              <w:t>自评综合评价结果为90分。</w:t>
            </w:r>
          </w:p>
        </w:tc>
      </w:tr>
      <w:tr w14:paraId="35F87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892" w:type="dxa"/>
            <w:vAlign w:val="top"/>
          </w:tcPr>
          <w:p w14:paraId="4280104B">
            <w:pPr>
              <w:pStyle w:val="18"/>
              <w:spacing w:before="207" w:line="220" w:lineRule="auto"/>
              <w:ind w:left="91"/>
            </w:pPr>
            <w:r>
              <w:rPr>
                <w:spacing w:val="-2"/>
              </w:rPr>
              <w:t>存在问题</w:t>
            </w:r>
          </w:p>
        </w:tc>
        <w:tc>
          <w:tcPr>
            <w:tcW w:w="21084" w:type="dxa"/>
            <w:gridSpan w:val="10"/>
            <w:vAlign w:val="top"/>
          </w:tcPr>
          <w:p w14:paraId="329AA7F5">
            <w:pPr>
              <w:pStyle w:val="18"/>
              <w:spacing w:before="94" w:line="219" w:lineRule="auto"/>
              <w:ind w:left="32"/>
            </w:pPr>
            <w:r>
              <w:t>在编制绩效目标各项指标过程中存在不够精</w:t>
            </w:r>
            <w:r>
              <w:rPr>
                <w:spacing w:val="-1"/>
              </w:rPr>
              <w:t>细和专业的情况。</w:t>
            </w:r>
          </w:p>
        </w:tc>
      </w:tr>
      <w:tr w14:paraId="0D0CE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892" w:type="dxa"/>
            <w:vAlign w:val="top"/>
          </w:tcPr>
          <w:p w14:paraId="2F511171">
            <w:pPr>
              <w:pStyle w:val="18"/>
              <w:spacing w:before="239" w:line="220" w:lineRule="auto"/>
              <w:ind w:left="98"/>
            </w:pPr>
            <w:r>
              <w:rPr>
                <w:spacing w:val="-4"/>
              </w:rPr>
              <w:t>改进措施</w:t>
            </w:r>
          </w:p>
        </w:tc>
        <w:tc>
          <w:tcPr>
            <w:tcW w:w="21084" w:type="dxa"/>
            <w:gridSpan w:val="10"/>
            <w:vAlign w:val="top"/>
          </w:tcPr>
          <w:p w14:paraId="2B6E3E1B">
            <w:pPr>
              <w:pStyle w:val="18"/>
              <w:spacing w:before="126" w:line="219" w:lineRule="auto"/>
              <w:ind w:left="37"/>
            </w:pPr>
            <w:r>
              <w:rPr>
                <w:spacing w:val="-1"/>
              </w:rPr>
              <w:t>结合实际，科学编制各项绩效目标指标，可量化可考核。</w:t>
            </w:r>
          </w:p>
        </w:tc>
      </w:tr>
      <w:tr w14:paraId="4803B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9997" w:type="dxa"/>
            <w:gridSpan w:val="5"/>
            <w:vAlign w:val="top"/>
          </w:tcPr>
          <w:p w14:paraId="33CC2131">
            <w:pPr>
              <w:pStyle w:val="18"/>
              <w:spacing w:before="65" w:line="210" w:lineRule="auto"/>
              <w:ind w:left="45"/>
            </w:pPr>
            <w:r>
              <w:rPr>
                <w:spacing w:val="-2"/>
              </w:rPr>
              <w:t>项目负责人：胥平</w:t>
            </w:r>
          </w:p>
        </w:tc>
        <w:tc>
          <w:tcPr>
            <w:tcW w:w="11979" w:type="dxa"/>
            <w:gridSpan w:val="6"/>
            <w:vAlign w:val="top"/>
          </w:tcPr>
          <w:p w14:paraId="1742FCCD">
            <w:pPr>
              <w:pStyle w:val="18"/>
              <w:spacing w:before="65" w:line="210" w:lineRule="auto"/>
              <w:ind w:left="37"/>
            </w:pPr>
            <w:r>
              <w:rPr>
                <w:spacing w:val="-1"/>
              </w:rPr>
              <w:t>财务负责人：胥平</w:t>
            </w:r>
          </w:p>
        </w:tc>
      </w:tr>
    </w:tbl>
    <w:p w14:paraId="69D69052">
      <w:pPr>
        <w:rPr>
          <w:rFonts w:ascii="Arial"/>
          <w:sz w:val="21"/>
        </w:rPr>
      </w:pPr>
    </w:p>
    <w:p w14:paraId="5FC4EE1C">
      <w:pPr>
        <w:rPr>
          <w:rFonts w:ascii="Arial" w:hAnsi="Arial" w:eastAsia="Arial" w:cs="Arial"/>
          <w:sz w:val="21"/>
          <w:szCs w:val="21"/>
        </w:rPr>
        <w:sectPr>
          <w:footerReference r:id="rId5" w:type="default"/>
          <w:pgSz w:w="23812" w:h="16837"/>
          <w:pgMar w:top="376" w:right="749" w:bottom="400" w:left="1070" w:header="0" w:footer="0" w:gutter="0"/>
          <w:pgNumType w:fmt="numberInDash"/>
          <w:cols w:space="720" w:num="1"/>
        </w:sectPr>
      </w:pPr>
    </w:p>
    <w:p w14:paraId="0B4B42FB">
      <w:pPr>
        <w:spacing w:before="20"/>
      </w:pPr>
    </w:p>
    <w:tbl>
      <w:tblPr>
        <w:tblStyle w:val="17"/>
        <w:tblW w:w="2197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2"/>
        <w:gridCol w:w="1890"/>
        <w:gridCol w:w="1629"/>
        <w:gridCol w:w="4607"/>
        <w:gridCol w:w="979"/>
        <w:gridCol w:w="1835"/>
        <w:gridCol w:w="1199"/>
        <w:gridCol w:w="3461"/>
        <w:gridCol w:w="1393"/>
        <w:gridCol w:w="1007"/>
        <w:gridCol w:w="3084"/>
      </w:tblGrid>
      <w:tr w14:paraId="15A0F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1" w:hRule="atLeast"/>
        </w:trPr>
        <w:tc>
          <w:tcPr>
            <w:tcW w:w="21976" w:type="dxa"/>
            <w:gridSpan w:val="11"/>
            <w:vAlign w:val="top"/>
          </w:tcPr>
          <w:p w14:paraId="3BB97D75">
            <w:pPr>
              <w:spacing w:before="315" w:line="221" w:lineRule="auto"/>
              <w:ind w:left="8108"/>
              <w:rPr>
                <w:rFonts w:ascii="黑体" w:hAnsi="黑体" w:eastAsia="黑体" w:cs="黑体"/>
                <w:sz w:val="30"/>
                <w:szCs w:val="30"/>
              </w:rPr>
            </w:pPr>
            <w:r>
              <w:rPr>
                <w:rFonts w:ascii="黑体" w:hAnsi="黑体" w:eastAsia="黑体" w:cs="黑体"/>
                <w:b/>
                <w:bCs/>
                <w:sz w:val="30"/>
                <w:szCs w:val="30"/>
              </w:rPr>
              <w:t>部门预算项目支出绩效自评表（2024年度）</w:t>
            </w:r>
          </w:p>
        </w:tc>
      </w:tr>
      <w:tr w14:paraId="1DFBC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2782" w:type="dxa"/>
            <w:gridSpan w:val="2"/>
            <w:vAlign w:val="top"/>
          </w:tcPr>
          <w:p w14:paraId="19069C29">
            <w:pPr>
              <w:pStyle w:val="18"/>
              <w:spacing w:before="48" w:line="217" w:lineRule="auto"/>
              <w:ind w:left="45"/>
            </w:pPr>
            <w:r>
              <w:rPr>
                <w:spacing w:val="-3"/>
              </w:rPr>
              <w:t>项目名称</w:t>
            </w:r>
          </w:p>
        </w:tc>
        <w:tc>
          <w:tcPr>
            <w:tcW w:w="19194" w:type="dxa"/>
            <w:gridSpan w:val="9"/>
            <w:vAlign w:val="top"/>
          </w:tcPr>
          <w:p w14:paraId="6B6ED748">
            <w:pPr>
              <w:pStyle w:val="18"/>
              <w:spacing w:before="48" w:line="217" w:lineRule="auto"/>
              <w:ind w:left="38"/>
            </w:pPr>
            <w:r>
              <w:t>51081123Y000009090752-事故车辆停车、鉴定费</w:t>
            </w:r>
          </w:p>
        </w:tc>
      </w:tr>
      <w:tr w14:paraId="03D2B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0" w:hRule="atLeast"/>
        </w:trPr>
        <w:tc>
          <w:tcPr>
            <w:tcW w:w="2782" w:type="dxa"/>
            <w:gridSpan w:val="2"/>
            <w:vAlign w:val="top"/>
          </w:tcPr>
          <w:p w14:paraId="7342C44E">
            <w:pPr>
              <w:pStyle w:val="18"/>
              <w:spacing w:before="164" w:line="220" w:lineRule="auto"/>
              <w:ind w:left="44"/>
            </w:pPr>
            <w:r>
              <w:rPr>
                <w:spacing w:val="-3"/>
              </w:rPr>
              <w:t>主管部门</w:t>
            </w:r>
          </w:p>
        </w:tc>
        <w:tc>
          <w:tcPr>
            <w:tcW w:w="10249" w:type="dxa"/>
            <w:gridSpan w:val="5"/>
            <w:vAlign w:val="top"/>
          </w:tcPr>
          <w:p w14:paraId="637AE5DA">
            <w:pPr>
              <w:pStyle w:val="18"/>
              <w:spacing w:before="164" w:line="220" w:lineRule="auto"/>
              <w:ind w:left="34"/>
            </w:pPr>
            <w:r>
              <w:rPr>
                <w:spacing w:val="-1"/>
              </w:rPr>
              <w:t>广元市公安局昭化区分局交通警察大队部门</w:t>
            </w:r>
          </w:p>
        </w:tc>
        <w:tc>
          <w:tcPr>
            <w:tcW w:w="3461" w:type="dxa"/>
            <w:vAlign w:val="top"/>
          </w:tcPr>
          <w:p w14:paraId="7747B59C">
            <w:pPr>
              <w:pStyle w:val="18"/>
              <w:spacing w:before="164" w:line="219" w:lineRule="auto"/>
              <w:ind w:left="42"/>
            </w:pPr>
            <w:r>
              <w:rPr>
                <w:spacing w:val="-2"/>
              </w:rPr>
              <w:t>实施单位 （盖章）</w:t>
            </w:r>
          </w:p>
        </w:tc>
        <w:tc>
          <w:tcPr>
            <w:tcW w:w="5484" w:type="dxa"/>
            <w:gridSpan w:val="3"/>
            <w:vAlign w:val="top"/>
          </w:tcPr>
          <w:p w14:paraId="19238A8D">
            <w:pPr>
              <w:pStyle w:val="18"/>
              <w:spacing w:before="164" w:line="220" w:lineRule="auto"/>
              <w:ind w:left="1219"/>
            </w:pPr>
            <w:r>
              <w:rPr>
                <w:spacing w:val="-1"/>
              </w:rPr>
              <w:t>广元市公安局昭化区分局交通警察大队</w:t>
            </w:r>
          </w:p>
        </w:tc>
      </w:tr>
      <w:tr w14:paraId="7C690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92" w:type="dxa"/>
            <w:vMerge w:val="restart"/>
            <w:tcBorders>
              <w:bottom w:val="nil"/>
            </w:tcBorders>
            <w:vAlign w:val="top"/>
          </w:tcPr>
          <w:p w14:paraId="54D18D54">
            <w:pPr>
              <w:spacing w:line="260" w:lineRule="auto"/>
              <w:rPr>
                <w:rFonts w:ascii="Arial"/>
                <w:sz w:val="21"/>
              </w:rPr>
            </w:pPr>
          </w:p>
          <w:p w14:paraId="6AF92809">
            <w:pPr>
              <w:spacing w:line="261" w:lineRule="auto"/>
              <w:rPr>
                <w:rFonts w:ascii="Arial"/>
                <w:sz w:val="21"/>
              </w:rPr>
            </w:pPr>
          </w:p>
          <w:p w14:paraId="57478939">
            <w:pPr>
              <w:spacing w:line="261" w:lineRule="auto"/>
              <w:rPr>
                <w:rFonts w:ascii="Arial"/>
                <w:sz w:val="21"/>
              </w:rPr>
            </w:pPr>
          </w:p>
          <w:p w14:paraId="6C1A4F42">
            <w:pPr>
              <w:spacing w:line="261" w:lineRule="auto"/>
              <w:rPr>
                <w:rFonts w:ascii="Arial"/>
                <w:sz w:val="21"/>
              </w:rPr>
            </w:pPr>
          </w:p>
          <w:p w14:paraId="34BF2219">
            <w:pPr>
              <w:pStyle w:val="18"/>
              <w:spacing w:before="58" w:line="219" w:lineRule="auto"/>
              <w:ind w:left="45"/>
            </w:pPr>
            <w:r>
              <w:rPr>
                <w:spacing w:val="-3"/>
              </w:rPr>
              <w:t>项目基本</w:t>
            </w:r>
          </w:p>
          <w:p w14:paraId="2E43BD6C">
            <w:pPr>
              <w:pStyle w:val="18"/>
              <w:spacing w:before="11" w:line="221" w:lineRule="auto"/>
              <w:ind w:left="41"/>
            </w:pPr>
            <w:r>
              <w:rPr>
                <w:spacing w:val="-3"/>
              </w:rPr>
              <w:t>情况</w:t>
            </w:r>
          </w:p>
        </w:tc>
        <w:tc>
          <w:tcPr>
            <w:tcW w:w="1890" w:type="dxa"/>
            <w:vMerge w:val="restart"/>
            <w:tcBorders>
              <w:bottom w:val="nil"/>
            </w:tcBorders>
            <w:vAlign w:val="top"/>
          </w:tcPr>
          <w:p w14:paraId="28683DEB">
            <w:pPr>
              <w:spacing w:line="348" w:lineRule="auto"/>
              <w:rPr>
                <w:rFonts w:ascii="Arial"/>
                <w:sz w:val="21"/>
              </w:rPr>
            </w:pPr>
          </w:p>
          <w:p w14:paraId="0FB2ADAE">
            <w:pPr>
              <w:spacing w:line="349" w:lineRule="auto"/>
              <w:rPr>
                <w:rFonts w:ascii="Arial"/>
                <w:sz w:val="21"/>
              </w:rPr>
            </w:pPr>
          </w:p>
          <w:p w14:paraId="28580869">
            <w:pPr>
              <w:pStyle w:val="18"/>
              <w:spacing w:before="59" w:line="234" w:lineRule="auto"/>
              <w:ind w:left="35" w:right="48" w:firstLine="11"/>
            </w:pPr>
            <w:r>
              <w:rPr>
                <w:spacing w:val="-2"/>
              </w:rPr>
              <w:t>1.项目年度目标完成情</w:t>
            </w:r>
            <w:r>
              <w:t xml:space="preserve"> 况</w:t>
            </w:r>
          </w:p>
        </w:tc>
        <w:tc>
          <w:tcPr>
            <w:tcW w:w="10249" w:type="dxa"/>
            <w:gridSpan w:val="5"/>
            <w:vAlign w:val="top"/>
          </w:tcPr>
          <w:p w14:paraId="569E40F9">
            <w:pPr>
              <w:pStyle w:val="18"/>
              <w:spacing w:before="52" w:line="213" w:lineRule="auto"/>
              <w:ind w:left="4592"/>
            </w:pPr>
            <w:r>
              <w:rPr>
                <w:spacing w:val="-2"/>
              </w:rPr>
              <w:t>项目年度目标</w:t>
            </w:r>
          </w:p>
        </w:tc>
        <w:tc>
          <w:tcPr>
            <w:tcW w:w="8945" w:type="dxa"/>
            <w:gridSpan w:val="4"/>
            <w:vAlign w:val="top"/>
          </w:tcPr>
          <w:p w14:paraId="210D75BB">
            <w:pPr>
              <w:pStyle w:val="18"/>
              <w:spacing w:before="52" w:line="213" w:lineRule="auto"/>
              <w:ind w:left="3759"/>
            </w:pPr>
            <w:r>
              <w:rPr>
                <w:spacing w:val="-1"/>
              </w:rPr>
              <w:t>年度目标完成情况</w:t>
            </w:r>
          </w:p>
        </w:tc>
      </w:tr>
      <w:tr w14:paraId="68815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27" w:hRule="atLeast"/>
        </w:trPr>
        <w:tc>
          <w:tcPr>
            <w:tcW w:w="892" w:type="dxa"/>
            <w:vMerge w:val="continue"/>
            <w:tcBorders>
              <w:top w:val="nil"/>
              <w:bottom w:val="nil"/>
            </w:tcBorders>
            <w:vAlign w:val="top"/>
          </w:tcPr>
          <w:p w14:paraId="50A83B03">
            <w:pPr>
              <w:rPr>
                <w:rFonts w:ascii="Arial"/>
                <w:sz w:val="21"/>
              </w:rPr>
            </w:pPr>
          </w:p>
        </w:tc>
        <w:tc>
          <w:tcPr>
            <w:tcW w:w="1890" w:type="dxa"/>
            <w:vMerge w:val="continue"/>
            <w:tcBorders>
              <w:top w:val="nil"/>
            </w:tcBorders>
            <w:vAlign w:val="top"/>
          </w:tcPr>
          <w:p w14:paraId="2C43871E">
            <w:pPr>
              <w:rPr>
                <w:rFonts w:ascii="Arial"/>
                <w:sz w:val="21"/>
              </w:rPr>
            </w:pPr>
          </w:p>
        </w:tc>
        <w:tc>
          <w:tcPr>
            <w:tcW w:w="10249" w:type="dxa"/>
            <w:gridSpan w:val="5"/>
            <w:vAlign w:val="top"/>
          </w:tcPr>
          <w:p w14:paraId="08B14EEB">
            <w:pPr>
              <w:spacing w:line="335" w:lineRule="auto"/>
              <w:rPr>
                <w:rFonts w:ascii="Arial"/>
                <w:sz w:val="21"/>
              </w:rPr>
            </w:pPr>
          </w:p>
          <w:p w14:paraId="4119FA3E">
            <w:pPr>
              <w:pStyle w:val="18"/>
              <w:spacing w:before="58" w:line="231" w:lineRule="auto"/>
              <w:ind w:left="35" w:right="27" w:hanging="2"/>
            </w:pPr>
            <w:r>
              <w:t>对扣押的各类违章、交通事故车辆1000多辆进行妥善保管，停放的车辆安全性达到98%以上，停放处理保存车辆完整性达到100%，</w:t>
            </w:r>
            <w:r>
              <w:rPr>
                <w:spacing w:val="1"/>
              </w:rPr>
              <w:t xml:space="preserve"> </w:t>
            </w:r>
            <w:r>
              <w:t>经费控制在3万元/年以内，为交通事故的处理提供方便，群众满意度达90%以上。每年1000多辆各类事故车辆的鉴定，作出车辆鉴 定报告的时间为5个工作日内，车辆鉴定结果的有效性达到100%，经费控制在10万元/年对交通事故依法处理提供依据，达</w:t>
            </w:r>
            <w:r>
              <w:rPr>
                <w:spacing w:val="-1"/>
              </w:rPr>
              <w:t>到依法</w:t>
            </w:r>
            <w:r>
              <w:t xml:space="preserve">  处理交通事故的目的，服务对象对交通事故处理的</w:t>
            </w:r>
            <w:r>
              <w:rPr>
                <w:spacing w:val="-1"/>
              </w:rPr>
              <w:t>满意度达90%以上</w:t>
            </w:r>
          </w:p>
        </w:tc>
        <w:tc>
          <w:tcPr>
            <w:tcW w:w="8945" w:type="dxa"/>
            <w:gridSpan w:val="4"/>
            <w:vAlign w:val="top"/>
          </w:tcPr>
          <w:p w14:paraId="34466FCA">
            <w:pPr>
              <w:spacing w:line="334" w:lineRule="auto"/>
              <w:rPr>
                <w:rFonts w:ascii="Arial"/>
                <w:sz w:val="21"/>
              </w:rPr>
            </w:pPr>
          </w:p>
          <w:p w14:paraId="09270A3A">
            <w:pPr>
              <w:spacing w:line="335" w:lineRule="auto"/>
              <w:rPr>
                <w:rFonts w:ascii="Arial"/>
                <w:sz w:val="21"/>
              </w:rPr>
            </w:pPr>
          </w:p>
          <w:p w14:paraId="4080CD21">
            <w:pPr>
              <w:pStyle w:val="18"/>
              <w:spacing w:before="59" w:line="219" w:lineRule="auto"/>
              <w:ind w:left="38"/>
            </w:pPr>
            <w:r>
              <w:t>全年1250多辆各类事故车辆扣押保管无差错，车辆鉴定准确、及时有效，为交通事故处理提供了合</w:t>
            </w:r>
            <w:r>
              <w:rPr>
                <w:spacing w:val="-1"/>
              </w:rPr>
              <w:t>法依据。</w:t>
            </w:r>
          </w:p>
        </w:tc>
      </w:tr>
      <w:tr w14:paraId="755B2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92" w:type="dxa"/>
            <w:vMerge w:val="continue"/>
            <w:tcBorders>
              <w:top w:val="nil"/>
            </w:tcBorders>
            <w:vAlign w:val="top"/>
          </w:tcPr>
          <w:p w14:paraId="49EEF9DF">
            <w:pPr>
              <w:rPr>
                <w:rFonts w:ascii="Arial"/>
                <w:sz w:val="21"/>
              </w:rPr>
            </w:pPr>
          </w:p>
        </w:tc>
        <w:tc>
          <w:tcPr>
            <w:tcW w:w="1890" w:type="dxa"/>
            <w:vAlign w:val="top"/>
          </w:tcPr>
          <w:p w14:paraId="7CC8A8E3">
            <w:pPr>
              <w:pStyle w:val="18"/>
              <w:spacing w:before="145" w:line="234" w:lineRule="auto"/>
              <w:ind w:left="33" w:right="48" w:firstLine="2"/>
            </w:pPr>
            <w:r>
              <w:rPr>
                <w:spacing w:val="-1"/>
              </w:rPr>
              <w:t>2.项目实施内容及过程</w:t>
            </w:r>
            <w:r>
              <w:t xml:space="preserve"> </w:t>
            </w:r>
            <w:r>
              <w:rPr>
                <w:spacing w:val="-4"/>
              </w:rPr>
              <w:t>概述</w:t>
            </w:r>
          </w:p>
        </w:tc>
        <w:tc>
          <w:tcPr>
            <w:tcW w:w="19194" w:type="dxa"/>
            <w:gridSpan w:val="9"/>
            <w:vAlign w:val="top"/>
          </w:tcPr>
          <w:p w14:paraId="3DD87D06">
            <w:pPr>
              <w:pStyle w:val="18"/>
              <w:spacing w:before="23" w:line="233" w:lineRule="auto"/>
              <w:ind w:left="33" w:right="68" w:firstLine="3"/>
            </w:pPr>
            <w:r>
              <w:t>该项目依据《中华人民共和国道路交通安全法》及其实施条例，为办理案件的需要，对扣押的各类违章、交通事故车辆进行妥善保管停放，为后期案件办理进行需事故车辆的鉴定提供证据保障，达到依法处理交通违法案件的目的</w:t>
            </w:r>
            <w:r>
              <w:rPr>
                <w:spacing w:val="-1"/>
              </w:rPr>
              <w:t>。2024年度根</w:t>
            </w:r>
            <w:r>
              <w:t xml:space="preserve"> </w:t>
            </w:r>
            <w:r>
              <w:rPr>
                <w:spacing w:val="-1"/>
              </w:rPr>
              <w:t>据目标绩效各项指标，按照进度实施。</w:t>
            </w:r>
          </w:p>
        </w:tc>
      </w:tr>
      <w:tr w14:paraId="76783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92" w:type="dxa"/>
            <w:vMerge w:val="restart"/>
            <w:tcBorders>
              <w:bottom w:val="nil"/>
            </w:tcBorders>
            <w:vAlign w:val="top"/>
          </w:tcPr>
          <w:p w14:paraId="618F997F">
            <w:pPr>
              <w:spacing w:line="242" w:lineRule="auto"/>
              <w:rPr>
                <w:rFonts w:ascii="Arial"/>
                <w:sz w:val="21"/>
              </w:rPr>
            </w:pPr>
          </w:p>
          <w:p w14:paraId="0202E3D0">
            <w:pPr>
              <w:spacing w:line="242" w:lineRule="auto"/>
              <w:rPr>
                <w:rFonts w:ascii="Arial"/>
                <w:sz w:val="21"/>
              </w:rPr>
            </w:pPr>
          </w:p>
          <w:p w14:paraId="07ADA265">
            <w:pPr>
              <w:spacing w:line="243" w:lineRule="auto"/>
              <w:rPr>
                <w:rFonts w:ascii="Arial"/>
                <w:sz w:val="21"/>
              </w:rPr>
            </w:pPr>
          </w:p>
          <w:p w14:paraId="5B2A7AE9">
            <w:pPr>
              <w:pStyle w:val="18"/>
              <w:spacing w:before="58" w:line="230" w:lineRule="auto"/>
              <w:ind w:left="89" w:right="71" w:firstLine="4"/>
            </w:pPr>
            <w:r>
              <w:rPr>
                <w:spacing w:val="-3"/>
              </w:rPr>
              <w:t>预算执行</w:t>
            </w:r>
            <w:r>
              <w:rPr>
                <w:spacing w:val="2"/>
              </w:rPr>
              <w:t xml:space="preserve"> </w:t>
            </w:r>
            <w:r>
              <w:rPr>
                <w:spacing w:val="-1"/>
              </w:rPr>
              <w:t>情况（10</w:t>
            </w:r>
          </w:p>
          <w:p w14:paraId="45B59158">
            <w:pPr>
              <w:pStyle w:val="18"/>
              <w:spacing w:line="220" w:lineRule="auto"/>
              <w:ind w:left="274"/>
            </w:pPr>
            <w:r>
              <w:rPr>
                <w:spacing w:val="-5"/>
              </w:rPr>
              <w:t>分）</w:t>
            </w:r>
          </w:p>
        </w:tc>
        <w:tc>
          <w:tcPr>
            <w:tcW w:w="1890" w:type="dxa"/>
            <w:vAlign w:val="top"/>
          </w:tcPr>
          <w:p w14:paraId="229BB479">
            <w:pPr>
              <w:pStyle w:val="18"/>
              <w:spacing w:before="92" w:line="220" w:lineRule="auto"/>
              <w:ind w:left="137"/>
            </w:pPr>
            <w:r>
              <w:rPr>
                <w:spacing w:val="-1"/>
              </w:rPr>
              <w:t>年度预算数（万元）</w:t>
            </w:r>
          </w:p>
        </w:tc>
        <w:tc>
          <w:tcPr>
            <w:tcW w:w="1629" w:type="dxa"/>
            <w:vAlign w:val="top"/>
          </w:tcPr>
          <w:p w14:paraId="6026EB35">
            <w:pPr>
              <w:pStyle w:val="18"/>
              <w:spacing w:before="92" w:line="220" w:lineRule="auto"/>
              <w:ind w:left="458"/>
            </w:pPr>
            <w:r>
              <w:rPr>
                <w:spacing w:val="-2"/>
              </w:rPr>
              <w:t>年初预算</w:t>
            </w:r>
          </w:p>
        </w:tc>
        <w:tc>
          <w:tcPr>
            <w:tcW w:w="4607" w:type="dxa"/>
            <w:vAlign w:val="top"/>
          </w:tcPr>
          <w:p w14:paraId="249F26F4">
            <w:pPr>
              <w:pStyle w:val="18"/>
              <w:spacing w:before="92" w:line="220" w:lineRule="auto"/>
              <w:ind w:left="1770"/>
            </w:pPr>
            <w:r>
              <w:rPr>
                <w:spacing w:val="-2"/>
              </w:rPr>
              <w:t>调整后预算数</w:t>
            </w:r>
          </w:p>
        </w:tc>
        <w:tc>
          <w:tcPr>
            <w:tcW w:w="4013" w:type="dxa"/>
            <w:gridSpan w:val="3"/>
            <w:vAlign w:val="top"/>
          </w:tcPr>
          <w:p w14:paraId="3EB9AC22">
            <w:pPr>
              <w:pStyle w:val="18"/>
              <w:spacing w:before="92" w:line="220" w:lineRule="auto"/>
              <w:ind w:left="1564"/>
            </w:pPr>
            <w:r>
              <w:rPr>
                <w:spacing w:val="-2"/>
              </w:rPr>
              <w:t>预算执行数</w:t>
            </w:r>
          </w:p>
        </w:tc>
        <w:tc>
          <w:tcPr>
            <w:tcW w:w="3461" w:type="dxa"/>
            <w:vAlign w:val="top"/>
          </w:tcPr>
          <w:p w14:paraId="75BB8D2F">
            <w:pPr>
              <w:pStyle w:val="18"/>
              <w:spacing w:before="92" w:line="220" w:lineRule="auto"/>
              <w:ind w:left="1290"/>
            </w:pPr>
            <w:r>
              <w:rPr>
                <w:spacing w:val="-2"/>
              </w:rPr>
              <w:t>预算执行率</w:t>
            </w:r>
          </w:p>
        </w:tc>
        <w:tc>
          <w:tcPr>
            <w:tcW w:w="1393" w:type="dxa"/>
            <w:vAlign w:val="top"/>
          </w:tcPr>
          <w:p w14:paraId="4F698E24">
            <w:pPr>
              <w:pStyle w:val="18"/>
              <w:spacing w:before="92" w:line="220" w:lineRule="auto"/>
              <w:ind w:left="526"/>
            </w:pPr>
            <w:r>
              <w:rPr>
                <w:spacing w:val="-4"/>
              </w:rPr>
              <w:t>权重</w:t>
            </w:r>
          </w:p>
        </w:tc>
        <w:tc>
          <w:tcPr>
            <w:tcW w:w="1007" w:type="dxa"/>
            <w:vAlign w:val="top"/>
          </w:tcPr>
          <w:p w14:paraId="799D34FD">
            <w:pPr>
              <w:pStyle w:val="18"/>
              <w:spacing w:before="92" w:line="220" w:lineRule="auto"/>
              <w:ind w:left="338"/>
            </w:pPr>
            <w:r>
              <w:rPr>
                <w:spacing w:val="-4"/>
              </w:rPr>
              <w:t>得分</w:t>
            </w:r>
          </w:p>
        </w:tc>
        <w:tc>
          <w:tcPr>
            <w:tcW w:w="3084" w:type="dxa"/>
            <w:vAlign w:val="top"/>
          </w:tcPr>
          <w:p w14:paraId="19D35675">
            <w:pPr>
              <w:pStyle w:val="18"/>
              <w:spacing w:before="91" w:line="223" w:lineRule="auto"/>
              <w:ind w:left="1376"/>
            </w:pPr>
            <w:r>
              <w:rPr>
                <w:spacing w:val="-6"/>
              </w:rPr>
              <w:t>原因</w:t>
            </w:r>
          </w:p>
        </w:tc>
      </w:tr>
      <w:tr w14:paraId="25741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0" w:hRule="atLeast"/>
        </w:trPr>
        <w:tc>
          <w:tcPr>
            <w:tcW w:w="892" w:type="dxa"/>
            <w:vMerge w:val="continue"/>
            <w:tcBorders>
              <w:top w:val="nil"/>
              <w:bottom w:val="nil"/>
            </w:tcBorders>
            <w:vAlign w:val="top"/>
          </w:tcPr>
          <w:p w14:paraId="4858A5A1">
            <w:pPr>
              <w:rPr>
                <w:rFonts w:ascii="Arial"/>
                <w:sz w:val="21"/>
              </w:rPr>
            </w:pPr>
          </w:p>
        </w:tc>
        <w:tc>
          <w:tcPr>
            <w:tcW w:w="1890" w:type="dxa"/>
            <w:vAlign w:val="top"/>
          </w:tcPr>
          <w:p w14:paraId="7109FBE7">
            <w:pPr>
              <w:pStyle w:val="18"/>
              <w:spacing w:before="85" w:line="220" w:lineRule="auto"/>
              <w:ind w:left="767"/>
            </w:pPr>
            <w:r>
              <w:rPr>
                <w:spacing w:val="-5"/>
              </w:rPr>
              <w:t>总额</w:t>
            </w:r>
          </w:p>
        </w:tc>
        <w:tc>
          <w:tcPr>
            <w:tcW w:w="1629" w:type="dxa"/>
            <w:vAlign w:val="top"/>
          </w:tcPr>
          <w:p w14:paraId="6F0D0B5F">
            <w:pPr>
              <w:pStyle w:val="18"/>
              <w:spacing w:before="84"/>
              <w:ind w:left="604"/>
            </w:pPr>
            <w:r>
              <w:rPr>
                <w:spacing w:val="-4"/>
              </w:rPr>
              <w:t>13.00</w:t>
            </w:r>
          </w:p>
        </w:tc>
        <w:tc>
          <w:tcPr>
            <w:tcW w:w="4607" w:type="dxa"/>
            <w:vAlign w:val="top"/>
          </w:tcPr>
          <w:p w14:paraId="3789CCD9">
            <w:pPr>
              <w:pStyle w:val="18"/>
              <w:spacing w:before="84"/>
              <w:ind w:left="2095"/>
            </w:pPr>
            <w:r>
              <w:rPr>
                <w:spacing w:val="-4"/>
              </w:rPr>
              <w:t>13.00</w:t>
            </w:r>
          </w:p>
        </w:tc>
        <w:tc>
          <w:tcPr>
            <w:tcW w:w="4013" w:type="dxa"/>
            <w:gridSpan w:val="3"/>
            <w:vAlign w:val="top"/>
          </w:tcPr>
          <w:p w14:paraId="26BE6F35">
            <w:pPr>
              <w:pStyle w:val="18"/>
              <w:spacing w:before="84"/>
              <w:ind w:left="1798"/>
            </w:pPr>
            <w:r>
              <w:rPr>
                <w:spacing w:val="-4"/>
              </w:rPr>
              <w:t>11.50</w:t>
            </w:r>
          </w:p>
        </w:tc>
        <w:tc>
          <w:tcPr>
            <w:tcW w:w="3461" w:type="dxa"/>
            <w:vAlign w:val="top"/>
          </w:tcPr>
          <w:p w14:paraId="34EC9631">
            <w:pPr>
              <w:pStyle w:val="18"/>
              <w:spacing w:before="84"/>
              <w:ind w:left="1467"/>
            </w:pPr>
            <w:r>
              <w:rPr>
                <w:spacing w:val="-1"/>
              </w:rPr>
              <w:t>88.46%</w:t>
            </w:r>
          </w:p>
        </w:tc>
        <w:tc>
          <w:tcPr>
            <w:tcW w:w="1393" w:type="dxa"/>
            <w:vAlign w:val="top"/>
          </w:tcPr>
          <w:p w14:paraId="606251B5">
            <w:pPr>
              <w:pStyle w:val="18"/>
              <w:spacing w:before="85"/>
              <w:ind w:left="629"/>
            </w:pPr>
            <w:r>
              <w:rPr>
                <w:spacing w:val="-10"/>
              </w:rPr>
              <w:t>10</w:t>
            </w:r>
          </w:p>
        </w:tc>
        <w:tc>
          <w:tcPr>
            <w:tcW w:w="1007" w:type="dxa"/>
            <w:vAlign w:val="top"/>
          </w:tcPr>
          <w:p w14:paraId="1DD1D856">
            <w:pPr>
              <w:pStyle w:val="18"/>
              <w:spacing w:before="85"/>
              <w:ind w:left="472"/>
            </w:pPr>
            <w:r>
              <w:t>8</w:t>
            </w:r>
          </w:p>
        </w:tc>
        <w:tc>
          <w:tcPr>
            <w:tcW w:w="3084" w:type="dxa"/>
            <w:vMerge w:val="restart"/>
            <w:tcBorders>
              <w:bottom w:val="nil"/>
            </w:tcBorders>
            <w:vAlign w:val="top"/>
          </w:tcPr>
          <w:p w14:paraId="7730A780">
            <w:pPr>
              <w:spacing w:line="257" w:lineRule="auto"/>
              <w:rPr>
                <w:rFonts w:ascii="Arial"/>
                <w:sz w:val="21"/>
              </w:rPr>
            </w:pPr>
          </w:p>
          <w:p w14:paraId="61FD98D7">
            <w:pPr>
              <w:spacing w:line="257" w:lineRule="auto"/>
              <w:rPr>
                <w:rFonts w:ascii="Arial"/>
                <w:sz w:val="21"/>
              </w:rPr>
            </w:pPr>
          </w:p>
          <w:p w14:paraId="1207F7DF">
            <w:pPr>
              <w:spacing w:line="258" w:lineRule="auto"/>
              <w:rPr>
                <w:rFonts w:ascii="Arial"/>
                <w:sz w:val="21"/>
              </w:rPr>
            </w:pPr>
          </w:p>
          <w:p w14:paraId="4AF2DB75">
            <w:pPr>
              <w:pStyle w:val="18"/>
              <w:spacing w:before="59" w:line="220" w:lineRule="auto"/>
              <w:ind w:left="473"/>
            </w:pPr>
            <w:r>
              <w:rPr>
                <w:spacing w:val="-1"/>
              </w:rPr>
              <w:t>年末票据未完善待次年支付</w:t>
            </w:r>
          </w:p>
        </w:tc>
      </w:tr>
      <w:tr w14:paraId="22079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trPr>
        <w:tc>
          <w:tcPr>
            <w:tcW w:w="892" w:type="dxa"/>
            <w:vMerge w:val="continue"/>
            <w:tcBorders>
              <w:top w:val="nil"/>
              <w:bottom w:val="nil"/>
            </w:tcBorders>
            <w:vAlign w:val="top"/>
          </w:tcPr>
          <w:p w14:paraId="673C34DA">
            <w:pPr>
              <w:rPr>
                <w:rFonts w:ascii="Arial"/>
                <w:sz w:val="21"/>
              </w:rPr>
            </w:pPr>
          </w:p>
        </w:tc>
        <w:tc>
          <w:tcPr>
            <w:tcW w:w="1890" w:type="dxa"/>
            <w:vAlign w:val="top"/>
          </w:tcPr>
          <w:p w14:paraId="77203B7F">
            <w:pPr>
              <w:pStyle w:val="18"/>
              <w:spacing w:before="108" w:line="221" w:lineRule="auto"/>
              <w:ind w:left="317"/>
            </w:pPr>
            <w:r>
              <w:rPr>
                <w:spacing w:val="-2"/>
              </w:rPr>
              <w:t>其中：财政资金</w:t>
            </w:r>
          </w:p>
        </w:tc>
        <w:tc>
          <w:tcPr>
            <w:tcW w:w="1629" w:type="dxa"/>
            <w:vAlign w:val="top"/>
          </w:tcPr>
          <w:p w14:paraId="5589983F">
            <w:pPr>
              <w:pStyle w:val="18"/>
              <w:spacing w:before="108"/>
              <w:ind w:left="604"/>
            </w:pPr>
            <w:r>
              <w:rPr>
                <w:spacing w:val="-4"/>
              </w:rPr>
              <w:t>13.00</w:t>
            </w:r>
          </w:p>
        </w:tc>
        <w:tc>
          <w:tcPr>
            <w:tcW w:w="4607" w:type="dxa"/>
            <w:vAlign w:val="top"/>
          </w:tcPr>
          <w:p w14:paraId="60534CB7">
            <w:pPr>
              <w:pStyle w:val="18"/>
              <w:spacing w:before="108"/>
              <w:ind w:left="2095"/>
            </w:pPr>
            <w:r>
              <w:rPr>
                <w:spacing w:val="-4"/>
              </w:rPr>
              <w:t>13.00</w:t>
            </w:r>
          </w:p>
        </w:tc>
        <w:tc>
          <w:tcPr>
            <w:tcW w:w="4013" w:type="dxa"/>
            <w:gridSpan w:val="3"/>
            <w:vAlign w:val="top"/>
          </w:tcPr>
          <w:p w14:paraId="75B590E2">
            <w:pPr>
              <w:pStyle w:val="18"/>
              <w:spacing w:before="108"/>
              <w:ind w:left="1798"/>
            </w:pPr>
            <w:r>
              <w:rPr>
                <w:spacing w:val="-4"/>
              </w:rPr>
              <w:t>11.50</w:t>
            </w:r>
          </w:p>
        </w:tc>
        <w:tc>
          <w:tcPr>
            <w:tcW w:w="3461" w:type="dxa"/>
            <w:vAlign w:val="top"/>
          </w:tcPr>
          <w:p w14:paraId="174504A4">
            <w:pPr>
              <w:pStyle w:val="18"/>
              <w:spacing w:before="108"/>
              <w:ind w:left="1467"/>
            </w:pPr>
            <w:r>
              <w:rPr>
                <w:spacing w:val="-1"/>
              </w:rPr>
              <w:t>88.46%</w:t>
            </w:r>
          </w:p>
        </w:tc>
        <w:tc>
          <w:tcPr>
            <w:tcW w:w="1393" w:type="dxa"/>
            <w:vAlign w:val="top"/>
          </w:tcPr>
          <w:p w14:paraId="080D5E1F">
            <w:pPr>
              <w:pStyle w:val="18"/>
              <w:spacing w:before="109" w:line="225" w:lineRule="auto"/>
              <w:ind w:left="661"/>
            </w:pPr>
            <w:r>
              <w:t>/</w:t>
            </w:r>
          </w:p>
        </w:tc>
        <w:tc>
          <w:tcPr>
            <w:tcW w:w="1007" w:type="dxa"/>
            <w:vAlign w:val="top"/>
          </w:tcPr>
          <w:p w14:paraId="2E18DBC4">
            <w:pPr>
              <w:pStyle w:val="18"/>
              <w:spacing w:before="109" w:line="225" w:lineRule="auto"/>
              <w:ind w:left="470"/>
            </w:pPr>
            <w:r>
              <w:t>/</w:t>
            </w:r>
          </w:p>
        </w:tc>
        <w:tc>
          <w:tcPr>
            <w:tcW w:w="3084" w:type="dxa"/>
            <w:vMerge w:val="continue"/>
            <w:tcBorders>
              <w:top w:val="nil"/>
              <w:bottom w:val="nil"/>
            </w:tcBorders>
            <w:vAlign w:val="top"/>
          </w:tcPr>
          <w:p w14:paraId="5B4A2F9A">
            <w:pPr>
              <w:rPr>
                <w:rFonts w:ascii="Arial"/>
                <w:sz w:val="21"/>
              </w:rPr>
            </w:pPr>
          </w:p>
        </w:tc>
      </w:tr>
      <w:tr w14:paraId="72A42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892" w:type="dxa"/>
            <w:vMerge w:val="continue"/>
            <w:tcBorders>
              <w:top w:val="nil"/>
              <w:bottom w:val="nil"/>
            </w:tcBorders>
            <w:vAlign w:val="top"/>
          </w:tcPr>
          <w:p w14:paraId="5E449283">
            <w:pPr>
              <w:rPr>
                <w:rFonts w:ascii="Arial"/>
                <w:sz w:val="21"/>
              </w:rPr>
            </w:pPr>
          </w:p>
        </w:tc>
        <w:tc>
          <w:tcPr>
            <w:tcW w:w="1890" w:type="dxa"/>
            <w:vAlign w:val="top"/>
          </w:tcPr>
          <w:p w14:paraId="2B9ECE5F">
            <w:pPr>
              <w:pStyle w:val="18"/>
              <w:spacing w:before="119" w:line="220" w:lineRule="auto"/>
              <w:ind w:left="226"/>
            </w:pPr>
            <w:r>
              <w:rPr>
                <w:spacing w:val="-1"/>
              </w:rPr>
              <w:t>财政专户管理资金</w:t>
            </w:r>
          </w:p>
        </w:tc>
        <w:tc>
          <w:tcPr>
            <w:tcW w:w="1629" w:type="dxa"/>
            <w:vAlign w:val="top"/>
          </w:tcPr>
          <w:p w14:paraId="720357B1">
            <w:pPr>
              <w:pStyle w:val="18"/>
              <w:spacing w:before="118"/>
              <w:ind w:left="639"/>
            </w:pPr>
            <w:r>
              <w:rPr>
                <w:spacing w:val="-2"/>
              </w:rPr>
              <w:t>0.00</w:t>
            </w:r>
          </w:p>
        </w:tc>
        <w:tc>
          <w:tcPr>
            <w:tcW w:w="4607" w:type="dxa"/>
            <w:vAlign w:val="top"/>
          </w:tcPr>
          <w:p w14:paraId="36DD56D3">
            <w:pPr>
              <w:pStyle w:val="18"/>
              <w:spacing w:before="118"/>
              <w:ind w:left="2130"/>
            </w:pPr>
            <w:r>
              <w:rPr>
                <w:spacing w:val="-2"/>
              </w:rPr>
              <w:t>0.00</w:t>
            </w:r>
          </w:p>
        </w:tc>
        <w:tc>
          <w:tcPr>
            <w:tcW w:w="4013" w:type="dxa"/>
            <w:gridSpan w:val="3"/>
            <w:vAlign w:val="top"/>
          </w:tcPr>
          <w:p w14:paraId="2D5D728D">
            <w:pPr>
              <w:pStyle w:val="18"/>
              <w:spacing w:before="118"/>
              <w:ind w:left="1833"/>
            </w:pPr>
            <w:r>
              <w:rPr>
                <w:spacing w:val="-2"/>
              </w:rPr>
              <w:t>0.00</w:t>
            </w:r>
          </w:p>
        </w:tc>
        <w:tc>
          <w:tcPr>
            <w:tcW w:w="3461" w:type="dxa"/>
            <w:vAlign w:val="top"/>
          </w:tcPr>
          <w:p w14:paraId="171F9B56">
            <w:pPr>
              <w:pStyle w:val="18"/>
              <w:spacing w:before="118"/>
              <w:ind w:left="1514"/>
            </w:pPr>
            <w:r>
              <w:rPr>
                <w:spacing w:val="-1"/>
              </w:rPr>
              <w:t>0.00%</w:t>
            </w:r>
          </w:p>
        </w:tc>
        <w:tc>
          <w:tcPr>
            <w:tcW w:w="1393" w:type="dxa"/>
            <w:vAlign w:val="top"/>
          </w:tcPr>
          <w:p w14:paraId="23D2BA79">
            <w:pPr>
              <w:pStyle w:val="18"/>
              <w:spacing w:before="119" w:line="225" w:lineRule="auto"/>
              <w:ind w:left="661"/>
            </w:pPr>
            <w:r>
              <w:t>/</w:t>
            </w:r>
          </w:p>
        </w:tc>
        <w:tc>
          <w:tcPr>
            <w:tcW w:w="1007" w:type="dxa"/>
            <w:vAlign w:val="top"/>
          </w:tcPr>
          <w:p w14:paraId="6DBBD3E9">
            <w:pPr>
              <w:pStyle w:val="18"/>
              <w:spacing w:before="119" w:line="225" w:lineRule="auto"/>
              <w:ind w:left="470"/>
            </w:pPr>
            <w:r>
              <w:t>/</w:t>
            </w:r>
          </w:p>
        </w:tc>
        <w:tc>
          <w:tcPr>
            <w:tcW w:w="3084" w:type="dxa"/>
            <w:vMerge w:val="continue"/>
            <w:tcBorders>
              <w:top w:val="nil"/>
              <w:bottom w:val="nil"/>
            </w:tcBorders>
            <w:vAlign w:val="top"/>
          </w:tcPr>
          <w:p w14:paraId="41BC7CC8">
            <w:pPr>
              <w:rPr>
                <w:rFonts w:ascii="Arial"/>
                <w:sz w:val="21"/>
              </w:rPr>
            </w:pPr>
          </w:p>
        </w:tc>
      </w:tr>
      <w:tr w14:paraId="58ACC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92" w:type="dxa"/>
            <w:vMerge w:val="continue"/>
            <w:tcBorders>
              <w:top w:val="nil"/>
              <w:bottom w:val="nil"/>
            </w:tcBorders>
            <w:vAlign w:val="top"/>
          </w:tcPr>
          <w:p w14:paraId="48FE24CD">
            <w:pPr>
              <w:rPr>
                <w:rFonts w:ascii="Arial"/>
                <w:sz w:val="21"/>
              </w:rPr>
            </w:pPr>
          </w:p>
        </w:tc>
        <w:tc>
          <w:tcPr>
            <w:tcW w:w="1890" w:type="dxa"/>
            <w:vAlign w:val="top"/>
          </w:tcPr>
          <w:p w14:paraId="342A233F">
            <w:pPr>
              <w:pStyle w:val="18"/>
              <w:spacing w:before="92" w:line="221" w:lineRule="auto"/>
              <w:ind w:left="587"/>
            </w:pPr>
            <w:r>
              <w:rPr>
                <w:spacing w:val="-3"/>
              </w:rPr>
              <w:t>单位资金</w:t>
            </w:r>
          </w:p>
        </w:tc>
        <w:tc>
          <w:tcPr>
            <w:tcW w:w="1629" w:type="dxa"/>
            <w:vAlign w:val="top"/>
          </w:tcPr>
          <w:p w14:paraId="311E3802">
            <w:pPr>
              <w:pStyle w:val="18"/>
              <w:spacing w:before="92"/>
              <w:ind w:left="639"/>
            </w:pPr>
            <w:r>
              <w:rPr>
                <w:spacing w:val="-2"/>
              </w:rPr>
              <w:t>0.00</w:t>
            </w:r>
          </w:p>
        </w:tc>
        <w:tc>
          <w:tcPr>
            <w:tcW w:w="4607" w:type="dxa"/>
            <w:vAlign w:val="top"/>
          </w:tcPr>
          <w:p w14:paraId="1971FDB4">
            <w:pPr>
              <w:pStyle w:val="18"/>
              <w:spacing w:before="92"/>
              <w:ind w:left="2130"/>
            </w:pPr>
            <w:r>
              <w:rPr>
                <w:spacing w:val="-2"/>
              </w:rPr>
              <w:t>0.00</w:t>
            </w:r>
          </w:p>
        </w:tc>
        <w:tc>
          <w:tcPr>
            <w:tcW w:w="4013" w:type="dxa"/>
            <w:gridSpan w:val="3"/>
            <w:vAlign w:val="top"/>
          </w:tcPr>
          <w:p w14:paraId="145245AA">
            <w:pPr>
              <w:pStyle w:val="18"/>
              <w:spacing w:before="92"/>
              <w:ind w:left="1833"/>
            </w:pPr>
            <w:r>
              <w:rPr>
                <w:spacing w:val="-2"/>
              </w:rPr>
              <w:t>0.00</w:t>
            </w:r>
          </w:p>
        </w:tc>
        <w:tc>
          <w:tcPr>
            <w:tcW w:w="3461" w:type="dxa"/>
            <w:vAlign w:val="top"/>
          </w:tcPr>
          <w:p w14:paraId="430A2460">
            <w:pPr>
              <w:pStyle w:val="18"/>
              <w:spacing w:before="92"/>
              <w:ind w:left="1514"/>
            </w:pPr>
            <w:r>
              <w:rPr>
                <w:spacing w:val="-1"/>
              </w:rPr>
              <w:t>0.00%</w:t>
            </w:r>
          </w:p>
        </w:tc>
        <w:tc>
          <w:tcPr>
            <w:tcW w:w="1393" w:type="dxa"/>
            <w:vAlign w:val="top"/>
          </w:tcPr>
          <w:p w14:paraId="50365A64">
            <w:pPr>
              <w:pStyle w:val="18"/>
              <w:spacing w:before="93" w:line="225" w:lineRule="auto"/>
              <w:ind w:left="661"/>
            </w:pPr>
            <w:r>
              <w:t>/</w:t>
            </w:r>
          </w:p>
        </w:tc>
        <w:tc>
          <w:tcPr>
            <w:tcW w:w="1007" w:type="dxa"/>
            <w:vAlign w:val="top"/>
          </w:tcPr>
          <w:p w14:paraId="0412ABF2">
            <w:pPr>
              <w:pStyle w:val="18"/>
              <w:spacing w:before="93" w:line="225" w:lineRule="auto"/>
              <w:ind w:left="470"/>
            </w:pPr>
            <w:r>
              <w:t>/</w:t>
            </w:r>
          </w:p>
        </w:tc>
        <w:tc>
          <w:tcPr>
            <w:tcW w:w="3084" w:type="dxa"/>
            <w:vMerge w:val="continue"/>
            <w:tcBorders>
              <w:top w:val="nil"/>
              <w:bottom w:val="nil"/>
            </w:tcBorders>
            <w:vAlign w:val="top"/>
          </w:tcPr>
          <w:p w14:paraId="4312BCD5">
            <w:pPr>
              <w:rPr>
                <w:rFonts w:ascii="Arial"/>
                <w:sz w:val="21"/>
              </w:rPr>
            </w:pPr>
          </w:p>
        </w:tc>
      </w:tr>
      <w:tr w14:paraId="32B98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892" w:type="dxa"/>
            <w:vMerge w:val="continue"/>
            <w:tcBorders>
              <w:top w:val="nil"/>
            </w:tcBorders>
            <w:vAlign w:val="top"/>
          </w:tcPr>
          <w:p w14:paraId="1206AF42">
            <w:pPr>
              <w:rPr>
                <w:rFonts w:ascii="Arial"/>
                <w:sz w:val="21"/>
              </w:rPr>
            </w:pPr>
          </w:p>
        </w:tc>
        <w:tc>
          <w:tcPr>
            <w:tcW w:w="1890" w:type="dxa"/>
            <w:vAlign w:val="top"/>
          </w:tcPr>
          <w:p w14:paraId="3DFD8C7E">
            <w:pPr>
              <w:pStyle w:val="18"/>
              <w:spacing w:before="82" w:line="221" w:lineRule="auto"/>
              <w:ind w:left="586"/>
            </w:pPr>
            <w:r>
              <w:rPr>
                <w:spacing w:val="-2"/>
              </w:rPr>
              <w:t>其他资金</w:t>
            </w:r>
          </w:p>
        </w:tc>
        <w:tc>
          <w:tcPr>
            <w:tcW w:w="1629" w:type="dxa"/>
            <w:vAlign w:val="top"/>
          </w:tcPr>
          <w:p w14:paraId="28ADFBD7">
            <w:pPr>
              <w:rPr>
                <w:rFonts w:ascii="Arial"/>
                <w:sz w:val="21"/>
              </w:rPr>
            </w:pPr>
          </w:p>
        </w:tc>
        <w:tc>
          <w:tcPr>
            <w:tcW w:w="4607" w:type="dxa"/>
            <w:vAlign w:val="top"/>
          </w:tcPr>
          <w:p w14:paraId="313C07BC">
            <w:pPr>
              <w:rPr>
                <w:rFonts w:ascii="Arial"/>
                <w:sz w:val="21"/>
              </w:rPr>
            </w:pPr>
          </w:p>
        </w:tc>
        <w:tc>
          <w:tcPr>
            <w:tcW w:w="4013" w:type="dxa"/>
            <w:gridSpan w:val="3"/>
            <w:vAlign w:val="top"/>
          </w:tcPr>
          <w:p w14:paraId="58CFCFD2">
            <w:pPr>
              <w:rPr>
                <w:rFonts w:ascii="Arial"/>
                <w:sz w:val="21"/>
              </w:rPr>
            </w:pPr>
          </w:p>
        </w:tc>
        <w:tc>
          <w:tcPr>
            <w:tcW w:w="3461" w:type="dxa"/>
            <w:vAlign w:val="top"/>
          </w:tcPr>
          <w:p w14:paraId="65A6330D">
            <w:pPr>
              <w:rPr>
                <w:rFonts w:ascii="Arial"/>
                <w:sz w:val="21"/>
              </w:rPr>
            </w:pPr>
          </w:p>
        </w:tc>
        <w:tc>
          <w:tcPr>
            <w:tcW w:w="1393" w:type="dxa"/>
            <w:vAlign w:val="top"/>
          </w:tcPr>
          <w:p w14:paraId="619869FF">
            <w:pPr>
              <w:pStyle w:val="18"/>
              <w:spacing w:before="83" w:line="225" w:lineRule="auto"/>
              <w:ind w:left="661"/>
            </w:pPr>
            <w:r>
              <w:t>/</w:t>
            </w:r>
          </w:p>
        </w:tc>
        <w:tc>
          <w:tcPr>
            <w:tcW w:w="1007" w:type="dxa"/>
            <w:vAlign w:val="top"/>
          </w:tcPr>
          <w:p w14:paraId="0CC9AA68">
            <w:pPr>
              <w:pStyle w:val="18"/>
              <w:spacing w:before="83" w:line="225" w:lineRule="auto"/>
              <w:ind w:left="470"/>
            </w:pPr>
            <w:r>
              <w:t>/</w:t>
            </w:r>
          </w:p>
        </w:tc>
        <w:tc>
          <w:tcPr>
            <w:tcW w:w="3084" w:type="dxa"/>
            <w:vMerge w:val="continue"/>
            <w:tcBorders>
              <w:top w:val="nil"/>
            </w:tcBorders>
            <w:vAlign w:val="top"/>
          </w:tcPr>
          <w:p w14:paraId="19949C75">
            <w:pPr>
              <w:rPr>
                <w:rFonts w:ascii="Arial"/>
                <w:sz w:val="21"/>
              </w:rPr>
            </w:pPr>
          </w:p>
        </w:tc>
      </w:tr>
      <w:tr w14:paraId="40123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 w:hRule="atLeast"/>
        </w:trPr>
        <w:tc>
          <w:tcPr>
            <w:tcW w:w="892" w:type="dxa"/>
            <w:vMerge w:val="restart"/>
            <w:tcBorders>
              <w:bottom w:val="nil"/>
            </w:tcBorders>
            <w:vAlign w:val="top"/>
          </w:tcPr>
          <w:p w14:paraId="7BF68C6A">
            <w:pPr>
              <w:spacing w:line="243" w:lineRule="auto"/>
              <w:rPr>
                <w:rFonts w:ascii="Arial"/>
                <w:sz w:val="21"/>
              </w:rPr>
            </w:pPr>
          </w:p>
          <w:p w14:paraId="1A4A565E">
            <w:pPr>
              <w:spacing w:line="243" w:lineRule="auto"/>
              <w:rPr>
                <w:rFonts w:ascii="Arial"/>
                <w:sz w:val="21"/>
              </w:rPr>
            </w:pPr>
          </w:p>
          <w:p w14:paraId="0E481E9B">
            <w:pPr>
              <w:spacing w:line="243" w:lineRule="auto"/>
              <w:rPr>
                <w:rFonts w:ascii="Arial"/>
                <w:sz w:val="21"/>
              </w:rPr>
            </w:pPr>
          </w:p>
          <w:p w14:paraId="2F5E1E72">
            <w:pPr>
              <w:spacing w:line="243" w:lineRule="auto"/>
              <w:rPr>
                <w:rFonts w:ascii="Arial"/>
                <w:sz w:val="21"/>
              </w:rPr>
            </w:pPr>
          </w:p>
          <w:p w14:paraId="196C4EFA">
            <w:pPr>
              <w:spacing w:line="243" w:lineRule="auto"/>
              <w:rPr>
                <w:rFonts w:ascii="Arial"/>
                <w:sz w:val="21"/>
              </w:rPr>
            </w:pPr>
          </w:p>
          <w:p w14:paraId="7BD05183">
            <w:pPr>
              <w:spacing w:line="243" w:lineRule="auto"/>
              <w:rPr>
                <w:rFonts w:ascii="Arial"/>
                <w:sz w:val="21"/>
              </w:rPr>
            </w:pPr>
          </w:p>
          <w:p w14:paraId="2BAE71BE">
            <w:pPr>
              <w:spacing w:line="243" w:lineRule="auto"/>
              <w:rPr>
                <w:rFonts w:ascii="Arial"/>
                <w:sz w:val="21"/>
              </w:rPr>
            </w:pPr>
          </w:p>
          <w:p w14:paraId="1B15FF0C">
            <w:pPr>
              <w:spacing w:line="244" w:lineRule="auto"/>
              <w:rPr>
                <w:rFonts w:ascii="Arial"/>
                <w:sz w:val="21"/>
              </w:rPr>
            </w:pPr>
          </w:p>
          <w:p w14:paraId="46D4B514">
            <w:pPr>
              <w:pStyle w:val="18"/>
              <w:spacing w:before="58" w:line="221" w:lineRule="auto"/>
              <w:ind w:left="95"/>
            </w:pPr>
            <w:r>
              <w:rPr>
                <w:spacing w:val="-3"/>
              </w:rPr>
              <w:t>绩效指标</w:t>
            </w:r>
          </w:p>
          <w:p w14:paraId="31EA105E">
            <w:pPr>
              <w:pStyle w:val="18"/>
              <w:spacing w:before="7" w:line="221" w:lineRule="auto"/>
              <w:ind w:left="100"/>
            </w:pPr>
            <w:r>
              <w:rPr>
                <w:spacing w:val="-3"/>
              </w:rPr>
              <w:t>（90分）</w:t>
            </w:r>
          </w:p>
        </w:tc>
        <w:tc>
          <w:tcPr>
            <w:tcW w:w="1890" w:type="dxa"/>
            <w:vAlign w:val="top"/>
          </w:tcPr>
          <w:p w14:paraId="3FB5191C">
            <w:pPr>
              <w:pStyle w:val="18"/>
              <w:spacing w:before="140" w:line="221" w:lineRule="auto"/>
              <w:ind w:left="588"/>
            </w:pPr>
            <w:r>
              <w:rPr>
                <w:spacing w:val="-3"/>
              </w:rPr>
              <w:t>一级指标</w:t>
            </w:r>
          </w:p>
        </w:tc>
        <w:tc>
          <w:tcPr>
            <w:tcW w:w="1629" w:type="dxa"/>
            <w:vAlign w:val="top"/>
          </w:tcPr>
          <w:p w14:paraId="2B075A18">
            <w:pPr>
              <w:pStyle w:val="18"/>
              <w:spacing w:before="140" w:line="221" w:lineRule="auto"/>
              <w:ind w:left="460"/>
            </w:pPr>
            <w:r>
              <w:rPr>
                <w:spacing w:val="-3"/>
              </w:rPr>
              <w:t>二级指标</w:t>
            </w:r>
          </w:p>
        </w:tc>
        <w:tc>
          <w:tcPr>
            <w:tcW w:w="4607" w:type="dxa"/>
            <w:vAlign w:val="top"/>
          </w:tcPr>
          <w:p w14:paraId="2B04EFBC">
            <w:pPr>
              <w:pStyle w:val="18"/>
              <w:spacing w:before="140" w:line="221" w:lineRule="auto"/>
              <w:ind w:left="1948"/>
            </w:pPr>
            <w:r>
              <w:rPr>
                <w:spacing w:val="-2"/>
              </w:rPr>
              <w:t>三级指标</w:t>
            </w:r>
          </w:p>
        </w:tc>
        <w:tc>
          <w:tcPr>
            <w:tcW w:w="979" w:type="dxa"/>
            <w:vAlign w:val="top"/>
          </w:tcPr>
          <w:p w14:paraId="7CCDDFE8">
            <w:pPr>
              <w:pStyle w:val="18"/>
              <w:spacing w:before="140" w:line="221" w:lineRule="auto"/>
              <w:ind w:left="136"/>
            </w:pPr>
            <w:r>
              <w:rPr>
                <w:spacing w:val="-3"/>
              </w:rPr>
              <w:t>指标性质</w:t>
            </w:r>
          </w:p>
        </w:tc>
        <w:tc>
          <w:tcPr>
            <w:tcW w:w="1835" w:type="dxa"/>
            <w:vAlign w:val="top"/>
          </w:tcPr>
          <w:p w14:paraId="0C282B03">
            <w:pPr>
              <w:pStyle w:val="18"/>
              <w:spacing w:before="141" w:line="220" w:lineRule="auto"/>
              <w:ind w:left="657"/>
            </w:pPr>
            <w:r>
              <w:rPr>
                <w:spacing w:val="-4"/>
              </w:rPr>
              <w:t>指标值</w:t>
            </w:r>
          </w:p>
        </w:tc>
        <w:tc>
          <w:tcPr>
            <w:tcW w:w="1199" w:type="dxa"/>
            <w:vAlign w:val="top"/>
          </w:tcPr>
          <w:p w14:paraId="28702B53">
            <w:pPr>
              <w:pStyle w:val="18"/>
              <w:spacing w:before="140" w:line="221" w:lineRule="auto"/>
              <w:ind w:left="247"/>
            </w:pPr>
            <w:r>
              <w:rPr>
                <w:spacing w:val="-2"/>
              </w:rPr>
              <w:t>度量单位</w:t>
            </w:r>
          </w:p>
        </w:tc>
        <w:tc>
          <w:tcPr>
            <w:tcW w:w="3461" w:type="dxa"/>
            <w:vAlign w:val="top"/>
          </w:tcPr>
          <w:p w14:paraId="3397D3A9">
            <w:pPr>
              <w:pStyle w:val="18"/>
              <w:spacing w:before="141" w:line="220" w:lineRule="auto"/>
              <w:ind w:left="1470"/>
            </w:pPr>
            <w:r>
              <w:rPr>
                <w:spacing w:val="-3"/>
              </w:rPr>
              <w:t>完成值</w:t>
            </w:r>
          </w:p>
        </w:tc>
        <w:tc>
          <w:tcPr>
            <w:tcW w:w="1393" w:type="dxa"/>
            <w:vAlign w:val="top"/>
          </w:tcPr>
          <w:p w14:paraId="4189BF5E">
            <w:pPr>
              <w:pStyle w:val="18"/>
              <w:spacing w:before="141" w:line="220" w:lineRule="auto"/>
              <w:ind w:left="526"/>
            </w:pPr>
            <w:r>
              <w:rPr>
                <w:spacing w:val="-4"/>
              </w:rPr>
              <w:t>权重</w:t>
            </w:r>
          </w:p>
        </w:tc>
        <w:tc>
          <w:tcPr>
            <w:tcW w:w="1007" w:type="dxa"/>
            <w:vAlign w:val="top"/>
          </w:tcPr>
          <w:p w14:paraId="5A6BE3A9">
            <w:pPr>
              <w:pStyle w:val="18"/>
              <w:spacing w:before="141" w:line="220" w:lineRule="auto"/>
              <w:ind w:left="338"/>
            </w:pPr>
            <w:r>
              <w:rPr>
                <w:spacing w:val="-4"/>
              </w:rPr>
              <w:t>得分</w:t>
            </w:r>
          </w:p>
        </w:tc>
        <w:tc>
          <w:tcPr>
            <w:tcW w:w="3084" w:type="dxa"/>
            <w:vAlign w:val="top"/>
          </w:tcPr>
          <w:p w14:paraId="2BBDB502">
            <w:pPr>
              <w:pStyle w:val="18"/>
              <w:spacing w:before="141" w:line="220" w:lineRule="auto"/>
              <w:ind w:left="924"/>
            </w:pPr>
            <w:r>
              <w:rPr>
                <w:spacing w:val="-2"/>
              </w:rPr>
              <w:t>未完成原因分析</w:t>
            </w:r>
          </w:p>
        </w:tc>
      </w:tr>
      <w:tr w14:paraId="12DD7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892" w:type="dxa"/>
            <w:vMerge w:val="continue"/>
            <w:tcBorders>
              <w:top w:val="nil"/>
              <w:bottom w:val="nil"/>
            </w:tcBorders>
            <w:vAlign w:val="top"/>
          </w:tcPr>
          <w:p w14:paraId="2A3E9C6A">
            <w:pPr>
              <w:rPr>
                <w:rFonts w:ascii="Arial"/>
                <w:sz w:val="21"/>
              </w:rPr>
            </w:pPr>
          </w:p>
        </w:tc>
        <w:tc>
          <w:tcPr>
            <w:tcW w:w="1890" w:type="dxa"/>
            <w:vMerge w:val="restart"/>
            <w:tcBorders>
              <w:bottom w:val="nil"/>
            </w:tcBorders>
            <w:vAlign w:val="top"/>
          </w:tcPr>
          <w:p w14:paraId="122F0A9B">
            <w:pPr>
              <w:spacing w:line="260" w:lineRule="auto"/>
              <w:rPr>
                <w:rFonts w:ascii="Arial"/>
                <w:sz w:val="21"/>
              </w:rPr>
            </w:pPr>
          </w:p>
          <w:p w14:paraId="3BEA0AB0">
            <w:pPr>
              <w:spacing w:line="260" w:lineRule="auto"/>
              <w:rPr>
                <w:rFonts w:ascii="Arial"/>
                <w:sz w:val="21"/>
              </w:rPr>
            </w:pPr>
          </w:p>
          <w:p w14:paraId="548BFA2F">
            <w:pPr>
              <w:spacing w:line="261" w:lineRule="auto"/>
              <w:rPr>
                <w:rFonts w:ascii="Arial"/>
                <w:sz w:val="21"/>
              </w:rPr>
            </w:pPr>
          </w:p>
          <w:p w14:paraId="2D346F1F">
            <w:pPr>
              <w:spacing w:line="261" w:lineRule="auto"/>
              <w:rPr>
                <w:rFonts w:ascii="Arial"/>
                <w:sz w:val="21"/>
              </w:rPr>
            </w:pPr>
          </w:p>
          <w:p w14:paraId="10ABCB95">
            <w:pPr>
              <w:pStyle w:val="18"/>
              <w:spacing w:before="58" w:line="220" w:lineRule="auto"/>
              <w:ind w:left="585"/>
            </w:pPr>
            <w:r>
              <w:rPr>
                <w:spacing w:val="-2"/>
              </w:rPr>
              <w:t>产出指标</w:t>
            </w:r>
          </w:p>
        </w:tc>
        <w:tc>
          <w:tcPr>
            <w:tcW w:w="1629" w:type="dxa"/>
            <w:vMerge w:val="restart"/>
            <w:tcBorders>
              <w:bottom w:val="nil"/>
            </w:tcBorders>
            <w:vAlign w:val="top"/>
          </w:tcPr>
          <w:p w14:paraId="276E8526">
            <w:pPr>
              <w:spacing w:line="419" w:lineRule="auto"/>
              <w:rPr>
                <w:rFonts w:ascii="Arial"/>
                <w:sz w:val="21"/>
              </w:rPr>
            </w:pPr>
          </w:p>
          <w:p w14:paraId="3B82ADF7">
            <w:pPr>
              <w:pStyle w:val="18"/>
              <w:spacing w:before="59" w:line="220" w:lineRule="auto"/>
              <w:ind w:left="459"/>
            </w:pPr>
            <w:r>
              <w:rPr>
                <w:spacing w:val="-3"/>
              </w:rPr>
              <w:t>数量指标</w:t>
            </w:r>
          </w:p>
        </w:tc>
        <w:tc>
          <w:tcPr>
            <w:tcW w:w="4607" w:type="dxa"/>
            <w:vAlign w:val="top"/>
          </w:tcPr>
          <w:p w14:paraId="02881B88">
            <w:pPr>
              <w:pStyle w:val="18"/>
              <w:spacing w:before="142" w:line="220" w:lineRule="auto"/>
              <w:ind w:left="1230"/>
            </w:pPr>
            <w:r>
              <w:rPr>
                <w:spacing w:val="-1"/>
              </w:rPr>
              <w:t>车辆鉴定数量（各类车辆）</w:t>
            </w:r>
          </w:p>
        </w:tc>
        <w:tc>
          <w:tcPr>
            <w:tcW w:w="979" w:type="dxa"/>
            <w:vAlign w:val="top"/>
          </w:tcPr>
          <w:p w14:paraId="36A5D8BC">
            <w:pPr>
              <w:pStyle w:val="18"/>
              <w:spacing w:before="142" w:line="238" w:lineRule="auto"/>
              <w:ind w:left="423"/>
            </w:pPr>
            <w:r>
              <w:t>≥</w:t>
            </w:r>
          </w:p>
        </w:tc>
        <w:tc>
          <w:tcPr>
            <w:tcW w:w="1835" w:type="dxa"/>
            <w:vAlign w:val="top"/>
          </w:tcPr>
          <w:p w14:paraId="1EA2BC8C">
            <w:pPr>
              <w:pStyle w:val="18"/>
              <w:spacing w:before="142"/>
              <w:ind w:left="755"/>
            </w:pPr>
            <w:r>
              <w:rPr>
                <w:spacing w:val="-5"/>
              </w:rPr>
              <w:t>1000</w:t>
            </w:r>
          </w:p>
        </w:tc>
        <w:tc>
          <w:tcPr>
            <w:tcW w:w="1199" w:type="dxa"/>
            <w:vAlign w:val="top"/>
          </w:tcPr>
          <w:p w14:paraId="0CD892C4">
            <w:pPr>
              <w:pStyle w:val="18"/>
              <w:spacing w:before="142" w:line="220" w:lineRule="auto"/>
              <w:ind w:left="516"/>
            </w:pPr>
            <w:r>
              <w:t>辆</w:t>
            </w:r>
          </w:p>
        </w:tc>
        <w:tc>
          <w:tcPr>
            <w:tcW w:w="3461" w:type="dxa"/>
            <w:vAlign w:val="top"/>
          </w:tcPr>
          <w:p w14:paraId="06C5E2B2">
            <w:pPr>
              <w:pStyle w:val="18"/>
              <w:spacing w:before="142" w:line="220" w:lineRule="auto"/>
              <w:ind w:left="1479"/>
            </w:pPr>
            <w:r>
              <w:rPr>
                <w:spacing w:val="-4"/>
              </w:rPr>
              <w:t>1250辆</w:t>
            </w:r>
          </w:p>
        </w:tc>
        <w:tc>
          <w:tcPr>
            <w:tcW w:w="1393" w:type="dxa"/>
            <w:vAlign w:val="top"/>
          </w:tcPr>
          <w:p w14:paraId="55983CBE">
            <w:pPr>
              <w:pStyle w:val="18"/>
              <w:spacing w:before="142"/>
              <w:ind w:left="629"/>
            </w:pPr>
            <w:r>
              <w:rPr>
                <w:spacing w:val="-10"/>
              </w:rPr>
              <w:t>10</w:t>
            </w:r>
          </w:p>
        </w:tc>
        <w:tc>
          <w:tcPr>
            <w:tcW w:w="1007" w:type="dxa"/>
            <w:vAlign w:val="top"/>
          </w:tcPr>
          <w:p w14:paraId="2F3CF454">
            <w:pPr>
              <w:pStyle w:val="18"/>
              <w:spacing w:before="142"/>
              <w:ind w:left="472"/>
            </w:pPr>
            <w:r>
              <w:t>9</w:t>
            </w:r>
          </w:p>
        </w:tc>
        <w:tc>
          <w:tcPr>
            <w:tcW w:w="3084" w:type="dxa"/>
            <w:vAlign w:val="top"/>
          </w:tcPr>
          <w:p w14:paraId="220ADBD7">
            <w:pPr>
              <w:rPr>
                <w:rFonts w:ascii="Arial"/>
                <w:sz w:val="21"/>
              </w:rPr>
            </w:pPr>
          </w:p>
        </w:tc>
      </w:tr>
      <w:tr w14:paraId="1FCB3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892" w:type="dxa"/>
            <w:vMerge w:val="continue"/>
            <w:tcBorders>
              <w:top w:val="nil"/>
              <w:bottom w:val="nil"/>
            </w:tcBorders>
            <w:vAlign w:val="top"/>
          </w:tcPr>
          <w:p w14:paraId="61C0287F">
            <w:pPr>
              <w:rPr>
                <w:rFonts w:ascii="Arial"/>
                <w:sz w:val="21"/>
              </w:rPr>
            </w:pPr>
          </w:p>
        </w:tc>
        <w:tc>
          <w:tcPr>
            <w:tcW w:w="1890" w:type="dxa"/>
            <w:vMerge w:val="continue"/>
            <w:tcBorders>
              <w:top w:val="nil"/>
              <w:bottom w:val="nil"/>
            </w:tcBorders>
            <w:vAlign w:val="top"/>
          </w:tcPr>
          <w:p w14:paraId="5FB08F2B">
            <w:pPr>
              <w:rPr>
                <w:rFonts w:ascii="Arial"/>
                <w:sz w:val="21"/>
              </w:rPr>
            </w:pPr>
          </w:p>
        </w:tc>
        <w:tc>
          <w:tcPr>
            <w:tcW w:w="1629" w:type="dxa"/>
            <w:vMerge w:val="continue"/>
            <w:tcBorders>
              <w:top w:val="nil"/>
              <w:bottom w:val="nil"/>
            </w:tcBorders>
            <w:vAlign w:val="top"/>
          </w:tcPr>
          <w:p w14:paraId="5BBB1B56">
            <w:pPr>
              <w:rPr>
                <w:rFonts w:ascii="Arial"/>
                <w:sz w:val="21"/>
              </w:rPr>
            </w:pPr>
          </w:p>
        </w:tc>
        <w:tc>
          <w:tcPr>
            <w:tcW w:w="4607" w:type="dxa"/>
            <w:vAlign w:val="top"/>
          </w:tcPr>
          <w:p w14:paraId="444D3384">
            <w:pPr>
              <w:pStyle w:val="18"/>
              <w:spacing w:before="85" w:line="220" w:lineRule="auto"/>
              <w:ind w:left="1679"/>
            </w:pPr>
            <w:r>
              <w:rPr>
                <w:spacing w:val="-2"/>
              </w:rPr>
              <w:t>事故车辆停放数</w:t>
            </w:r>
          </w:p>
        </w:tc>
        <w:tc>
          <w:tcPr>
            <w:tcW w:w="979" w:type="dxa"/>
            <w:vAlign w:val="top"/>
          </w:tcPr>
          <w:p w14:paraId="08907803">
            <w:pPr>
              <w:pStyle w:val="18"/>
              <w:spacing w:before="84" w:line="234" w:lineRule="auto"/>
              <w:ind w:left="423"/>
            </w:pPr>
            <w:r>
              <w:t>≥</w:t>
            </w:r>
          </w:p>
        </w:tc>
        <w:tc>
          <w:tcPr>
            <w:tcW w:w="1835" w:type="dxa"/>
            <w:vAlign w:val="top"/>
          </w:tcPr>
          <w:p w14:paraId="0859A365">
            <w:pPr>
              <w:pStyle w:val="18"/>
              <w:spacing w:before="84" w:line="234" w:lineRule="auto"/>
              <w:ind w:left="755"/>
            </w:pPr>
            <w:r>
              <w:rPr>
                <w:spacing w:val="-5"/>
              </w:rPr>
              <w:t>1000</w:t>
            </w:r>
          </w:p>
        </w:tc>
        <w:tc>
          <w:tcPr>
            <w:tcW w:w="1199" w:type="dxa"/>
            <w:vAlign w:val="top"/>
          </w:tcPr>
          <w:p w14:paraId="530AFD7F">
            <w:pPr>
              <w:pStyle w:val="18"/>
              <w:spacing w:before="85" w:line="220" w:lineRule="auto"/>
              <w:ind w:left="516"/>
            </w:pPr>
            <w:r>
              <w:t>辆</w:t>
            </w:r>
          </w:p>
        </w:tc>
        <w:tc>
          <w:tcPr>
            <w:tcW w:w="3461" w:type="dxa"/>
            <w:vAlign w:val="top"/>
          </w:tcPr>
          <w:p w14:paraId="052B6296">
            <w:pPr>
              <w:pStyle w:val="18"/>
              <w:spacing w:before="85" w:line="220" w:lineRule="auto"/>
              <w:ind w:left="1479"/>
            </w:pPr>
            <w:r>
              <w:rPr>
                <w:spacing w:val="-4"/>
              </w:rPr>
              <w:t>1250辆</w:t>
            </w:r>
          </w:p>
        </w:tc>
        <w:tc>
          <w:tcPr>
            <w:tcW w:w="1393" w:type="dxa"/>
            <w:vAlign w:val="top"/>
          </w:tcPr>
          <w:p w14:paraId="6C88199E">
            <w:pPr>
              <w:pStyle w:val="18"/>
              <w:spacing w:before="84" w:line="234" w:lineRule="auto"/>
              <w:ind w:left="629"/>
            </w:pPr>
            <w:r>
              <w:rPr>
                <w:spacing w:val="-10"/>
              </w:rPr>
              <w:t>10</w:t>
            </w:r>
          </w:p>
        </w:tc>
        <w:tc>
          <w:tcPr>
            <w:tcW w:w="1007" w:type="dxa"/>
            <w:vAlign w:val="top"/>
          </w:tcPr>
          <w:p w14:paraId="1907ADA2">
            <w:pPr>
              <w:pStyle w:val="18"/>
              <w:spacing w:before="84" w:line="234" w:lineRule="auto"/>
              <w:ind w:left="472"/>
            </w:pPr>
            <w:r>
              <w:t>9</w:t>
            </w:r>
          </w:p>
        </w:tc>
        <w:tc>
          <w:tcPr>
            <w:tcW w:w="3084" w:type="dxa"/>
            <w:vAlign w:val="top"/>
          </w:tcPr>
          <w:p w14:paraId="22A2B696">
            <w:pPr>
              <w:rPr>
                <w:rFonts w:ascii="Arial"/>
                <w:sz w:val="21"/>
              </w:rPr>
            </w:pPr>
          </w:p>
        </w:tc>
      </w:tr>
      <w:tr w14:paraId="53893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892" w:type="dxa"/>
            <w:vMerge w:val="continue"/>
            <w:tcBorders>
              <w:top w:val="nil"/>
              <w:bottom w:val="nil"/>
            </w:tcBorders>
            <w:vAlign w:val="top"/>
          </w:tcPr>
          <w:p w14:paraId="1D91BE23">
            <w:pPr>
              <w:rPr>
                <w:rFonts w:ascii="Arial"/>
                <w:sz w:val="21"/>
              </w:rPr>
            </w:pPr>
          </w:p>
        </w:tc>
        <w:tc>
          <w:tcPr>
            <w:tcW w:w="1890" w:type="dxa"/>
            <w:vMerge w:val="continue"/>
            <w:tcBorders>
              <w:top w:val="nil"/>
              <w:bottom w:val="nil"/>
            </w:tcBorders>
            <w:vAlign w:val="top"/>
          </w:tcPr>
          <w:p w14:paraId="095413E9">
            <w:pPr>
              <w:rPr>
                <w:rFonts w:ascii="Arial"/>
                <w:sz w:val="21"/>
              </w:rPr>
            </w:pPr>
          </w:p>
        </w:tc>
        <w:tc>
          <w:tcPr>
            <w:tcW w:w="1629" w:type="dxa"/>
            <w:vMerge w:val="continue"/>
            <w:tcBorders>
              <w:top w:val="nil"/>
            </w:tcBorders>
            <w:vAlign w:val="top"/>
          </w:tcPr>
          <w:p w14:paraId="1082358B">
            <w:pPr>
              <w:rPr>
                <w:rFonts w:ascii="Arial"/>
                <w:sz w:val="21"/>
              </w:rPr>
            </w:pPr>
          </w:p>
        </w:tc>
        <w:tc>
          <w:tcPr>
            <w:tcW w:w="4607" w:type="dxa"/>
            <w:vAlign w:val="top"/>
          </w:tcPr>
          <w:p w14:paraId="3B2DD991">
            <w:pPr>
              <w:pStyle w:val="18"/>
              <w:spacing w:before="85" w:line="219" w:lineRule="auto"/>
              <w:ind w:left="1681"/>
            </w:pPr>
            <w:r>
              <w:rPr>
                <w:spacing w:val="-2"/>
              </w:rPr>
              <w:t>租借停车场地数</w:t>
            </w:r>
          </w:p>
        </w:tc>
        <w:tc>
          <w:tcPr>
            <w:tcW w:w="979" w:type="dxa"/>
            <w:vAlign w:val="top"/>
          </w:tcPr>
          <w:p w14:paraId="23EBABB3">
            <w:pPr>
              <w:pStyle w:val="18"/>
              <w:spacing w:before="84" w:line="234" w:lineRule="auto"/>
              <w:ind w:left="423"/>
            </w:pPr>
            <w:r>
              <w:t>≥</w:t>
            </w:r>
          </w:p>
        </w:tc>
        <w:tc>
          <w:tcPr>
            <w:tcW w:w="1835" w:type="dxa"/>
            <w:vAlign w:val="top"/>
          </w:tcPr>
          <w:p w14:paraId="4EC80B9C">
            <w:pPr>
              <w:pStyle w:val="18"/>
              <w:spacing w:before="84" w:line="234" w:lineRule="auto"/>
              <w:ind w:left="882"/>
            </w:pPr>
            <w:r>
              <w:t>3</w:t>
            </w:r>
          </w:p>
        </w:tc>
        <w:tc>
          <w:tcPr>
            <w:tcW w:w="1199" w:type="dxa"/>
            <w:vAlign w:val="top"/>
          </w:tcPr>
          <w:p w14:paraId="1E86DEB6">
            <w:pPr>
              <w:pStyle w:val="18"/>
              <w:spacing w:before="85" w:line="224" w:lineRule="auto"/>
              <w:ind w:left="521"/>
            </w:pPr>
            <w:r>
              <w:t>处</w:t>
            </w:r>
          </w:p>
        </w:tc>
        <w:tc>
          <w:tcPr>
            <w:tcW w:w="3461" w:type="dxa"/>
            <w:vAlign w:val="top"/>
          </w:tcPr>
          <w:p w14:paraId="2D126C03">
            <w:pPr>
              <w:pStyle w:val="18"/>
              <w:spacing w:before="84" w:line="234" w:lineRule="auto"/>
              <w:ind w:left="1698"/>
            </w:pPr>
            <w:r>
              <w:t>3</w:t>
            </w:r>
          </w:p>
        </w:tc>
        <w:tc>
          <w:tcPr>
            <w:tcW w:w="1393" w:type="dxa"/>
            <w:vAlign w:val="top"/>
          </w:tcPr>
          <w:p w14:paraId="547BD035">
            <w:pPr>
              <w:pStyle w:val="18"/>
              <w:spacing w:before="84" w:line="234" w:lineRule="auto"/>
              <w:ind w:left="629"/>
            </w:pPr>
            <w:r>
              <w:rPr>
                <w:spacing w:val="-10"/>
              </w:rPr>
              <w:t>10</w:t>
            </w:r>
          </w:p>
        </w:tc>
        <w:tc>
          <w:tcPr>
            <w:tcW w:w="1007" w:type="dxa"/>
            <w:vAlign w:val="top"/>
          </w:tcPr>
          <w:p w14:paraId="0A19591C">
            <w:pPr>
              <w:pStyle w:val="18"/>
              <w:spacing w:before="84" w:line="234" w:lineRule="auto"/>
              <w:ind w:left="472"/>
            </w:pPr>
            <w:r>
              <w:t>9</w:t>
            </w:r>
          </w:p>
        </w:tc>
        <w:tc>
          <w:tcPr>
            <w:tcW w:w="3084" w:type="dxa"/>
            <w:vAlign w:val="top"/>
          </w:tcPr>
          <w:p w14:paraId="45839F72">
            <w:pPr>
              <w:rPr>
                <w:rFonts w:ascii="Arial"/>
                <w:sz w:val="21"/>
              </w:rPr>
            </w:pPr>
          </w:p>
        </w:tc>
      </w:tr>
      <w:tr w14:paraId="46101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 w:hRule="atLeast"/>
        </w:trPr>
        <w:tc>
          <w:tcPr>
            <w:tcW w:w="892" w:type="dxa"/>
            <w:vMerge w:val="continue"/>
            <w:tcBorders>
              <w:top w:val="nil"/>
              <w:bottom w:val="nil"/>
            </w:tcBorders>
            <w:vAlign w:val="top"/>
          </w:tcPr>
          <w:p w14:paraId="1930EF2D">
            <w:pPr>
              <w:rPr>
                <w:rFonts w:ascii="Arial"/>
                <w:sz w:val="21"/>
              </w:rPr>
            </w:pPr>
          </w:p>
        </w:tc>
        <w:tc>
          <w:tcPr>
            <w:tcW w:w="1890" w:type="dxa"/>
            <w:vMerge w:val="continue"/>
            <w:tcBorders>
              <w:top w:val="nil"/>
              <w:bottom w:val="nil"/>
            </w:tcBorders>
            <w:vAlign w:val="top"/>
          </w:tcPr>
          <w:p w14:paraId="29E1DDAD">
            <w:pPr>
              <w:rPr>
                <w:rFonts w:ascii="Arial"/>
                <w:sz w:val="21"/>
              </w:rPr>
            </w:pPr>
          </w:p>
        </w:tc>
        <w:tc>
          <w:tcPr>
            <w:tcW w:w="1629" w:type="dxa"/>
            <w:vMerge w:val="restart"/>
            <w:tcBorders>
              <w:bottom w:val="nil"/>
            </w:tcBorders>
            <w:vAlign w:val="top"/>
          </w:tcPr>
          <w:p w14:paraId="3C4F9BDE">
            <w:pPr>
              <w:spacing w:line="253" w:lineRule="auto"/>
              <w:rPr>
                <w:rFonts w:ascii="Arial"/>
                <w:sz w:val="21"/>
              </w:rPr>
            </w:pPr>
          </w:p>
          <w:p w14:paraId="7C01AE8C">
            <w:pPr>
              <w:pStyle w:val="18"/>
              <w:spacing w:before="59" w:line="221" w:lineRule="auto"/>
              <w:ind w:left="458"/>
            </w:pPr>
            <w:r>
              <w:rPr>
                <w:spacing w:val="-2"/>
              </w:rPr>
              <w:t>质量指标</w:t>
            </w:r>
          </w:p>
        </w:tc>
        <w:tc>
          <w:tcPr>
            <w:tcW w:w="4607" w:type="dxa"/>
            <w:vAlign w:val="top"/>
          </w:tcPr>
          <w:p w14:paraId="7FFE5F3E">
            <w:pPr>
              <w:pStyle w:val="18"/>
              <w:spacing w:before="143" w:line="219" w:lineRule="auto"/>
              <w:ind w:left="1230"/>
            </w:pPr>
            <w:r>
              <w:rPr>
                <w:spacing w:val="-1"/>
              </w:rPr>
              <w:t>租借的停放场所的质量指标</w:t>
            </w:r>
          </w:p>
        </w:tc>
        <w:tc>
          <w:tcPr>
            <w:tcW w:w="979" w:type="dxa"/>
            <w:vAlign w:val="top"/>
          </w:tcPr>
          <w:p w14:paraId="33A293DA">
            <w:pPr>
              <w:pStyle w:val="18"/>
              <w:spacing w:before="142" w:line="221" w:lineRule="auto"/>
              <w:ind w:left="318"/>
            </w:pPr>
            <w:r>
              <w:rPr>
                <w:spacing w:val="-6"/>
              </w:rPr>
              <w:t>定性</w:t>
            </w:r>
          </w:p>
        </w:tc>
        <w:tc>
          <w:tcPr>
            <w:tcW w:w="1835" w:type="dxa"/>
            <w:vAlign w:val="top"/>
          </w:tcPr>
          <w:p w14:paraId="76E8E19A">
            <w:pPr>
              <w:pStyle w:val="18"/>
              <w:spacing w:before="143" w:line="220" w:lineRule="auto"/>
              <w:ind w:left="834"/>
            </w:pPr>
            <w:r>
              <w:t>优</w:t>
            </w:r>
          </w:p>
        </w:tc>
        <w:tc>
          <w:tcPr>
            <w:tcW w:w="1199" w:type="dxa"/>
            <w:vAlign w:val="top"/>
          </w:tcPr>
          <w:p w14:paraId="52230C57">
            <w:pPr>
              <w:rPr>
                <w:rFonts w:ascii="Arial"/>
                <w:sz w:val="21"/>
              </w:rPr>
            </w:pPr>
          </w:p>
        </w:tc>
        <w:tc>
          <w:tcPr>
            <w:tcW w:w="3461" w:type="dxa"/>
            <w:vAlign w:val="top"/>
          </w:tcPr>
          <w:p w14:paraId="0C6CE4B0">
            <w:pPr>
              <w:pStyle w:val="18"/>
              <w:spacing w:before="143" w:line="220" w:lineRule="auto"/>
              <w:ind w:left="387"/>
            </w:pPr>
            <w:r>
              <w:rPr>
                <w:spacing w:val="-1"/>
              </w:rPr>
              <w:t>优：停车场所有监控，有管理人员</w:t>
            </w:r>
          </w:p>
        </w:tc>
        <w:tc>
          <w:tcPr>
            <w:tcW w:w="1393" w:type="dxa"/>
            <w:vAlign w:val="top"/>
          </w:tcPr>
          <w:p w14:paraId="49F796A9">
            <w:pPr>
              <w:pStyle w:val="18"/>
              <w:spacing w:before="143"/>
              <w:ind w:left="666"/>
            </w:pPr>
            <w:r>
              <w:t>5</w:t>
            </w:r>
          </w:p>
        </w:tc>
        <w:tc>
          <w:tcPr>
            <w:tcW w:w="1007" w:type="dxa"/>
            <w:vAlign w:val="top"/>
          </w:tcPr>
          <w:p w14:paraId="3C706E23">
            <w:pPr>
              <w:pStyle w:val="18"/>
              <w:spacing w:before="142" w:line="242" w:lineRule="auto"/>
              <w:ind w:left="470"/>
            </w:pPr>
            <w:r>
              <w:t>4</w:t>
            </w:r>
          </w:p>
        </w:tc>
        <w:tc>
          <w:tcPr>
            <w:tcW w:w="3084" w:type="dxa"/>
            <w:vAlign w:val="top"/>
          </w:tcPr>
          <w:p w14:paraId="732712D6">
            <w:pPr>
              <w:rPr>
                <w:rFonts w:ascii="Arial"/>
                <w:sz w:val="21"/>
              </w:rPr>
            </w:pPr>
          </w:p>
        </w:tc>
      </w:tr>
      <w:tr w14:paraId="468A7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892" w:type="dxa"/>
            <w:vMerge w:val="continue"/>
            <w:tcBorders>
              <w:top w:val="nil"/>
              <w:bottom w:val="nil"/>
            </w:tcBorders>
            <w:vAlign w:val="top"/>
          </w:tcPr>
          <w:p w14:paraId="30A21619">
            <w:pPr>
              <w:rPr>
                <w:rFonts w:ascii="Arial"/>
                <w:sz w:val="21"/>
              </w:rPr>
            </w:pPr>
          </w:p>
        </w:tc>
        <w:tc>
          <w:tcPr>
            <w:tcW w:w="1890" w:type="dxa"/>
            <w:vMerge w:val="continue"/>
            <w:tcBorders>
              <w:top w:val="nil"/>
              <w:bottom w:val="nil"/>
            </w:tcBorders>
            <w:vAlign w:val="top"/>
          </w:tcPr>
          <w:p w14:paraId="1FF55BD3">
            <w:pPr>
              <w:rPr>
                <w:rFonts w:ascii="Arial"/>
                <w:sz w:val="21"/>
              </w:rPr>
            </w:pPr>
          </w:p>
        </w:tc>
        <w:tc>
          <w:tcPr>
            <w:tcW w:w="1629" w:type="dxa"/>
            <w:vMerge w:val="continue"/>
            <w:tcBorders>
              <w:top w:val="nil"/>
            </w:tcBorders>
            <w:vAlign w:val="top"/>
          </w:tcPr>
          <w:p w14:paraId="31C1D524">
            <w:pPr>
              <w:rPr>
                <w:rFonts w:ascii="Arial"/>
                <w:sz w:val="21"/>
              </w:rPr>
            </w:pPr>
          </w:p>
        </w:tc>
        <w:tc>
          <w:tcPr>
            <w:tcW w:w="4607" w:type="dxa"/>
            <w:vAlign w:val="top"/>
          </w:tcPr>
          <w:p w14:paraId="50B0825D">
            <w:pPr>
              <w:pStyle w:val="18"/>
              <w:spacing w:before="87" w:line="220" w:lineRule="auto"/>
              <w:ind w:left="1501"/>
            </w:pPr>
            <w:r>
              <w:rPr>
                <w:spacing w:val="-1"/>
              </w:rPr>
              <w:t>车辆鉴定结果准确性</w:t>
            </w:r>
          </w:p>
        </w:tc>
        <w:tc>
          <w:tcPr>
            <w:tcW w:w="979" w:type="dxa"/>
            <w:vAlign w:val="top"/>
          </w:tcPr>
          <w:p w14:paraId="3648D9B5">
            <w:pPr>
              <w:pStyle w:val="18"/>
              <w:spacing w:before="153" w:line="141" w:lineRule="exact"/>
              <w:ind w:left="423"/>
            </w:pPr>
            <w:r>
              <w:rPr>
                <w:spacing w:val="18"/>
                <w:w w:val="125"/>
                <w:position w:val="-2"/>
              </w:rPr>
              <w:t>=</w:t>
            </w:r>
          </w:p>
        </w:tc>
        <w:tc>
          <w:tcPr>
            <w:tcW w:w="1835" w:type="dxa"/>
            <w:vAlign w:val="top"/>
          </w:tcPr>
          <w:p w14:paraId="6BA0EF05">
            <w:pPr>
              <w:pStyle w:val="18"/>
              <w:spacing w:before="86" w:line="232" w:lineRule="auto"/>
              <w:ind w:left="800"/>
            </w:pPr>
            <w:r>
              <w:rPr>
                <w:spacing w:val="-7"/>
              </w:rPr>
              <w:t>100</w:t>
            </w:r>
          </w:p>
        </w:tc>
        <w:tc>
          <w:tcPr>
            <w:tcW w:w="1199" w:type="dxa"/>
            <w:vAlign w:val="top"/>
          </w:tcPr>
          <w:p w14:paraId="5A1A1D0A">
            <w:pPr>
              <w:pStyle w:val="18"/>
              <w:spacing w:before="86" w:line="232" w:lineRule="auto"/>
              <w:ind w:left="555"/>
            </w:pPr>
            <w:r>
              <w:t>%</w:t>
            </w:r>
          </w:p>
        </w:tc>
        <w:tc>
          <w:tcPr>
            <w:tcW w:w="3461" w:type="dxa"/>
            <w:vAlign w:val="top"/>
          </w:tcPr>
          <w:p w14:paraId="302911A7">
            <w:pPr>
              <w:pStyle w:val="18"/>
              <w:spacing w:before="86" w:line="232" w:lineRule="auto"/>
              <w:ind w:left="1570"/>
            </w:pPr>
            <w:r>
              <w:rPr>
                <w:spacing w:val="-5"/>
              </w:rPr>
              <w:t>100%</w:t>
            </w:r>
          </w:p>
        </w:tc>
        <w:tc>
          <w:tcPr>
            <w:tcW w:w="1393" w:type="dxa"/>
            <w:vAlign w:val="top"/>
          </w:tcPr>
          <w:p w14:paraId="0A184275">
            <w:pPr>
              <w:pStyle w:val="18"/>
              <w:spacing w:before="86" w:line="232" w:lineRule="auto"/>
              <w:ind w:left="629"/>
            </w:pPr>
            <w:r>
              <w:rPr>
                <w:spacing w:val="-10"/>
              </w:rPr>
              <w:t>10</w:t>
            </w:r>
          </w:p>
        </w:tc>
        <w:tc>
          <w:tcPr>
            <w:tcW w:w="1007" w:type="dxa"/>
            <w:vAlign w:val="top"/>
          </w:tcPr>
          <w:p w14:paraId="7A93294F">
            <w:pPr>
              <w:pStyle w:val="18"/>
              <w:spacing w:before="86" w:line="232" w:lineRule="auto"/>
              <w:ind w:left="439"/>
            </w:pPr>
            <w:r>
              <w:rPr>
                <w:spacing w:val="-10"/>
              </w:rPr>
              <w:t>10</w:t>
            </w:r>
          </w:p>
        </w:tc>
        <w:tc>
          <w:tcPr>
            <w:tcW w:w="3084" w:type="dxa"/>
            <w:vAlign w:val="top"/>
          </w:tcPr>
          <w:p w14:paraId="43286131">
            <w:pPr>
              <w:rPr>
                <w:rFonts w:ascii="Arial"/>
                <w:sz w:val="21"/>
              </w:rPr>
            </w:pPr>
          </w:p>
        </w:tc>
      </w:tr>
      <w:tr w14:paraId="59E15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892" w:type="dxa"/>
            <w:vMerge w:val="continue"/>
            <w:tcBorders>
              <w:top w:val="nil"/>
              <w:bottom w:val="nil"/>
            </w:tcBorders>
            <w:vAlign w:val="top"/>
          </w:tcPr>
          <w:p w14:paraId="6A60F189">
            <w:pPr>
              <w:rPr>
                <w:rFonts w:ascii="Arial"/>
                <w:sz w:val="21"/>
              </w:rPr>
            </w:pPr>
          </w:p>
        </w:tc>
        <w:tc>
          <w:tcPr>
            <w:tcW w:w="1890" w:type="dxa"/>
            <w:vMerge w:val="continue"/>
            <w:tcBorders>
              <w:top w:val="nil"/>
            </w:tcBorders>
            <w:vAlign w:val="top"/>
          </w:tcPr>
          <w:p w14:paraId="600970BC">
            <w:pPr>
              <w:rPr>
                <w:rFonts w:ascii="Arial"/>
                <w:sz w:val="21"/>
              </w:rPr>
            </w:pPr>
          </w:p>
        </w:tc>
        <w:tc>
          <w:tcPr>
            <w:tcW w:w="1629" w:type="dxa"/>
            <w:vAlign w:val="top"/>
          </w:tcPr>
          <w:p w14:paraId="1552144E">
            <w:pPr>
              <w:pStyle w:val="18"/>
              <w:spacing w:before="144" w:line="221" w:lineRule="auto"/>
              <w:ind w:left="466"/>
            </w:pPr>
            <w:r>
              <w:rPr>
                <w:spacing w:val="-4"/>
              </w:rPr>
              <w:t>时效指标</w:t>
            </w:r>
          </w:p>
        </w:tc>
        <w:tc>
          <w:tcPr>
            <w:tcW w:w="4607" w:type="dxa"/>
            <w:vAlign w:val="top"/>
          </w:tcPr>
          <w:p w14:paraId="3A431444">
            <w:pPr>
              <w:pStyle w:val="18"/>
              <w:spacing w:before="144" w:line="219" w:lineRule="auto"/>
              <w:ind w:left="1410"/>
            </w:pPr>
            <w:r>
              <w:rPr>
                <w:spacing w:val="-1"/>
              </w:rPr>
              <w:t>车辆鉴定报告作出时间</w:t>
            </w:r>
          </w:p>
        </w:tc>
        <w:tc>
          <w:tcPr>
            <w:tcW w:w="979" w:type="dxa"/>
            <w:vAlign w:val="top"/>
          </w:tcPr>
          <w:p w14:paraId="13BF5CA5">
            <w:pPr>
              <w:pStyle w:val="18"/>
              <w:spacing w:before="144" w:line="237" w:lineRule="auto"/>
              <w:ind w:left="418"/>
            </w:pPr>
            <w:r>
              <w:t>≤</w:t>
            </w:r>
          </w:p>
        </w:tc>
        <w:tc>
          <w:tcPr>
            <w:tcW w:w="1835" w:type="dxa"/>
            <w:vAlign w:val="top"/>
          </w:tcPr>
          <w:p w14:paraId="329C6D1F">
            <w:pPr>
              <w:pStyle w:val="18"/>
              <w:spacing w:before="145"/>
              <w:ind w:left="882"/>
            </w:pPr>
            <w:r>
              <w:t>5</w:t>
            </w:r>
          </w:p>
        </w:tc>
        <w:tc>
          <w:tcPr>
            <w:tcW w:w="1199" w:type="dxa"/>
            <w:vAlign w:val="top"/>
          </w:tcPr>
          <w:p w14:paraId="1B02C3F5">
            <w:pPr>
              <w:pStyle w:val="18"/>
              <w:spacing w:before="145" w:line="220" w:lineRule="auto"/>
              <w:ind w:left="248"/>
            </w:pPr>
            <w:r>
              <w:rPr>
                <w:spacing w:val="-2"/>
              </w:rPr>
              <w:t>个工作日</w:t>
            </w:r>
          </w:p>
        </w:tc>
        <w:tc>
          <w:tcPr>
            <w:tcW w:w="3461" w:type="dxa"/>
            <w:vAlign w:val="top"/>
          </w:tcPr>
          <w:p w14:paraId="1D2F2887">
            <w:pPr>
              <w:pStyle w:val="18"/>
              <w:spacing w:before="145" w:line="220" w:lineRule="auto"/>
              <w:ind w:left="1258"/>
            </w:pPr>
            <w:r>
              <w:rPr>
                <w:spacing w:val="-4"/>
              </w:rPr>
              <w:t>≤5个工作日</w:t>
            </w:r>
          </w:p>
        </w:tc>
        <w:tc>
          <w:tcPr>
            <w:tcW w:w="1393" w:type="dxa"/>
            <w:vAlign w:val="top"/>
          </w:tcPr>
          <w:p w14:paraId="65EEBC1C">
            <w:pPr>
              <w:pStyle w:val="18"/>
              <w:spacing w:before="145"/>
              <w:ind w:left="666"/>
            </w:pPr>
            <w:r>
              <w:t>5</w:t>
            </w:r>
          </w:p>
        </w:tc>
        <w:tc>
          <w:tcPr>
            <w:tcW w:w="1007" w:type="dxa"/>
            <w:vAlign w:val="top"/>
          </w:tcPr>
          <w:p w14:paraId="5656A809">
            <w:pPr>
              <w:pStyle w:val="18"/>
              <w:spacing w:before="145"/>
              <w:ind w:left="475"/>
            </w:pPr>
            <w:r>
              <w:t>5</w:t>
            </w:r>
          </w:p>
        </w:tc>
        <w:tc>
          <w:tcPr>
            <w:tcW w:w="3084" w:type="dxa"/>
            <w:vAlign w:val="top"/>
          </w:tcPr>
          <w:p w14:paraId="57AFFAE0">
            <w:pPr>
              <w:rPr>
                <w:rFonts w:ascii="Arial"/>
                <w:sz w:val="21"/>
              </w:rPr>
            </w:pPr>
          </w:p>
        </w:tc>
      </w:tr>
      <w:tr w14:paraId="681DF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892" w:type="dxa"/>
            <w:vMerge w:val="continue"/>
            <w:tcBorders>
              <w:top w:val="nil"/>
              <w:bottom w:val="nil"/>
            </w:tcBorders>
            <w:vAlign w:val="top"/>
          </w:tcPr>
          <w:p w14:paraId="176BBEE2">
            <w:pPr>
              <w:rPr>
                <w:rFonts w:ascii="Arial"/>
                <w:sz w:val="21"/>
              </w:rPr>
            </w:pPr>
          </w:p>
        </w:tc>
        <w:tc>
          <w:tcPr>
            <w:tcW w:w="1890" w:type="dxa"/>
            <w:vAlign w:val="top"/>
          </w:tcPr>
          <w:p w14:paraId="45D1E6FC">
            <w:pPr>
              <w:pStyle w:val="18"/>
              <w:spacing w:before="144" w:line="221" w:lineRule="auto"/>
              <w:ind w:left="589"/>
            </w:pPr>
            <w:r>
              <w:rPr>
                <w:spacing w:val="-3"/>
              </w:rPr>
              <w:t>效益指标</w:t>
            </w:r>
          </w:p>
        </w:tc>
        <w:tc>
          <w:tcPr>
            <w:tcW w:w="1629" w:type="dxa"/>
            <w:vAlign w:val="top"/>
          </w:tcPr>
          <w:p w14:paraId="3BD52EFA">
            <w:pPr>
              <w:pStyle w:val="18"/>
              <w:spacing w:before="145" w:line="219" w:lineRule="auto"/>
              <w:ind w:left="279"/>
            </w:pPr>
            <w:r>
              <w:rPr>
                <w:spacing w:val="-2"/>
              </w:rPr>
              <w:t>社会效益指标</w:t>
            </w:r>
          </w:p>
        </w:tc>
        <w:tc>
          <w:tcPr>
            <w:tcW w:w="4607" w:type="dxa"/>
            <w:vAlign w:val="top"/>
          </w:tcPr>
          <w:p w14:paraId="1B6022A6">
            <w:pPr>
              <w:pStyle w:val="18"/>
              <w:spacing w:before="145" w:line="220" w:lineRule="auto"/>
              <w:ind w:left="1228"/>
            </w:pPr>
            <w:r>
              <w:rPr>
                <w:spacing w:val="-1"/>
              </w:rPr>
              <w:t>执法公信力和事故车辆管理</w:t>
            </w:r>
          </w:p>
        </w:tc>
        <w:tc>
          <w:tcPr>
            <w:tcW w:w="979" w:type="dxa"/>
            <w:vAlign w:val="top"/>
          </w:tcPr>
          <w:p w14:paraId="095E7D14">
            <w:pPr>
              <w:pStyle w:val="18"/>
              <w:spacing w:before="144" w:line="221" w:lineRule="auto"/>
              <w:ind w:left="318"/>
            </w:pPr>
            <w:r>
              <w:rPr>
                <w:spacing w:val="-6"/>
              </w:rPr>
              <w:t>定性</w:t>
            </w:r>
          </w:p>
        </w:tc>
        <w:tc>
          <w:tcPr>
            <w:tcW w:w="1835" w:type="dxa"/>
            <w:vAlign w:val="top"/>
          </w:tcPr>
          <w:p w14:paraId="6C229819">
            <w:pPr>
              <w:pStyle w:val="18"/>
              <w:spacing w:before="145" w:line="220" w:lineRule="auto"/>
              <w:ind w:left="835"/>
            </w:pPr>
            <w:r>
              <w:t>好</w:t>
            </w:r>
          </w:p>
        </w:tc>
        <w:tc>
          <w:tcPr>
            <w:tcW w:w="1199" w:type="dxa"/>
            <w:vAlign w:val="top"/>
          </w:tcPr>
          <w:p w14:paraId="5008CAA3">
            <w:pPr>
              <w:rPr>
                <w:rFonts w:ascii="Arial"/>
                <w:sz w:val="21"/>
              </w:rPr>
            </w:pPr>
          </w:p>
        </w:tc>
        <w:tc>
          <w:tcPr>
            <w:tcW w:w="3461" w:type="dxa"/>
            <w:vAlign w:val="top"/>
          </w:tcPr>
          <w:p w14:paraId="7DEA1022">
            <w:pPr>
              <w:pStyle w:val="18"/>
              <w:spacing w:before="32" w:line="220" w:lineRule="auto"/>
              <w:ind w:left="120"/>
            </w:pPr>
            <w:r>
              <w:rPr>
                <w:spacing w:val="-1"/>
              </w:rPr>
              <w:t>好：鉴定准确，事故车辆管理规范有序，</w:t>
            </w:r>
          </w:p>
          <w:p w14:paraId="62566EED">
            <w:pPr>
              <w:pStyle w:val="18"/>
              <w:spacing w:before="10" w:line="178" w:lineRule="auto"/>
              <w:ind w:left="1202"/>
            </w:pPr>
            <w:r>
              <w:rPr>
                <w:spacing w:val="-2"/>
              </w:rPr>
              <w:t>车辆无损失。</w:t>
            </w:r>
          </w:p>
        </w:tc>
        <w:tc>
          <w:tcPr>
            <w:tcW w:w="1393" w:type="dxa"/>
            <w:vAlign w:val="top"/>
          </w:tcPr>
          <w:p w14:paraId="7CD26AF1">
            <w:pPr>
              <w:pStyle w:val="18"/>
              <w:spacing w:before="145"/>
              <w:ind w:left="618"/>
            </w:pPr>
            <w:r>
              <w:rPr>
                <w:spacing w:val="-5"/>
              </w:rPr>
              <w:t>20</w:t>
            </w:r>
          </w:p>
        </w:tc>
        <w:tc>
          <w:tcPr>
            <w:tcW w:w="1007" w:type="dxa"/>
            <w:vAlign w:val="top"/>
          </w:tcPr>
          <w:p w14:paraId="3ACEE9C2">
            <w:pPr>
              <w:pStyle w:val="18"/>
              <w:spacing w:before="145"/>
              <w:ind w:left="439"/>
            </w:pPr>
            <w:r>
              <w:rPr>
                <w:spacing w:val="-10"/>
              </w:rPr>
              <w:t>18</w:t>
            </w:r>
          </w:p>
        </w:tc>
        <w:tc>
          <w:tcPr>
            <w:tcW w:w="3084" w:type="dxa"/>
            <w:vAlign w:val="top"/>
          </w:tcPr>
          <w:p w14:paraId="3B011AA2">
            <w:pPr>
              <w:rPr>
                <w:rFonts w:ascii="Arial"/>
                <w:sz w:val="21"/>
              </w:rPr>
            </w:pPr>
          </w:p>
        </w:tc>
      </w:tr>
      <w:tr w14:paraId="31665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892" w:type="dxa"/>
            <w:vMerge w:val="continue"/>
            <w:tcBorders>
              <w:top w:val="nil"/>
              <w:bottom w:val="nil"/>
            </w:tcBorders>
            <w:vAlign w:val="top"/>
          </w:tcPr>
          <w:p w14:paraId="077202E2">
            <w:pPr>
              <w:rPr>
                <w:rFonts w:ascii="Arial"/>
                <w:sz w:val="21"/>
              </w:rPr>
            </w:pPr>
          </w:p>
        </w:tc>
        <w:tc>
          <w:tcPr>
            <w:tcW w:w="1890" w:type="dxa"/>
            <w:vAlign w:val="top"/>
          </w:tcPr>
          <w:p w14:paraId="3994AA3D">
            <w:pPr>
              <w:pStyle w:val="18"/>
              <w:spacing w:before="145" w:line="220" w:lineRule="auto"/>
              <w:ind w:left="496"/>
            </w:pPr>
            <w:r>
              <w:rPr>
                <w:spacing w:val="-2"/>
              </w:rPr>
              <w:t>满意度指标</w:t>
            </w:r>
          </w:p>
        </w:tc>
        <w:tc>
          <w:tcPr>
            <w:tcW w:w="1629" w:type="dxa"/>
            <w:vAlign w:val="top"/>
          </w:tcPr>
          <w:p w14:paraId="662129F6">
            <w:pPr>
              <w:pStyle w:val="18"/>
              <w:spacing w:before="145" w:line="220" w:lineRule="auto"/>
              <w:ind w:left="368"/>
            </w:pPr>
            <w:r>
              <w:rPr>
                <w:spacing w:val="-2"/>
              </w:rPr>
              <w:t>满意度指标</w:t>
            </w:r>
          </w:p>
        </w:tc>
        <w:tc>
          <w:tcPr>
            <w:tcW w:w="4607" w:type="dxa"/>
            <w:vAlign w:val="top"/>
          </w:tcPr>
          <w:p w14:paraId="4D79C646">
            <w:pPr>
              <w:pStyle w:val="18"/>
              <w:spacing w:before="145" w:line="220" w:lineRule="auto"/>
              <w:ind w:left="959"/>
            </w:pPr>
            <w:r>
              <w:rPr>
                <w:spacing w:val="-1"/>
              </w:rPr>
              <w:t>服务对象对交通事故处理的满意度</w:t>
            </w:r>
          </w:p>
        </w:tc>
        <w:tc>
          <w:tcPr>
            <w:tcW w:w="979" w:type="dxa"/>
            <w:vAlign w:val="top"/>
          </w:tcPr>
          <w:p w14:paraId="7360B27F">
            <w:pPr>
              <w:pStyle w:val="18"/>
              <w:spacing w:before="145" w:line="238" w:lineRule="auto"/>
              <w:ind w:left="423"/>
            </w:pPr>
            <w:r>
              <w:t>≥</w:t>
            </w:r>
          </w:p>
        </w:tc>
        <w:tc>
          <w:tcPr>
            <w:tcW w:w="1835" w:type="dxa"/>
            <w:vAlign w:val="top"/>
          </w:tcPr>
          <w:p w14:paraId="44D41263">
            <w:pPr>
              <w:pStyle w:val="18"/>
              <w:spacing w:before="145"/>
              <w:ind w:left="834"/>
            </w:pPr>
            <w:r>
              <w:rPr>
                <w:spacing w:val="-4"/>
              </w:rPr>
              <w:t>90</w:t>
            </w:r>
          </w:p>
        </w:tc>
        <w:tc>
          <w:tcPr>
            <w:tcW w:w="1199" w:type="dxa"/>
            <w:vAlign w:val="top"/>
          </w:tcPr>
          <w:p w14:paraId="0EAAB1F6">
            <w:pPr>
              <w:pStyle w:val="18"/>
              <w:spacing w:before="145"/>
              <w:ind w:left="555"/>
            </w:pPr>
            <w:r>
              <w:t>%</w:t>
            </w:r>
          </w:p>
        </w:tc>
        <w:tc>
          <w:tcPr>
            <w:tcW w:w="3461" w:type="dxa"/>
            <w:vAlign w:val="top"/>
          </w:tcPr>
          <w:p w14:paraId="5C583982">
            <w:pPr>
              <w:pStyle w:val="18"/>
              <w:spacing w:before="145"/>
              <w:ind w:left="1604"/>
            </w:pPr>
            <w:r>
              <w:rPr>
                <w:spacing w:val="-2"/>
              </w:rPr>
              <w:t>90%</w:t>
            </w:r>
          </w:p>
        </w:tc>
        <w:tc>
          <w:tcPr>
            <w:tcW w:w="1393" w:type="dxa"/>
            <w:vAlign w:val="top"/>
          </w:tcPr>
          <w:p w14:paraId="745208E5">
            <w:pPr>
              <w:pStyle w:val="18"/>
              <w:spacing w:before="145"/>
              <w:ind w:left="629"/>
            </w:pPr>
            <w:r>
              <w:rPr>
                <w:spacing w:val="-10"/>
              </w:rPr>
              <w:t>10</w:t>
            </w:r>
          </w:p>
        </w:tc>
        <w:tc>
          <w:tcPr>
            <w:tcW w:w="1007" w:type="dxa"/>
            <w:vAlign w:val="top"/>
          </w:tcPr>
          <w:p w14:paraId="6A144F09">
            <w:pPr>
              <w:pStyle w:val="18"/>
              <w:spacing w:before="145"/>
              <w:ind w:left="472"/>
            </w:pPr>
            <w:r>
              <w:t>8</w:t>
            </w:r>
          </w:p>
        </w:tc>
        <w:tc>
          <w:tcPr>
            <w:tcW w:w="3084" w:type="dxa"/>
            <w:vAlign w:val="top"/>
          </w:tcPr>
          <w:p w14:paraId="266DDD76">
            <w:pPr>
              <w:rPr>
                <w:rFonts w:ascii="Arial"/>
                <w:sz w:val="21"/>
              </w:rPr>
            </w:pPr>
          </w:p>
        </w:tc>
      </w:tr>
      <w:tr w14:paraId="05AC4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892" w:type="dxa"/>
            <w:vMerge w:val="continue"/>
            <w:tcBorders>
              <w:top w:val="nil"/>
              <w:bottom w:val="nil"/>
            </w:tcBorders>
            <w:vAlign w:val="top"/>
          </w:tcPr>
          <w:p w14:paraId="4BE2BE7C">
            <w:pPr>
              <w:rPr>
                <w:rFonts w:ascii="Arial"/>
                <w:sz w:val="21"/>
              </w:rPr>
            </w:pPr>
          </w:p>
        </w:tc>
        <w:tc>
          <w:tcPr>
            <w:tcW w:w="1890" w:type="dxa"/>
            <w:vMerge w:val="restart"/>
            <w:tcBorders>
              <w:bottom w:val="nil"/>
            </w:tcBorders>
            <w:vAlign w:val="top"/>
          </w:tcPr>
          <w:p w14:paraId="0840B461">
            <w:pPr>
              <w:pStyle w:val="18"/>
              <w:spacing w:before="255" w:line="219" w:lineRule="auto"/>
              <w:ind w:left="587"/>
            </w:pPr>
            <w:r>
              <w:rPr>
                <w:spacing w:val="-3"/>
              </w:rPr>
              <w:t>成本指标</w:t>
            </w:r>
          </w:p>
        </w:tc>
        <w:tc>
          <w:tcPr>
            <w:tcW w:w="1629" w:type="dxa"/>
            <w:vMerge w:val="restart"/>
            <w:tcBorders>
              <w:bottom w:val="nil"/>
            </w:tcBorders>
            <w:vAlign w:val="top"/>
          </w:tcPr>
          <w:p w14:paraId="60BC45DA">
            <w:pPr>
              <w:pStyle w:val="18"/>
              <w:spacing w:before="255" w:line="219" w:lineRule="auto"/>
              <w:ind w:left="279"/>
            </w:pPr>
            <w:r>
              <w:rPr>
                <w:spacing w:val="-2"/>
              </w:rPr>
              <w:t>经济成本指标</w:t>
            </w:r>
          </w:p>
        </w:tc>
        <w:tc>
          <w:tcPr>
            <w:tcW w:w="4607" w:type="dxa"/>
            <w:vAlign w:val="top"/>
          </w:tcPr>
          <w:p w14:paraId="4857B613">
            <w:pPr>
              <w:pStyle w:val="18"/>
              <w:spacing w:before="87" w:line="220" w:lineRule="auto"/>
              <w:ind w:left="1408"/>
            </w:pPr>
            <w:r>
              <w:rPr>
                <w:spacing w:val="-1"/>
              </w:rPr>
              <w:t>事故车辆停车经费控制</w:t>
            </w:r>
          </w:p>
        </w:tc>
        <w:tc>
          <w:tcPr>
            <w:tcW w:w="979" w:type="dxa"/>
            <w:vAlign w:val="top"/>
          </w:tcPr>
          <w:p w14:paraId="134023AE">
            <w:pPr>
              <w:pStyle w:val="18"/>
              <w:spacing w:before="86" w:line="232" w:lineRule="auto"/>
              <w:ind w:left="418"/>
            </w:pPr>
            <w:r>
              <w:t>≤</w:t>
            </w:r>
          </w:p>
        </w:tc>
        <w:tc>
          <w:tcPr>
            <w:tcW w:w="1835" w:type="dxa"/>
            <w:vAlign w:val="top"/>
          </w:tcPr>
          <w:p w14:paraId="3A4507FE">
            <w:pPr>
              <w:pStyle w:val="18"/>
              <w:spacing w:before="86" w:line="232" w:lineRule="auto"/>
              <w:ind w:left="882"/>
            </w:pPr>
            <w:r>
              <w:t>3</w:t>
            </w:r>
          </w:p>
        </w:tc>
        <w:tc>
          <w:tcPr>
            <w:tcW w:w="1199" w:type="dxa"/>
            <w:vAlign w:val="top"/>
          </w:tcPr>
          <w:p w14:paraId="7FE9421F">
            <w:pPr>
              <w:pStyle w:val="18"/>
              <w:spacing w:before="86" w:line="221" w:lineRule="auto"/>
              <w:ind w:left="432"/>
            </w:pPr>
            <w:r>
              <w:rPr>
                <w:spacing w:val="-6"/>
              </w:rPr>
              <w:t>万元</w:t>
            </w:r>
          </w:p>
        </w:tc>
        <w:tc>
          <w:tcPr>
            <w:tcW w:w="3461" w:type="dxa"/>
            <w:vAlign w:val="top"/>
          </w:tcPr>
          <w:p w14:paraId="3ACA7A78">
            <w:pPr>
              <w:pStyle w:val="18"/>
              <w:spacing w:before="86" w:line="232" w:lineRule="auto"/>
              <w:ind w:left="1698"/>
            </w:pPr>
            <w:r>
              <w:t>3</w:t>
            </w:r>
          </w:p>
        </w:tc>
        <w:tc>
          <w:tcPr>
            <w:tcW w:w="1393" w:type="dxa"/>
            <w:vAlign w:val="top"/>
          </w:tcPr>
          <w:p w14:paraId="3F0291E5">
            <w:pPr>
              <w:pStyle w:val="18"/>
              <w:spacing w:before="86" w:line="232" w:lineRule="auto"/>
              <w:ind w:left="666"/>
            </w:pPr>
            <w:r>
              <w:t>5</w:t>
            </w:r>
          </w:p>
        </w:tc>
        <w:tc>
          <w:tcPr>
            <w:tcW w:w="1007" w:type="dxa"/>
            <w:vAlign w:val="top"/>
          </w:tcPr>
          <w:p w14:paraId="18B1E4FA">
            <w:pPr>
              <w:pStyle w:val="18"/>
              <w:spacing w:before="86" w:line="232" w:lineRule="auto"/>
              <w:ind w:left="475"/>
            </w:pPr>
            <w:r>
              <w:t>5</w:t>
            </w:r>
          </w:p>
        </w:tc>
        <w:tc>
          <w:tcPr>
            <w:tcW w:w="3084" w:type="dxa"/>
            <w:vAlign w:val="top"/>
          </w:tcPr>
          <w:p w14:paraId="6DA39CBC">
            <w:pPr>
              <w:rPr>
                <w:rFonts w:ascii="Arial"/>
                <w:sz w:val="21"/>
              </w:rPr>
            </w:pPr>
          </w:p>
        </w:tc>
      </w:tr>
      <w:tr w14:paraId="63014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892" w:type="dxa"/>
            <w:vMerge w:val="continue"/>
            <w:tcBorders>
              <w:top w:val="nil"/>
            </w:tcBorders>
            <w:vAlign w:val="top"/>
          </w:tcPr>
          <w:p w14:paraId="1C938287">
            <w:pPr>
              <w:rPr>
                <w:rFonts w:ascii="Arial"/>
                <w:sz w:val="21"/>
              </w:rPr>
            </w:pPr>
          </w:p>
        </w:tc>
        <w:tc>
          <w:tcPr>
            <w:tcW w:w="1890" w:type="dxa"/>
            <w:vMerge w:val="continue"/>
            <w:tcBorders>
              <w:top w:val="nil"/>
            </w:tcBorders>
            <w:vAlign w:val="top"/>
          </w:tcPr>
          <w:p w14:paraId="44B40FC1">
            <w:pPr>
              <w:rPr>
                <w:rFonts w:ascii="Arial"/>
                <w:sz w:val="21"/>
              </w:rPr>
            </w:pPr>
          </w:p>
        </w:tc>
        <w:tc>
          <w:tcPr>
            <w:tcW w:w="1629" w:type="dxa"/>
            <w:vMerge w:val="continue"/>
            <w:tcBorders>
              <w:top w:val="nil"/>
            </w:tcBorders>
            <w:vAlign w:val="top"/>
          </w:tcPr>
          <w:p w14:paraId="04879AA7">
            <w:pPr>
              <w:rPr>
                <w:rFonts w:ascii="Arial"/>
                <w:sz w:val="21"/>
              </w:rPr>
            </w:pPr>
          </w:p>
        </w:tc>
        <w:tc>
          <w:tcPr>
            <w:tcW w:w="4607" w:type="dxa"/>
            <w:vAlign w:val="top"/>
          </w:tcPr>
          <w:p w14:paraId="3833EBF2">
            <w:pPr>
              <w:pStyle w:val="18"/>
              <w:spacing w:before="87" w:line="220" w:lineRule="auto"/>
              <w:ind w:left="1590"/>
            </w:pPr>
            <w:r>
              <w:rPr>
                <w:spacing w:val="-2"/>
              </w:rPr>
              <w:t>车辆鉴定经费控制</w:t>
            </w:r>
          </w:p>
        </w:tc>
        <w:tc>
          <w:tcPr>
            <w:tcW w:w="979" w:type="dxa"/>
            <w:vAlign w:val="top"/>
          </w:tcPr>
          <w:p w14:paraId="392BC3C6">
            <w:pPr>
              <w:pStyle w:val="18"/>
              <w:spacing w:before="86" w:line="232" w:lineRule="auto"/>
              <w:ind w:left="418"/>
            </w:pPr>
            <w:r>
              <w:t>≤</w:t>
            </w:r>
          </w:p>
        </w:tc>
        <w:tc>
          <w:tcPr>
            <w:tcW w:w="1835" w:type="dxa"/>
            <w:vAlign w:val="top"/>
          </w:tcPr>
          <w:p w14:paraId="1E0E8A2E">
            <w:pPr>
              <w:pStyle w:val="18"/>
              <w:spacing w:before="86" w:line="232" w:lineRule="auto"/>
              <w:ind w:left="846"/>
            </w:pPr>
            <w:r>
              <w:rPr>
                <w:spacing w:val="-10"/>
              </w:rPr>
              <w:t>10</w:t>
            </w:r>
          </w:p>
        </w:tc>
        <w:tc>
          <w:tcPr>
            <w:tcW w:w="1199" w:type="dxa"/>
            <w:vAlign w:val="top"/>
          </w:tcPr>
          <w:p w14:paraId="7A9F259D">
            <w:pPr>
              <w:pStyle w:val="18"/>
              <w:spacing w:before="86" w:line="221" w:lineRule="auto"/>
              <w:ind w:left="432"/>
            </w:pPr>
            <w:r>
              <w:rPr>
                <w:spacing w:val="-6"/>
              </w:rPr>
              <w:t>万元</w:t>
            </w:r>
          </w:p>
        </w:tc>
        <w:tc>
          <w:tcPr>
            <w:tcW w:w="3461" w:type="dxa"/>
            <w:vAlign w:val="top"/>
          </w:tcPr>
          <w:p w14:paraId="2971C1AE">
            <w:pPr>
              <w:pStyle w:val="18"/>
              <w:spacing w:before="86" w:line="232" w:lineRule="auto"/>
              <w:ind w:left="1604"/>
            </w:pPr>
            <w:r>
              <w:rPr>
                <w:spacing w:val="-2"/>
              </w:rPr>
              <w:t>8.5</w:t>
            </w:r>
          </w:p>
        </w:tc>
        <w:tc>
          <w:tcPr>
            <w:tcW w:w="1393" w:type="dxa"/>
            <w:vAlign w:val="top"/>
          </w:tcPr>
          <w:p w14:paraId="51876748">
            <w:pPr>
              <w:pStyle w:val="18"/>
              <w:spacing w:before="86" w:line="232" w:lineRule="auto"/>
              <w:ind w:left="666"/>
            </w:pPr>
            <w:r>
              <w:t>5</w:t>
            </w:r>
          </w:p>
        </w:tc>
        <w:tc>
          <w:tcPr>
            <w:tcW w:w="1007" w:type="dxa"/>
            <w:vAlign w:val="top"/>
          </w:tcPr>
          <w:p w14:paraId="25B8E547">
            <w:pPr>
              <w:pStyle w:val="18"/>
              <w:spacing w:before="86" w:line="232" w:lineRule="auto"/>
              <w:ind w:left="475"/>
            </w:pPr>
            <w:r>
              <w:t>5</w:t>
            </w:r>
          </w:p>
        </w:tc>
        <w:tc>
          <w:tcPr>
            <w:tcW w:w="3084" w:type="dxa"/>
            <w:vAlign w:val="top"/>
          </w:tcPr>
          <w:p w14:paraId="04587499">
            <w:pPr>
              <w:pStyle w:val="18"/>
              <w:spacing w:before="87" w:line="220" w:lineRule="auto"/>
              <w:ind w:left="473"/>
            </w:pPr>
            <w:r>
              <w:rPr>
                <w:spacing w:val="-1"/>
              </w:rPr>
              <w:t>年末票据未完善待次年支付</w:t>
            </w:r>
          </w:p>
        </w:tc>
      </w:tr>
      <w:tr w14:paraId="5A03E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6492" w:type="dxa"/>
            <w:gridSpan w:val="8"/>
            <w:vAlign w:val="top"/>
          </w:tcPr>
          <w:p w14:paraId="7EEB0486">
            <w:pPr>
              <w:pStyle w:val="18"/>
              <w:spacing w:before="59" w:line="206" w:lineRule="auto"/>
              <w:ind w:left="8078"/>
            </w:pPr>
            <w:r>
              <w:rPr>
                <w:spacing w:val="-4"/>
              </w:rPr>
              <w:t>合计</w:t>
            </w:r>
          </w:p>
        </w:tc>
        <w:tc>
          <w:tcPr>
            <w:tcW w:w="1393" w:type="dxa"/>
            <w:vAlign w:val="top"/>
          </w:tcPr>
          <w:p w14:paraId="1265F353">
            <w:pPr>
              <w:pStyle w:val="18"/>
              <w:spacing w:before="59" w:line="206" w:lineRule="auto"/>
              <w:ind w:left="584"/>
            </w:pPr>
            <w:r>
              <w:rPr>
                <w:spacing w:val="-7"/>
              </w:rPr>
              <w:t>100</w:t>
            </w:r>
          </w:p>
        </w:tc>
        <w:tc>
          <w:tcPr>
            <w:tcW w:w="1007" w:type="dxa"/>
            <w:vAlign w:val="top"/>
          </w:tcPr>
          <w:p w14:paraId="71C07F23">
            <w:pPr>
              <w:pStyle w:val="18"/>
              <w:spacing w:before="59" w:line="206" w:lineRule="auto"/>
              <w:ind w:left="427"/>
            </w:pPr>
            <w:r>
              <w:rPr>
                <w:spacing w:val="-4"/>
              </w:rPr>
              <w:t>90</w:t>
            </w:r>
          </w:p>
        </w:tc>
        <w:tc>
          <w:tcPr>
            <w:tcW w:w="3084" w:type="dxa"/>
            <w:vAlign w:val="top"/>
          </w:tcPr>
          <w:p w14:paraId="29EB4E56">
            <w:pPr>
              <w:rPr>
                <w:rFonts w:ascii="Arial"/>
                <w:sz w:val="21"/>
              </w:rPr>
            </w:pPr>
          </w:p>
        </w:tc>
      </w:tr>
      <w:tr w14:paraId="4D5C4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9" w:hRule="atLeast"/>
        </w:trPr>
        <w:tc>
          <w:tcPr>
            <w:tcW w:w="892" w:type="dxa"/>
            <w:vAlign w:val="top"/>
          </w:tcPr>
          <w:p w14:paraId="0A13CF56">
            <w:pPr>
              <w:pStyle w:val="18"/>
              <w:spacing w:before="219" w:line="219" w:lineRule="auto"/>
              <w:ind w:left="91"/>
            </w:pPr>
            <w:r>
              <w:rPr>
                <w:spacing w:val="-2"/>
              </w:rPr>
              <w:t>评价结论</w:t>
            </w:r>
          </w:p>
        </w:tc>
        <w:tc>
          <w:tcPr>
            <w:tcW w:w="21084" w:type="dxa"/>
            <w:gridSpan w:val="10"/>
            <w:vAlign w:val="top"/>
          </w:tcPr>
          <w:p w14:paraId="32CAE611">
            <w:pPr>
              <w:pStyle w:val="18"/>
              <w:spacing w:before="108" w:line="232" w:lineRule="auto"/>
              <w:ind w:left="62" w:right="190" w:hanging="27"/>
            </w:pPr>
            <w:r>
              <w:t>2024年区交警大队在该项目实施过程中，建立健全相关制度、机制，并严格执行，推进了各项工作。项目资金管理实行专项管理，严格执行资金审批制度，真正做到专款专用，</w:t>
            </w:r>
            <w:r>
              <w:rPr>
                <w:spacing w:val="-1"/>
              </w:rPr>
              <w:t>确保项目资金有效利用。总体来说项目审核严格，管理到位，完成及时，社会评价良好。</w:t>
            </w:r>
            <w:r>
              <w:t xml:space="preserve"> </w:t>
            </w:r>
            <w:r>
              <w:rPr>
                <w:spacing w:val="-3"/>
              </w:rPr>
              <w:t>自评综合评价结果为90分。</w:t>
            </w:r>
          </w:p>
        </w:tc>
      </w:tr>
      <w:tr w14:paraId="77F70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892" w:type="dxa"/>
            <w:vAlign w:val="top"/>
          </w:tcPr>
          <w:p w14:paraId="1849F962">
            <w:pPr>
              <w:pStyle w:val="18"/>
              <w:spacing w:before="207" w:line="220" w:lineRule="auto"/>
              <w:ind w:left="91"/>
            </w:pPr>
            <w:r>
              <w:rPr>
                <w:spacing w:val="-2"/>
              </w:rPr>
              <w:t>存在问题</w:t>
            </w:r>
          </w:p>
        </w:tc>
        <w:tc>
          <w:tcPr>
            <w:tcW w:w="21084" w:type="dxa"/>
            <w:gridSpan w:val="10"/>
            <w:vAlign w:val="top"/>
          </w:tcPr>
          <w:p w14:paraId="017A6FC5">
            <w:pPr>
              <w:pStyle w:val="18"/>
              <w:spacing w:before="94" w:line="219" w:lineRule="auto"/>
              <w:ind w:left="32"/>
            </w:pPr>
            <w:r>
              <w:t>在编制绩效目标各项指标过程中存在不够精</w:t>
            </w:r>
            <w:r>
              <w:rPr>
                <w:spacing w:val="-1"/>
              </w:rPr>
              <w:t>细和专业的情况。</w:t>
            </w:r>
          </w:p>
        </w:tc>
      </w:tr>
      <w:tr w14:paraId="35694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892" w:type="dxa"/>
            <w:vAlign w:val="top"/>
          </w:tcPr>
          <w:p w14:paraId="48AB1891">
            <w:pPr>
              <w:pStyle w:val="18"/>
              <w:spacing w:before="239" w:line="220" w:lineRule="auto"/>
              <w:ind w:left="98"/>
            </w:pPr>
            <w:r>
              <w:rPr>
                <w:spacing w:val="-4"/>
              </w:rPr>
              <w:t>改进措施</w:t>
            </w:r>
          </w:p>
        </w:tc>
        <w:tc>
          <w:tcPr>
            <w:tcW w:w="21084" w:type="dxa"/>
            <w:gridSpan w:val="10"/>
            <w:vAlign w:val="top"/>
          </w:tcPr>
          <w:p w14:paraId="15F79512">
            <w:pPr>
              <w:pStyle w:val="18"/>
              <w:spacing w:before="126" w:line="219" w:lineRule="auto"/>
              <w:ind w:left="37"/>
            </w:pPr>
            <w:r>
              <w:rPr>
                <w:spacing w:val="-1"/>
              </w:rPr>
              <w:t>结合实际，科学编制各项绩效目标指标，可量化可考核。</w:t>
            </w:r>
          </w:p>
        </w:tc>
      </w:tr>
      <w:tr w14:paraId="12DD8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9997" w:type="dxa"/>
            <w:gridSpan w:val="5"/>
            <w:vAlign w:val="top"/>
          </w:tcPr>
          <w:p w14:paraId="6C436EEC">
            <w:pPr>
              <w:pStyle w:val="18"/>
              <w:spacing w:before="65" w:line="210" w:lineRule="auto"/>
              <w:ind w:left="45"/>
            </w:pPr>
            <w:r>
              <w:rPr>
                <w:spacing w:val="-2"/>
              </w:rPr>
              <w:t>项目负责人：胥平</w:t>
            </w:r>
          </w:p>
        </w:tc>
        <w:tc>
          <w:tcPr>
            <w:tcW w:w="11979" w:type="dxa"/>
            <w:gridSpan w:val="6"/>
            <w:vAlign w:val="top"/>
          </w:tcPr>
          <w:p w14:paraId="5DDCBF93">
            <w:pPr>
              <w:pStyle w:val="18"/>
              <w:spacing w:before="65" w:line="210" w:lineRule="auto"/>
              <w:ind w:left="37"/>
            </w:pPr>
            <w:r>
              <w:rPr>
                <w:spacing w:val="-1"/>
              </w:rPr>
              <w:t>财务负责人：胥平</w:t>
            </w:r>
          </w:p>
        </w:tc>
      </w:tr>
    </w:tbl>
    <w:p w14:paraId="4969008A">
      <w:pPr>
        <w:rPr>
          <w:rFonts w:ascii="Arial"/>
          <w:sz w:val="21"/>
        </w:rPr>
      </w:pPr>
    </w:p>
    <w:p w14:paraId="01820040">
      <w:pPr>
        <w:rPr>
          <w:rFonts w:ascii="Arial" w:hAnsi="Arial" w:eastAsia="Arial" w:cs="Arial"/>
          <w:sz w:val="21"/>
          <w:szCs w:val="21"/>
        </w:rPr>
        <w:sectPr>
          <w:pgSz w:w="23812" w:h="16837"/>
          <w:pgMar w:top="400" w:right="749" w:bottom="400" w:left="1070" w:header="0" w:footer="0" w:gutter="0"/>
          <w:pgNumType w:fmt="numberInDash"/>
          <w:cols w:space="720" w:num="1"/>
        </w:sectPr>
      </w:pPr>
    </w:p>
    <w:tbl>
      <w:tblPr>
        <w:tblStyle w:val="17"/>
        <w:tblW w:w="2197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2"/>
        <w:gridCol w:w="1890"/>
        <w:gridCol w:w="1629"/>
        <w:gridCol w:w="4607"/>
        <w:gridCol w:w="979"/>
        <w:gridCol w:w="1835"/>
        <w:gridCol w:w="1199"/>
        <w:gridCol w:w="3461"/>
        <w:gridCol w:w="1393"/>
        <w:gridCol w:w="1007"/>
        <w:gridCol w:w="3084"/>
      </w:tblGrid>
      <w:tr w14:paraId="05324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1" w:hRule="atLeast"/>
        </w:trPr>
        <w:tc>
          <w:tcPr>
            <w:tcW w:w="21976" w:type="dxa"/>
            <w:gridSpan w:val="11"/>
            <w:vAlign w:val="top"/>
          </w:tcPr>
          <w:p w14:paraId="27ACA1EA">
            <w:pPr>
              <w:spacing w:before="318" w:line="221" w:lineRule="auto"/>
              <w:ind w:left="8108"/>
              <w:rPr>
                <w:rFonts w:ascii="黑体" w:hAnsi="黑体" w:eastAsia="黑体" w:cs="黑体"/>
                <w:sz w:val="30"/>
                <w:szCs w:val="30"/>
              </w:rPr>
            </w:pPr>
            <w:r>
              <w:rPr>
                <w:rFonts w:ascii="黑体" w:hAnsi="黑体" w:eastAsia="黑体" w:cs="黑体"/>
                <w:b/>
                <w:bCs/>
                <w:sz w:val="30"/>
                <w:szCs w:val="30"/>
              </w:rPr>
              <w:t>部门预算项目支出绩效自评表（2024年度）</w:t>
            </w:r>
          </w:p>
        </w:tc>
      </w:tr>
      <w:tr w14:paraId="782E5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2782" w:type="dxa"/>
            <w:gridSpan w:val="2"/>
            <w:vAlign w:val="top"/>
          </w:tcPr>
          <w:p w14:paraId="4140B8D4">
            <w:pPr>
              <w:pStyle w:val="18"/>
              <w:spacing w:before="50" w:line="215" w:lineRule="auto"/>
              <w:ind w:left="45"/>
            </w:pPr>
            <w:r>
              <w:rPr>
                <w:spacing w:val="-3"/>
              </w:rPr>
              <w:t>项目名称</w:t>
            </w:r>
          </w:p>
        </w:tc>
        <w:tc>
          <w:tcPr>
            <w:tcW w:w="19194" w:type="dxa"/>
            <w:gridSpan w:val="9"/>
            <w:vAlign w:val="top"/>
          </w:tcPr>
          <w:p w14:paraId="2892F79D">
            <w:pPr>
              <w:pStyle w:val="18"/>
              <w:spacing w:before="50" w:line="215" w:lineRule="auto"/>
              <w:ind w:left="38"/>
            </w:pPr>
            <w:r>
              <w:t>51081123Y000009090758-协助治超、交通安全宣传、交通事故处理防范及大型活动安保工作经费</w:t>
            </w:r>
          </w:p>
        </w:tc>
      </w:tr>
      <w:tr w14:paraId="78DED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0" w:hRule="atLeast"/>
        </w:trPr>
        <w:tc>
          <w:tcPr>
            <w:tcW w:w="2782" w:type="dxa"/>
            <w:gridSpan w:val="2"/>
            <w:vAlign w:val="top"/>
          </w:tcPr>
          <w:p w14:paraId="3ED0800E">
            <w:pPr>
              <w:pStyle w:val="18"/>
              <w:spacing w:before="163" w:line="220" w:lineRule="auto"/>
              <w:ind w:left="44"/>
            </w:pPr>
            <w:r>
              <w:rPr>
                <w:spacing w:val="-3"/>
              </w:rPr>
              <w:t>主管部门</w:t>
            </w:r>
          </w:p>
        </w:tc>
        <w:tc>
          <w:tcPr>
            <w:tcW w:w="10249" w:type="dxa"/>
            <w:gridSpan w:val="5"/>
            <w:vAlign w:val="top"/>
          </w:tcPr>
          <w:p w14:paraId="0E909D38">
            <w:pPr>
              <w:pStyle w:val="18"/>
              <w:spacing w:before="163" w:line="220" w:lineRule="auto"/>
              <w:ind w:left="34"/>
            </w:pPr>
            <w:r>
              <w:rPr>
                <w:spacing w:val="-1"/>
              </w:rPr>
              <w:t>广元市公安局昭化区分局交通警察大队部门</w:t>
            </w:r>
          </w:p>
        </w:tc>
        <w:tc>
          <w:tcPr>
            <w:tcW w:w="3461" w:type="dxa"/>
            <w:vAlign w:val="top"/>
          </w:tcPr>
          <w:p w14:paraId="1B2F2D83">
            <w:pPr>
              <w:pStyle w:val="18"/>
              <w:spacing w:before="163" w:line="219" w:lineRule="auto"/>
              <w:ind w:left="42"/>
            </w:pPr>
            <w:r>
              <w:rPr>
                <w:spacing w:val="-2"/>
              </w:rPr>
              <w:t>实施单位 （盖章）</w:t>
            </w:r>
          </w:p>
        </w:tc>
        <w:tc>
          <w:tcPr>
            <w:tcW w:w="5484" w:type="dxa"/>
            <w:gridSpan w:val="3"/>
            <w:vAlign w:val="top"/>
          </w:tcPr>
          <w:p w14:paraId="05F4CDB2">
            <w:pPr>
              <w:pStyle w:val="18"/>
              <w:spacing w:before="163" w:line="220" w:lineRule="auto"/>
              <w:ind w:left="1219"/>
            </w:pPr>
            <w:r>
              <w:rPr>
                <w:spacing w:val="-1"/>
              </w:rPr>
              <w:t>广元市公安局昭化区分局交通警察大队</w:t>
            </w:r>
          </w:p>
        </w:tc>
      </w:tr>
      <w:tr w14:paraId="4B2DF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92" w:type="dxa"/>
            <w:vMerge w:val="restart"/>
            <w:tcBorders>
              <w:bottom w:val="nil"/>
            </w:tcBorders>
            <w:vAlign w:val="top"/>
          </w:tcPr>
          <w:p w14:paraId="3960ECF6">
            <w:pPr>
              <w:spacing w:line="248" w:lineRule="auto"/>
              <w:rPr>
                <w:rFonts w:ascii="Arial"/>
                <w:sz w:val="21"/>
              </w:rPr>
            </w:pPr>
          </w:p>
          <w:p w14:paraId="48E5DBE2">
            <w:pPr>
              <w:spacing w:line="248" w:lineRule="auto"/>
              <w:rPr>
                <w:rFonts w:ascii="Arial"/>
                <w:sz w:val="21"/>
              </w:rPr>
            </w:pPr>
          </w:p>
          <w:p w14:paraId="4B7BDC6F">
            <w:pPr>
              <w:spacing w:line="249" w:lineRule="auto"/>
              <w:rPr>
                <w:rFonts w:ascii="Arial"/>
                <w:sz w:val="21"/>
              </w:rPr>
            </w:pPr>
          </w:p>
          <w:p w14:paraId="7BE723D5">
            <w:pPr>
              <w:spacing w:line="249" w:lineRule="auto"/>
              <w:rPr>
                <w:rFonts w:ascii="Arial"/>
                <w:sz w:val="21"/>
              </w:rPr>
            </w:pPr>
          </w:p>
          <w:p w14:paraId="4BAE0230">
            <w:pPr>
              <w:spacing w:line="249" w:lineRule="auto"/>
              <w:rPr>
                <w:rFonts w:ascii="Arial"/>
                <w:sz w:val="21"/>
              </w:rPr>
            </w:pPr>
          </w:p>
          <w:p w14:paraId="139E9F18">
            <w:pPr>
              <w:pStyle w:val="18"/>
              <w:spacing w:before="59" w:line="219" w:lineRule="auto"/>
              <w:ind w:left="45"/>
            </w:pPr>
            <w:r>
              <w:rPr>
                <w:spacing w:val="-3"/>
              </w:rPr>
              <w:t>项目基本</w:t>
            </w:r>
          </w:p>
          <w:p w14:paraId="4FB9D491">
            <w:pPr>
              <w:pStyle w:val="18"/>
              <w:spacing w:before="11" w:line="221" w:lineRule="auto"/>
              <w:ind w:left="41"/>
            </w:pPr>
            <w:r>
              <w:rPr>
                <w:spacing w:val="-3"/>
              </w:rPr>
              <w:t>情况</w:t>
            </w:r>
          </w:p>
        </w:tc>
        <w:tc>
          <w:tcPr>
            <w:tcW w:w="1890" w:type="dxa"/>
            <w:vMerge w:val="restart"/>
            <w:tcBorders>
              <w:bottom w:val="nil"/>
            </w:tcBorders>
            <w:vAlign w:val="top"/>
          </w:tcPr>
          <w:p w14:paraId="371FE0BE">
            <w:pPr>
              <w:spacing w:line="299" w:lineRule="auto"/>
              <w:rPr>
                <w:rFonts w:ascii="Arial"/>
                <w:sz w:val="21"/>
              </w:rPr>
            </w:pPr>
          </w:p>
          <w:p w14:paraId="4062F75B">
            <w:pPr>
              <w:spacing w:line="299" w:lineRule="auto"/>
              <w:rPr>
                <w:rFonts w:ascii="Arial"/>
                <w:sz w:val="21"/>
              </w:rPr>
            </w:pPr>
          </w:p>
          <w:p w14:paraId="1DEB8ECC">
            <w:pPr>
              <w:spacing w:line="299" w:lineRule="auto"/>
              <w:rPr>
                <w:rFonts w:ascii="Arial"/>
                <w:sz w:val="21"/>
              </w:rPr>
            </w:pPr>
          </w:p>
          <w:p w14:paraId="7A892AE3">
            <w:pPr>
              <w:pStyle w:val="18"/>
              <w:spacing w:before="59" w:line="234" w:lineRule="auto"/>
              <w:ind w:left="35" w:right="48" w:firstLine="11"/>
            </w:pPr>
            <w:r>
              <w:rPr>
                <w:spacing w:val="-2"/>
              </w:rPr>
              <w:t>1.项目年度目标完成情</w:t>
            </w:r>
            <w:r>
              <w:t xml:space="preserve"> 况</w:t>
            </w:r>
          </w:p>
        </w:tc>
        <w:tc>
          <w:tcPr>
            <w:tcW w:w="10249" w:type="dxa"/>
            <w:gridSpan w:val="5"/>
            <w:vAlign w:val="top"/>
          </w:tcPr>
          <w:p w14:paraId="49DDC759">
            <w:pPr>
              <w:pStyle w:val="18"/>
              <w:spacing w:before="49" w:line="216" w:lineRule="auto"/>
              <w:ind w:left="4592"/>
            </w:pPr>
            <w:r>
              <w:rPr>
                <w:spacing w:val="-2"/>
              </w:rPr>
              <w:t>项目年度目标</w:t>
            </w:r>
          </w:p>
        </w:tc>
        <w:tc>
          <w:tcPr>
            <w:tcW w:w="8945" w:type="dxa"/>
            <w:gridSpan w:val="4"/>
            <w:vAlign w:val="top"/>
          </w:tcPr>
          <w:p w14:paraId="17717432">
            <w:pPr>
              <w:pStyle w:val="18"/>
              <w:spacing w:before="49" w:line="216" w:lineRule="auto"/>
              <w:ind w:left="3759"/>
            </w:pPr>
            <w:r>
              <w:rPr>
                <w:spacing w:val="-1"/>
              </w:rPr>
              <w:t>年度目标完成情况</w:t>
            </w:r>
          </w:p>
        </w:tc>
      </w:tr>
      <w:tr w14:paraId="0664B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0" w:hRule="atLeast"/>
        </w:trPr>
        <w:tc>
          <w:tcPr>
            <w:tcW w:w="892" w:type="dxa"/>
            <w:vMerge w:val="continue"/>
            <w:tcBorders>
              <w:top w:val="nil"/>
              <w:bottom w:val="nil"/>
            </w:tcBorders>
            <w:vAlign w:val="top"/>
          </w:tcPr>
          <w:p w14:paraId="5E8033CC">
            <w:pPr>
              <w:rPr>
                <w:rFonts w:ascii="Arial"/>
                <w:sz w:val="21"/>
              </w:rPr>
            </w:pPr>
          </w:p>
        </w:tc>
        <w:tc>
          <w:tcPr>
            <w:tcW w:w="1890" w:type="dxa"/>
            <w:vMerge w:val="continue"/>
            <w:tcBorders>
              <w:top w:val="nil"/>
            </w:tcBorders>
            <w:vAlign w:val="top"/>
          </w:tcPr>
          <w:p w14:paraId="74FDA917">
            <w:pPr>
              <w:rPr>
                <w:rFonts w:ascii="Arial"/>
                <w:sz w:val="21"/>
              </w:rPr>
            </w:pPr>
          </w:p>
        </w:tc>
        <w:tc>
          <w:tcPr>
            <w:tcW w:w="10249" w:type="dxa"/>
            <w:gridSpan w:val="5"/>
            <w:vAlign w:val="top"/>
          </w:tcPr>
          <w:p w14:paraId="60786C03">
            <w:pPr>
              <w:spacing w:line="307" w:lineRule="auto"/>
              <w:rPr>
                <w:rFonts w:ascii="Arial"/>
                <w:sz w:val="21"/>
              </w:rPr>
            </w:pPr>
          </w:p>
          <w:p w14:paraId="563E0747">
            <w:pPr>
              <w:pStyle w:val="18"/>
              <w:spacing w:before="58" w:line="232" w:lineRule="auto"/>
              <w:ind w:left="35" w:right="32" w:hanging="2"/>
            </w:pPr>
            <w:r>
              <w:t>在交通安全宣传方面：通过设置交通安全宣传地点3处，发放宣传资料，到学校、企业、村社、社区宣传交通</w:t>
            </w:r>
            <w:r>
              <w:rPr>
                <w:spacing w:val="-1"/>
              </w:rPr>
              <w:t>安全知识，达到减少</w:t>
            </w:r>
            <w:r>
              <w:t xml:space="preserve"> 交通事故和提高人民群众遵守交通法规的自觉性的目的。在交通事故处理防范方面：通过交通事故案件的</w:t>
            </w:r>
            <w:r>
              <w:rPr>
                <w:spacing w:val="-1"/>
              </w:rPr>
              <w:t>办理，以案说法，宣传</w:t>
            </w:r>
            <w:r>
              <w:t xml:space="preserve">  交通安全知识，让人民群众和驾乘人员自觉遵守交通秩序，达到减少交通事故的目的。在治超工作方面：每年5</w:t>
            </w:r>
            <w:r>
              <w:rPr>
                <w:spacing w:val="-1"/>
              </w:rPr>
              <w:t>00余起超载、超速</w:t>
            </w:r>
            <w:r>
              <w:t xml:space="preserve"> 案件的处理，达到减少交通事故，保障人民群众生命财产安全的目的，治理工作效果满意率达到95%以上。在</w:t>
            </w:r>
            <w:r>
              <w:rPr>
                <w:spacing w:val="-1"/>
              </w:rPr>
              <w:t>安保工作方面：区内</w:t>
            </w:r>
            <w:r>
              <w:t xml:space="preserve"> 大型活动交通秩序的安全保卫不少于12批次，安保活动安全率在98%以上，在安保任务下达后作出保卫方案，高质量</w:t>
            </w:r>
            <w:r>
              <w:rPr>
                <w:spacing w:val="-1"/>
              </w:rPr>
              <w:t>完成好每批次</w:t>
            </w:r>
            <w:r>
              <w:t xml:space="preserve"> </w:t>
            </w:r>
            <w:r>
              <w:rPr>
                <w:spacing w:val="-1"/>
              </w:rPr>
              <w:t>安保工作任务，人民群众和服务对象满意度达到95%以上。</w:t>
            </w:r>
          </w:p>
        </w:tc>
        <w:tc>
          <w:tcPr>
            <w:tcW w:w="8945" w:type="dxa"/>
            <w:gridSpan w:val="4"/>
            <w:vAlign w:val="top"/>
          </w:tcPr>
          <w:p w14:paraId="10ECEFC8">
            <w:pPr>
              <w:spacing w:line="309" w:lineRule="auto"/>
              <w:rPr>
                <w:rFonts w:ascii="Arial"/>
                <w:sz w:val="21"/>
              </w:rPr>
            </w:pPr>
          </w:p>
          <w:p w14:paraId="7437F194">
            <w:pPr>
              <w:pStyle w:val="18"/>
              <w:spacing w:before="58" w:line="220" w:lineRule="auto"/>
              <w:ind w:left="40"/>
            </w:pPr>
            <w:r>
              <w:t>2024年，查处各类交通违法行为18706起，其中查处酒驾154起、醉驾5起，无证驾驶233起、超速6570起，超员</w:t>
            </w:r>
          </w:p>
          <w:p w14:paraId="1F96BEC4">
            <w:pPr>
              <w:pStyle w:val="18"/>
              <w:spacing w:before="13" w:line="231" w:lineRule="auto"/>
              <w:ind w:left="38" w:right="73" w:firstLine="13"/>
            </w:pPr>
            <w:r>
              <w:t>116起、货车超载247起，登记备案超标电动车10640辆。2024年全区隐患排查1</w:t>
            </w:r>
            <w:r>
              <w:rPr>
                <w:spacing w:val="-1"/>
              </w:rPr>
              <w:t>7次，排查上报各类隐患271余处，</w:t>
            </w:r>
            <w:r>
              <w:t xml:space="preserve"> 督促整改200余处。全年走访重点企业10次，召开座谈会14次，共向客货运输企业及重点货运源头发放隐患整改  通知书8份，签订安全责任书、承诺书156余份。在春运、春节、元旦节、清明节、五一节、中高考、广</w:t>
            </w:r>
            <w:r>
              <w:rPr>
                <w:spacing w:val="-1"/>
              </w:rPr>
              <w:t>元女儿节</w:t>
            </w:r>
            <w:r>
              <w:t xml:space="preserve"> 等专项安保任务中，大队提前谋划，精心部署，制定工作方案，对重点路段、重点时段及重</w:t>
            </w:r>
            <w:r>
              <w:rPr>
                <w:spacing w:val="-1"/>
              </w:rPr>
              <w:t>要节点的警力安排及</w:t>
            </w:r>
            <w:r>
              <w:t xml:space="preserve"> 管控措施进行明确细化，做到了责任量化无缝隙，确保安保工作有序开展，节</w:t>
            </w:r>
            <w:r>
              <w:rPr>
                <w:spacing w:val="-1"/>
              </w:rPr>
              <w:t>假日道路交通畅通。</w:t>
            </w:r>
          </w:p>
        </w:tc>
      </w:tr>
      <w:tr w14:paraId="135AE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92" w:type="dxa"/>
            <w:vMerge w:val="continue"/>
            <w:tcBorders>
              <w:top w:val="nil"/>
            </w:tcBorders>
            <w:vAlign w:val="top"/>
          </w:tcPr>
          <w:p w14:paraId="34AEB713">
            <w:pPr>
              <w:rPr>
                <w:rFonts w:ascii="Arial"/>
                <w:sz w:val="21"/>
              </w:rPr>
            </w:pPr>
          </w:p>
        </w:tc>
        <w:tc>
          <w:tcPr>
            <w:tcW w:w="1890" w:type="dxa"/>
            <w:vAlign w:val="top"/>
          </w:tcPr>
          <w:p w14:paraId="5674FE0E">
            <w:pPr>
              <w:pStyle w:val="18"/>
              <w:spacing w:before="146" w:line="233" w:lineRule="auto"/>
              <w:ind w:left="33" w:right="48" w:firstLine="2"/>
            </w:pPr>
            <w:r>
              <w:rPr>
                <w:spacing w:val="-1"/>
              </w:rPr>
              <w:t>2.项目实施内容及过程</w:t>
            </w:r>
            <w:r>
              <w:t xml:space="preserve"> </w:t>
            </w:r>
            <w:r>
              <w:rPr>
                <w:spacing w:val="-4"/>
              </w:rPr>
              <w:t>概述</w:t>
            </w:r>
          </w:p>
        </w:tc>
        <w:tc>
          <w:tcPr>
            <w:tcW w:w="19194" w:type="dxa"/>
            <w:gridSpan w:val="9"/>
            <w:vAlign w:val="top"/>
          </w:tcPr>
          <w:p w14:paraId="0FABD055">
            <w:pPr>
              <w:pStyle w:val="18"/>
              <w:spacing w:before="258" w:line="219" w:lineRule="auto"/>
              <w:ind w:left="37"/>
            </w:pPr>
            <w:r>
              <w:t>该项目以事故预防为目的，通过广泛的交通法律法规宣传，以及查处各类交通违法案件，使交通事故减少、群众交通意识增强，辖区道路交通秩序明显提升。2024年度根据目标绩效各项指标</w:t>
            </w:r>
            <w:r>
              <w:rPr>
                <w:spacing w:val="-1"/>
              </w:rPr>
              <w:t>，按照进度实施。</w:t>
            </w:r>
          </w:p>
        </w:tc>
      </w:tr>
      <w:tr w14:paraId="2DE6B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92" w:type="dxa"/>
            <w:vMerge w:val="restart"/>
            <w:tcBorders>
              <w:bottom w:val="nil"/>
            </w:tcBorders>
            <w:vAlign w:val="top"/>
          </w:tcPr>
          <w:p w14:paraId="26628A73">
            <w:pPr>
              <w:spacing w:line="242" w:lineRule="auto"/>
              <w:rPr>
                <w:rFonts w:ascii="Arial"/>
                <w:sz w:val="21"/>
              </w:rPr>
            </w:pPr>
          </w:p>
          <w:p w14:paraId="66BEDE1F">
            <w:pPr>
              <w:spacing w:line="243" w:lineRule="auto"/>
              <w:rPr>
                <w:rFonts w:ascii="Arial"/>
                <w:sz w:val="21"/>
              </w:rPr>
            </w:pPr>
          </w:p>
          <w:p w14:paraId="3B803F38">
            <w:pPr>
              <w:spacing w:line="243" w:lineRule="auto"/>
              <w:rPr>
                <w:rFonts w:ascii="Arial"/>
                <w:sz w:val="21"/>
              </w:rPr>
            </w:pPr>
          </w:p>
          <w:p w14:paraId="2603436E">
            <w:pPr>
              <w:pStyle w:val="18"/>
              <w:spacing w:before="58" w:line="230" w:lineRule="auto"/>
              <w:ind w:left="89" w:right="71" w:firstLine="4"/>
            </w:pPr>
            <w:r>
              <w:rPr>
                <w:spacing w:val="-3"/>
              </w:rPr>
              <w:t>预算执行</w:t>
            </w:r>
            <w:r>
              <w:rPr>
                <w:spacing w:val="2"/>
              </w:rPr>
              <w:t xml:space="preserve"> </w:t>
            </w:r>
            <w:r>
              <w:rPr>
                <w:spacing w:val="-1"/>
              </w:rPr>
              <w:t>情况（10</w:t>
            </w:r>
          </w:p>
          <w:p w14:paraId="5916C0C1">
            <w:pPr>
              <w:pStyle w:val="18"/>
              <w:spacing w:line="220" w:lineRule="auto"/>
              <w:ind w:left="274"/>
            </w:pPr>
            <w:r>
              <w:rPr>
                <w:spacing w:val="-5"/>
              </w:rPr>
              <w:t>分）</w:t>
            </w:r>
          </w:p>
        </w:tc>
        <w:tc>
          <w:tcPr>
            <w:tcW w:w="1890" w:type="dxa"/>
            <w:vAlign w:val="top"/>
          </w:tcPr>
          <w:p w14:paraId="67B73001">
            <w:pPr>
              <w:pStyle w:val="18"/>
              <w:spacing w:before="91" w:line="220" w:lineRule="auto"/>
              <w:ind w:left="137"/>
            </w:pPr>
            <w:r>
              <w:rPr>
                <w:spacing w:val="-1"/>
              </w:rPr>
              <w:t>年度预算数（万元）</w:t>
            </w:r>
          </w:p>
        </w:tc>
        <w:tc>
          <w:tcPr>
            <w:tcW w:w="1629" w:type="dxa"/>
            <w:vAlign w:val="top"/>
          </w:tcPr>
          <w:p w14:paraId="50217CEE">
            <w:pPr>
              <w:pStyle w:val="18"/>
              <w:spacing w:before="91" w:line="220" w:lineRule="auto"/>
              <w:ind w:left="458"/>
            </w:pPr>
            <w:r>
              <w:rPr>
                <w:spacing w:val="-2"/>
              </w:rPr>
              <w:t>年初预算</w:t>
            </w:r>
          </w:p>
        </w:tc>
        <w:tc>
          <w:tcPr>
            <w:tcW w:w="4607" w:type="dxa"/>
            <w:vAlign w:val="top"/>
          </w:tcPr>
          <w:p w14:paraId="2103341F">
            <w:pPr>
              <w:pStyle w:val="18"/>
              <w:spacing w:before="91" w:line="220" w:lineRule="auto"/>
              <w:ind w:left="1770"/>
            </w:pPr>
            <w:r>
              <w:rPr>
                <w:spacing w:val="-2"/>
              </w:rPr>
              <w:t>调整后预算数</w:t>
            </w:r>
          </w:p>
        </w:tc>
        <w:tc>
          <w:tcPr>
            <w:tcW w:w="4013" w:type="dxa"/>
            <w:gridSpan w:val="3"/>
            <w:vAlign w:val="top"/>
          </w:tcPr>
          <w:p w14:paraId="584D73DE">
            <w:pPr>
              <w:pStyle w:val="18"/>
              <w:spacing w:before="91" w:line="220" w:lineRule="auto"/>
              <w:ind w:left="1564"/>
            </w:pPr>
            <w:r>
              <w:rPr>
                <w:spacing w:val="-2"/>
              </w:rPr>
              <w:t>预算执行数</w:t>
            </w:r>
          </w:p>
        </w:tc>
        <w:tc>
          <w:tcPr>
            <w:tcW w:w="3461" w:type="dxa"/>
            <w:vAlign w:val="top"/>
          </w:tcPr>
          <w:p w14:paraId="093798E7">
            <w:pPr>
              <w:pStyle w:val="18"/>
              <w:spacing w:before="91" w:line="220" w:lineRule="auto"/>
              <w:ind w:left="1290"/>
            </w:pPr>
            <w:r>
              <w:rPr>
                <w:spacing w:val="-2"/>
              </w:rPr>
              <w:t>预算执行率</w:t>
            </w:r>
          </w:p>
        </w:tc>
        <w:tc>
          <w:tcPr>
            <w:tcW w:w="1393" w:type="dxa"/>
            <w:vAlign w:val="top"/>
          </w:tcPr>
          <w:p w14:paraId="3EB0A5FF">
            <w:pPr>
              <w:pStyle w:val="18"/>
              <w:spacing w:before="91" w:line="220" w:lineRule="auto"/>
              <w:ind w:left="526"/>
            </w:pPr>
            <w:r>
              <w:rPr>
                <w:spacing w:val="-4"/>
              </w:rPr>
              <w:t>权重</w:t>
            </w:r>
          </w:p>
        </w:tc>
        <w:tc>
          <w:tcPr>
            <w:tcW w:w="1007" w:type="dxa"/>
            <w:vAlign w:val="top"/>
          </w:tcPr>
          <w:p w14:paraId="530B44CF">
            <w:pPr>
              <w:pStyle w:val="18"/>
              <w:spacing w:before="91" w:line="220" w:lineRule="auto"/>
              <w:ind w:left="338"/>
            </w:pPr>
            <w:r>
              <w:rPr>
                <w:spacing w:val="-4"/>
              </w:rPr>
              <w:t>得分</w:t>
            </w:r>
          </w:p>
        </w:tc>
        <w:tc>
          <w:tcPr>
            <w:tcW w:w="3084" w:type="dxa"/>
            <w:vAlign w:val="top"/>
          </w:tcPr>
          <w:p w14:paraId="6BD740E5">
            <w:pPr>
              <w:pStyle w:val="18"/>
              <w:spacing w:before="91" w:line="223" w:lineRule="auto"/>
              <w:ind w:left="1376"/>
            </w:pPr>
            <w:r>
              <w:rPr>
                <w:spacing w:val="-6"/>
              </w:rPr>
              <w:t>原因</w:t>
            </w:r>
          </w:p>
        </w:tc>
      </w:tr>
      <w:tr w14:paraId="0605F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0" w:hRule="atLeast"/>
        </w:trPr>
        <w:tc>
          <w:tcPr>
            <w:tcW w:w="892" w:type="dxa"/>
            <w:vMerge w:val="continue"/>
            <w:tcBorders>
              <w:top w:val="nil"/>
              <w:bottom w:val="nil"/>
            </w:tcBorders>
            <w:vAlign w:val="top"/>
          </w:tcPr>
          <w:p w14:paraId="211194CE">
            <w:pPr>
              <w:rPr>
                <w:rFonts w:ascii="Arial"/>
                <w:sz w:val="21"/>
              </w:rPr>
            </w:pPr>
          </w:p>
        </w:tc>
        <w:tc>
          <w:tcPr>
            <w:tcW w:w="1890" w:type="dxa"/>
            <w:vAlign w:val="top"/>
          </w:tcPr>
          <w:p w14:paraId="11DDC774">
            <w:pPr>
              <w:pStyle w:val="18"/>
              <w:spacing w:before="84" w:line="220" w:lineRule="auto"/>
              <w:ind w:left="767"/>
            </w:pPr>
            <w:r>
              <w:rPr>
                <w:spacing w:val="-5"/>
              </w:rPr>
              <w:t>总额</w:t>
            </w:r>
          </w:p>
        </w:tc>
        <w:tc>
          <w:tcPr>
            <w:tcW w:w="1629" w:type="dxa"/>
            <w:vAlign w:val="top"/>
          </w:tcPr>
          <w:p w14:paraId="0176B742">
            <w:pPr>
              <w:pStyle w:val="18"/>
              <w:spacing w:before="84"/>
              <w:ind w:left="595"/>
            </w:pPr>
            <w:r>
              <w:rPr>
                <w:spacing w:val="-2"/>
              </w:rPr>
              <w:t>38.00</w:t>
            </w:r>
          </w:p>
        </w:tc>
        <w:tc>
          <w:tcPr>
            <w:tcW w:w="4607" w:type="dxa"/>
            <w:vAlign w:val="top"/>
          </w:tcPr>
          <w:p w14:paraId="76F8E472">
            <w:pPr>
              <w:pStyle w:val="18"/>
              <w:spacing w:before="84"/>
              <w:ind w:left="2086"/>
            </w:pPr>
            <w:r>
              <w:rPr>
                <w:spacing w:val="-2"/>
              </w:rPr>
              <w:t>38.00</w:t>
            </w:r>
          </w:p>
        </w:tc>
        <w:tc>
          <w:tcPr>
            <w:tcW w:w="4013" w:type="dxa"/>
            <w:gridSpan w:val="3"/>
            <w:vAlign w:val="top"/>
          </w:tcPr>
          <w:p w14:paraId="76E77618">
            <w:pPr>
              <w:pStyle w:val="18"/>
              <w:spacing w:before="84"/>
              <w:ind w:left="1789"/>
            </w:pPr>
            <w:r>
              <w:rPr>
                <w:spacing w:val="-2"/>
              </w:rPr>
              <w:t>37.80</w:t>
            </w:r>
          </w:p>
        </w:tc>
        <w:tc>
          <w:tcPr>
            <w:tcW w:w="3461" w:type="dxa"/>
            <w:vAlign w:val="top"/>
          </w:tcPr>
          <w:p w14:paraId="0CBF6AA9">
            <w:pPr>
              <w:pStyle w:val="18"/>
              <w:spacing w:before="84"/>
              <w:ind w:left="1467"/>
            </w:pPr>
            <w:r>
              <w:rPr>
                <w:spacing w:val="-1"/>
              </w:rPr>
              <w:t>99.47%</w:t>
            </w:r>
          </w:p>
        </w:tc>
        <w:tc>
          <w:tcPr>
            <w:tcW w:w="1393" w:type="dxa"/>
            <w:vAlign w:val="top"/>
          </w:tcPr>
          <w:p w14:paraId="1FC47268">
            <w:pPr>
              <w:pStyle w:val="18"/>
              <w:spacing w:before="84"/>
              <w:ind w:left="629"/>
            </w:pPr>
            <w:r>
              <w:rPr>
                <w:spacing w:val="-10"/>
              </w:rPr>
              <w:t>10</w:t>
            </w:r>
          </w:p>
        </w:tc>
        <w:tc>
          <w:tcPr>
            <w:tcW w:w="1007" w:type="dxa"/>
            <w:vAlign w:val="top"/>
          </w:tcPr>
          <w:p w14:paraId="00EA64EE">
            <w:pPr>
              <w:pStyle w:val="18"/>
              <w:spacing w:before="84"/>
              <w:ind w:left="472"/>
            </w:pPr>
            <w:r>
              <w:t>9</w:t>
            </w:r>
          </w:p>
        </w:tc>
        <w:tc>
          <w:tcPr>
            <w:tcW w:w="3084" w:type="dxa"/>
            <w:vMerge w:val="restart"/>
            <w:tcBorders>
              <w:bottom w:val="nil"/>
            </w:tcBorders>
            <w:vAlign w:val="top"/>
          </w:tcPr>
          <w:p w14:paraId="2451B0DD">
            <w:pPr>
              <w:rPr>
                <w:rFonts w:ascii="Arial"/>
                <w:sz w:val="21"/>
              </w:rPr>
            </w:pPr>
          </w:p>
        </w:tc>
      </w:tr>
      <w:tr w14:paraId="79B81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trPr>
        <w:tc>
          <w:tcPr>
            <w:tcW w:w="892" w:type="dxa"/>
            <w:vMerge w:val="continue"/>
            <w:tcBorders>
              <w:top w:val="nil"/>
              <w:bottom w:val="nil"/>
            </w:tcBorders>
            <w:vAlign w:val="top"/>
          </w:tcPr>
          <w:p w14:paraId="6FD0BE7F">
            <w:pPr>
              <w:rPr>
                <w:rFonts w:ascii="Arial"/>
                <w:sz w:val="21"/>
              </w:rPr>
            </w:pPr>
          </w:p>
        </w:tc>
        <w:tc>
          <w:tcPr>
            <w:tcW w:w="1890" w:type="dxa"/>
            <w:vAlign w:val="top"/>
          </w:tcPr>
          <w:p w14:paraId="013F81D0">
            <w:pPr>
              <w:pStyle w:val="18"/>
              <w:spacing w:before="109" w:line="221" w:lineRule="auto"/>
              <w:ind w:left="317"/>
            </w:pPr>
            <w:r>
              <w:rPr>
                <w:spacing w:val="-2"/>
              </w:rPr>
              <w:t>其中：财政资金</w:t>
            </w:r>
          </w:p>
        </w:tc>
        <w:tc>
          <w:tcPr>
            <w:tcW w:w="1629" w:type="dxa"/>
            <w:vAlign w:val="top"/>
          </w:tcPr>
          <w:p w14:paraId="022DBCA7">
            <w:pPr>
              <w:pStyle w:val="18"/>
              <w:spacing w:before="109"/>
              <w:ind w:left="595"/>
            </w:pPr>
            <w:r>
              <w:rPr>
                <w:spacing w:val="-2"/>
              </w:rPr>
              <w:t>38.00</w:t>
            </w:r>
          </w:p>
        </w:tc>
        <w:tc>
          <w:tcPr>
            <w:tcW w:w="4607" w:type="dxa"/>
            <w:vAlign w:val="top"/>
          </w:tcPr>
          <w:p w14:paraId="27E6319C">
            <w:pPr>
              <w:pStyle w:val="18"/>
              <w:spacing w:before="109"/>
              <w:ind w:left="2086"/>
            </w:pPr>
            <w:r>
              <w:rPr>
                <w:spacing w:val="-2"/>
              </w:rPr>
              <w:t>38.00</w:t>
            </w:r>
          </w:p>
        </w:tc>
        <w:tc>
          <w:tcPr>
            <w:tcW w:w="4013" w:type="dxa"/>
            <w:gridSpan w:val="3"/>
            <w:vAlign w:val="top"/>
          </w:tcPr>
          <w:p w14:paraId="671A6023">
            <w:pPr>
              <w:pStyle w:val="18"/>
              <w:spacing w:before="109"/>
              <w:ind w:left="1789"/>
            </w:pPr>
            <w:r>
              <w:rPr>
                <w:spacing w:val="-2"/>
              </w:rPr>
              <w:t>37.80</w:t>
            </w:r>
          </w:p>
        </w:tc>
        <w:tc>
          <w:tcPr>
            <w:tcW w:w="3461" w:type="dxa"/>
            <w:vAlign w:val="top"/>
          </w:tcPr>
          <w:p w14:paraId="3B690FB5">
            <w:pPr>
              <w:pStyle w:val="18"/>
              <w:spacing w:before="109"/>
              <w:ind w:left="1467"/>
            </w:pPr>
            <w:r>
              <w:rPr>
                <w:spacing w:val="-1"/>
              </w:rPr>
              <w:t>99.47%</w:t>
            </w:r>
          </w:p>
        </w:tc>
        <w:tc>
          <w:tcPr>
            <w:tcW w:w="1393" w:type="dxa"/>
            <w:vAlign w:val="top"/>
          </w:tcPr>
          <w:p w14:paraId="32AC9B9C">
            <w:pPr>
              <w:pStyle w:val="18"/>
              <w:spacing w:before="109" w:line="225" w:lineRule="auto"/>
              <w:ind w:left="661"/>
            </w:pPr>
            <w:r>
              <w:t>/</w:t>
            </w:r>
          </w:p>
        </w:tc>
        <w:tc>
          <w:tcPr>
            <w:tcW w:w="1007" w:type="dxa"/>
            <w:vAlign w:val="top"/>
          </w:tcPr>
          <w:p w14:paraId="51B3A4A6">
            <w:pPr>
              <w:pStyle w:val="18"/>
              <w:spacing w:before="109" w:line="225" w:lineRule="auto"/>
              <w:ind w:left="470"/>
            </w:pPr>
            <w:r>
              <w:t>/</w:t>
            </w:r>
          </w:p>
        </w:tc>
        <w:tc>
          <w:tcPr>
            <w:tcW w:w="3084" w:type="dxa"/>
            <w:vMerge w:val="continue"/>
            <w:tcBorders>
              <w:top w:val="nil"/>
              <w:bottom w:val="nil"/>
            </w:tcBorders>
            <w:vAlign w:val="top"/>
          </w:tcPr>
          <w:p w14:paraId="581643ED">
            <w:pPr>
              <w:rPr>
                <w:rFonts w:ascii="Arial"/>
                <w:sz w:val="21"/>
              </w:rPr>
            </w:pPr>
          </w:p>
        </w:tc>
      </w:tr>
      <w:tr w14:paraId="04602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892" w:type="dxa"/>
            <w:vMerge w:val="continue"/>
            <w:tcBorders>
              <w:top w:val="nil"/>
              <w:bottom w:val="nil"/>
            </w:tcBorders>
            <w:vAlign w:val="top"/>
          </w:tcPr>
          <w:p w14:paraId="041EA0A9">
            <w:pPr>
              <w:rPr>
                <w:rFonts w:ascii="Arial"/>
                <w:sz w:val="21"/>
              </w:rPr>
            </w:pPr>
          </w:p>
        </w:tc>
        <w:tc>
          <w:tcPr>
            <w:tcW w:w="1890" w:type="dxa"/>
            <w:vAlign w:val="top"/>
          </w:tcPr>
          <w:p w14:paraId="18D13CF6">
            <w:pPr>
              <w:pStyle w:val="18"/>
              <w:spacing w:before="119" w:line="220" w:lineRule="auto"/>
              <w:ind w:left="226"/>
            </w:pPr>
            <w:r>
              <w:rPr>
                <w:spacing w:val="-1"/>
              </w:rPr>
              <w:t>财政专户管理资金</w:t>
            </w:r>
          </w:p>
        </w:tc>
        <w:tc>
          <w:tcPr>
            <w:tcW w:w="1629" w:type="dxa"/>
            <w:vAlign w:val="top"/>
          </w:tcPr>
          <w:p w14:paraId="207FF092">
            <w:pPr>
              <w:pStyle w:val="18"/>
              <w:spacing w:before="119"/>
              <w:ind w:left="639"/>
            </w:pPr>
            <w:r>
              <w:rPr>
                <w:spacing w:val="-2"/>
              </w:rPr>
              <w:t>0.00</w:t>
            </w:r>
          </w:p>
        </w:tc>
        <w:tc>
          <w:tcPr>
            <w:tcW w:w="4607" w:type="dxa"/>
            <w:vAlign w:val="top"/>
          </w:tcPr>
          <w:p w14:paraId="4CAFEC42">
            <w:pPr>
              <w:pStyle w:val="18"/>
              <w:spacing w:before="119"/>
              <w:ind w:left="2130"/>
            </w:pPr>
            <w:r>
              <w:rPr>
                <w:spacing w:val="-2"/>
              </w:rPr>
              <w:t>0.00</w:t>
            </w:r>
          </w:p>
        </w:tc>
        <w:tc>
          <w:tcPr>
            <w:tcW w:w="4013" w:type="dxa"/>
            <w:gridSpan w:val="3"/>
            <w:vAlign w:val="top"/>
          </w:tcPr>
          <w:p w14:paraId="52109181">
            <w:pPr>
              <w:pStyle w:val="18"/>
              <w:spacing w:before="119"/>
              <w:ind w:left="1833"/>
            </w:pPr>
            <w:r>
              <w:rPr>
                <w:spacing w:val="-2"/>
              </w:rPr>
              <w:t>0.00</w:t>
            </w:r>
          </w:p>
        </w:tc>
        <w:tc>
          <w:tcPr>
            <w:tcW w:w="3461" w:type="dxa"/>
            <w:vAlign w:val="top"/>
          </w:tcPr>
          <w:p w14:paraId="2F910595">
            <w:pPr>
              <w:pStyle w:val="18"/>
              <w:spacing w:before="119"/>
              <w:ind w:left="1514"/>
            </w:pPr>
            <w:r>
              <w:rPr>
                <w:spacing w:val="-1"/>
              </w:rPr>
              <w:t>0.00%</w:t>
            </w:r>
          </w:p>
        </w:tc>
        <w:tc>
          <w:tcPr>
            <w:tcW w:w="1393" w:type="dxa"/>
            <w:vAlign w:val="top"/>
          </w:tcPr>
          <w:p w14:paraId="08A5B282">
            <w:pPr>
              <w:pStyle w:val="18"/>
              <w:spacing w:before="119" w:line="225" w:lineRule="auto"/>
              <w:ind w:left="661"/>
            </w:pPr>
            <w:r>
              <w:t>/</w:t>
            </w:r>
          </w:p>
        </w:tc>
        <w:tc>
          <w:tcPr>
            <w:tcW w:w="1007" w:type="dxa"/>
            <w:vAlign w:val="top"/>
          </w:tcPr>
          <w:p w14:paraId="26614BD7">
            <w:pPr>
              <w:pStyle w:val="18"/>
              <w:spacing w:before="119" w:line="225" w:lineRule="auto"/>
              <w:ind w:left="470"/>
            </w:pPr>
            <w:r>
              <w:t>/</w:t>
            </w:r>
          </w:p>
        </w:tc>
        <w:tc>
          <w:tcPr>
            <w:tcW w:w="3084" w:type="dxa"/>
            <w:vMerge w:val="continue"/>
            <w:tcBorders>
              <w:top w:val="nil"/>
              <w:bottom w:val="nil"/>
            </w:tcBorders>
            <w:vAlign w:val="top"/>
          </w:tcPr>
          <w:p w14:paraId="114244F6">
            <w:pPr>
              <w:rPr>
                <w:rFonts w:ascii="Arial"/>
                <w:sz w:val="21"/>
              </w:rPr>
            </w:pPr>
          </w:p>
        </w:tc>
      </w:tr>
      <w:tr w14:paraId="07348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92" w:type="dxa"/>
            <w:vMerge w:val="continue"/>
            <w:tcBorders>
              <w:top w:val="nil"/>
              <w:bottom w:val="nil"/>
            </w:tcBorders>
            <w:vAlign w:val="top"/>
          </w:tcPr>
          <w:p w14:paraId="42A351A5">
            <w:pPr>
              <w:rPr>
                <w:rFonts w:ascii="Arial"/>
                <w:sz w:val="21"/>
              </w:rPr>
            </w:pPr>
          </w:p>
        </w:tc>
        <w:tc>
          <w:tcPr>
            <w:tcW w:w="1890" w:type="dxa"/>
            <w:vAlign w:val="top"/>
          </w:tcPr>
          <w:p w14:paraId="462C7D14">
            <w:pPr>
              <w:pStyle w:val="18"/>
              <w:spacing w:before="93" w:line="221" w:lineRule="auto"/>
              <w:ind w:left="587"/>
            </w:pPr>
            <w:r>
              <w:rPr>
                <w:spacing w:val="-3"/>
              </w:rPr>
              <w:t>单位资金</w:t>
            </w:r>
          </w:p>
        </w:tc>
        <w:tc>
          <w:tcPr>
            <w:tcW w:w="1629" w:type="dxa"/>
            <w:vAlign w:val="top"/>
          </w:tcPr>
          <w:p w14:paraId="142E02A4">
            <w:pPr>
              <w:pStyle w:val="18"/>
              <w:spacing w:before="93"/>
              <w:ind w:left="639"/>
            </w:pPr>
            <w:r>
              <w:rPr>
                <w:spacing w:val="-2"/>
              </w:rPr>
              <w:t>0.00</w:t>
            </w:r>
          </w:p>
        </w:tc>
        <w:tc>
          <w:tcPr>
            <w:tcW w:w="4607" w:type="dxa"/>
            <w:vAlign w:val="top"/>
          </w:tcPr>
          <w:p w14:paraId="32E4C892">
            <w:pPr>
              <w:pStyle w:val="18"/>
              <w:spacing w:before="93"/>
              <w:ind w:left="2130"/>
            </w:pPr>
            <w:r>
              <w:rPr>
                <w:spacing w:val="-2"/>
              </w:rPr>
              <w:t>0.00</w:t>
            </w:r>
          </w:p>
        </w:tc>
        <w:tc>
          <w:tcPr>
            <w:tcW w:w="4013" w:type="dxa"/>
            <w:gridSpan w:val="3"/>
            <w:vAlign w:val="top"/>
          </w:tcPr>
          <w:p w14:paraId="5FBD99FE">
            <w:pPr>
              <w:pStyle w:val="18"/>
              <w:spacing w:before="93"/>
              <w:ind w:left="1833"/>
            </w:pPr>
            <w:r>
              <w:rPr>
                <w:spacing w:val="-2"/>
              </w:rPr>
              <w:t>0.00</w:t>
            </w:r>
          </w:p>
        </w:tc>
        <w:tc>
          <w:tcPr>
            <w:tcW w:w="3461" w:type="dxa"/>
            <w:vAlign w:val="top"/>
          </w:tcPr>
          <w:p w14:paraId="60D3C6B4">
            <w:pPr>
              <w:pStyle w:val="18"/>
              <w:spacing w:before="93"/>
              <w:ind w:left="1514"/>
            </w:pPr>
            <w:r>
              <w:rPr>
                <w:spacing w:val="-1"/>
              </w:rPr>
              <w:t>0.00%</w:t>
            </w:r>
          </w:p>
        </w:tc>
        <w:tc>
          <w:tcPr>
            <w:tcW w:w="1393" w:type="dxa"/>
            <w:vAlign w:val="top"/>
          </w:tcPr>
          <w:p w14:paraId="386D9A93">
            <w:pPr>
              <w:pStyle w:val="18"/>
              <w:spacing w:before="93" w:line="225" w:lineRule="auto"/>
              <w:ind w:left="661"/>
            </w:pPr>
            <w:r>
              <w:t>/</w:t>
            </w:r>
          </w:p>
        </w:tc>
        <w:tc>
          <w:tcPr>
            <w:tcW w:w="1007" w:type="dxa"/>
            <w:vAlign w:val="top"/>
          </w:tcPr>
          <w:p w14:paraId="2EDA9EEC">
            <w:pPr>
              <w:pStyle w:val="18"/>
              <w:spacing w:before="93" w:line="225" w:lineRule="auto"/>
              <w:ind w:left="470"/>
            </w:pPr>
            <w:r>
              <w:t>/</w:t>
            </w:r>
          </w:p>
        </w:tc>
        <w:tc>
          <w:tcPr>
            <w:tcW w:w="3084" w:type="dxa"/>
            <w:vMerge w:val="continue"/>
            <w:tcBorders>
              <w:top w:val="nil"/>
              <w:bottom w:val="nil"/>
            </w:tcBorders>
            <w:vAlign w:val="top"/>
          </w:tcPr>
          <w:p w14:paraId="3A2E7DC4">
            <w:pPr>
              <w:rPr>
                <w:rFonts w:ascii="Arial"/>
                <w:sz w:val="21"/>
              </w:rPr>
            </w:pPr>
          </w:p>
        </w:tc>
      </w:tr>
      <w:tr w14:paraId="4323E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892" w:type="dxa"/>
            <w:vMerge w:val="continue"/>
            <w:tcBorders>
              <w:top w:val="nil"/>
            </w:tcBorders>
            <w:vAlign w:val="top"/>
          </w:tcPr>
          <w:p w14:paraId="045B2D51">
            <w:pPr>
              <w:rPr>
                <w:rFonts w:ascii="Arial"/>
                <w:sz w:val="21"/>
              </w:rPr>
            </w:pPr>
          </w:p>
        </w:tc>
        <w:tc>
          <w:tcPr>
            <w:tcW w:w="1890" w:type="dxa"/>
            <w:vAlign w:val="top"/>
          </w:tcPr>
          <w:p w14:paraId="58D72B12">
            <w:pPr>
              <w:pStyle w:val="18"/>
              <w:spacing w:before="83" w:line="221" w:lineRule="auto"/>
              <w:ind w:left="586"/>
            </w:pPr>
            <w:r>
              <w:rPr>
                <w:spacing w:val="-2"/>
              </w:rPr>
              <w:t>其他资金</w:t>
            </w:r>
          </w:p>
        </w:tc>
        <w:tc>
          <w:tcPr>
            <w:tcW w:w="1629" w:type="dxa"/>
            <w:vAlign w:val="top"/>
          </w:tcPr>
          <w:p w14:paraId="6E9E8615">
            <w:pPr>
              <w:rPr>
                <w:rFonts w:ascii="Arial"/>
                <w:sz w:val="21"/>
              </w:rPr>
            </w:pPr>
          </w:p>
        </w:tc>
        <w:tc>
          <w:tcPr>
            <w:tcW w:w="4607" w:type="dxa"/>
            <w:vAlign w:val="top"/>
          </w:tcPr>
          <w:p w14:paraId="67DCF213">
            <w:pPr>
              <w:rPr>
                <w:rFonts w:ascii="Arial"/>
                <w:sz w:val="21"/>
              </w:rPr>
            </w:pPr>
          </w:p>
        </w:tc>
        <w:tc>
          <w:tcPr>
            <w:tcW w:w="4013" w:type="dxa"/>
            <w:gridSpan w:val="3"/>
            <w:vAlign w:val="top"/>
          </w:tcPr>
          <w:p w14:paraId="2882A004">
            <w:pPr>
              <w:rPr>
                <w:rFonts w:ascii="Arial"/>
                <w:sz w:val="21"/>
              </w:rPr>
            </w:pPr>
          </w:p>
        </w:tc>
        <w:tc>
          <w:tcPr>
            <w:tcW w:w="3461" w:type="dxa"/>
            <w:vAlign w:val="top"/>
          </w:tcPr>
          <w:p w14:paraId="561C284A">
            <w:pPr>
              <w:rPr>
                <w:rFonts w:ascii="Arial"/>
                <w:sz w:val="21"/>
              </w:rPr>
            </w:pPr>
          </w:p>
        </w:tc>
        <w:tc>
          <w:tcPr>
            <w:tcW w:w="1393" w:type="dxa"/>
            <w:vAlign w:val="top"/>
          </w:tcPr>
          <w:p w14:paraId="1D355B88">
            <w:pPr>
              <w:pStyle w:val="18"/>
              <w:spacing w:before="83" w:line="225" w:lineRule="auto"/>
              <w:ind w:left="661"/>
            </w:pPr>
            <w:r>
              <w:t>/</w:t>
            </w:r>
          </w:p>
        </w:tc>
        <w:tc>
          <w:tcPr>
            <w:tcW w:w="1007" w:type="dxa"/>
            <w:vAlign w:val="top"/>
          </w:tcPr>
          <w:p w14:paraId="0475D081">
            <w:pPr>
              <w:pStyle w:val="18"/>
              <w:spacing w:before="83" w:line="225" w:lineRule="auto"/>
              <w:ind w:left="470"/>
            </w:pPr>
            <w:r>
              <w:t>/</w:t>
            </w:r>
          </w:p>
        </w:tc>
        <w:tc>
          <w:tcPr>
            <w:tcW w:w="3084" w:type="dxa"/>
            <w:vMerge w:val="continue"/>
            <w:tcBorders>
              <w:top w:val="nil"/>
            </w:tcBorders>
            <w:vAlign w:val="top"/>
          </w:tcPr>
          <w:p w14:paraId="0084EAEB">
            <w:pPr>
              <w:rPr>
                <w:rFonts w:ascii="Arial"/>
                <w:sz w:val="21"/>
              </w:rPr>
            </w:pPr>
          </w:p>
        </w:tc>
      </w:tr>
      <w:tr w14:paraId="35FE5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892" w:type="dxa"/>
            <w:vMerge w:val="restart"/>
            <w:tcBorders>
              <w:bottom w:val="nil"/>
            </w:tcBorders>
            <w:vAlign w:val="top"/>
          </w:tcPr>
          <w:p w14:paraId="20FC2B05">
            <w:pPr>
              <w:rPr>
                <w:rFonts w:ascii="Arial"/>
                <w:sz w:val="21"/>
              </w:rPr>
            </w:pPr>
          </w:p>
          <w:p w14:paraId="4DAF0F1E">
            <w:pPr>
              <w:rPr>
                <w:rFonts w:ascii="Arial"/>
                <w:sz w:val="21"/>
              </w:rPr>
            </w:pPr>
          </w:p>
          <w:p w14:paraId="064D4C3C">
            <w:pPr>
              <w:rPr>
                <w:rFonts w:ascii="Arial"/>
                <w:sz w:val="21"/>
              </w:rPr>
            </w:pPr>
          </w:p>
          <w:p w14:paraId="46879710">
            <w:pPr>
              <w:rPr>
                <w:rFonts w:ascii="Arial"/>
                <w:sz w:val="21"/>
              </w:rPr>
            </w:pPr>
          </w:p>
          <w:p w14:paraId="3CA54028">
            <w:pPr>
              <w:rPr>
                <w:rFonts w:ascii="Arial"/>
                <w:sz w:val="21"/>
              </w:rPr>
            </w:pPr>
          </w:p>
          <w:p w14:paraId="5C720BA2">
            <w:pPr>
              <w:rPr>
                <w:rFonts w:ascii="Arial"/>
                <w:sz w:val="21"/>
              </w:rPr>
            </w:pPr>
          </w:p>
          <w:p w14:paraId="35684C5F">
            <w:pPr>
              <w:rPr>
                <w:rFonts w:ascii="Arial"/>
                <w:sz w:val="21"/>
              </w:rPr>
            </w:pPr>
          </w:p>
          <w:p w14:paraId="36D41741">
            <w:pPr>
              <w:spacing w:line="241" w:lineRule="auto"/>
              <w:rPr>
                <w:rFonts w:ascii="Arial"/>
                <w:sz w:val="21"/>
              </w:rPr>
            </w:pPr>
          </w:p>
          <w:p w14:paraId="4BD1B762">
            <w:pPr>
              <w:spacing w:line="241" w:lineRule="auto"/>
              <w:rPr>
                <w:rFonts w:ascii="Arial"/>
                <w:sz w:val="21"/>
              </w:rPr>
            </w:pPr>
          </w:p>
          <w:p w14:paraId="71E812C8">
            <w:pPr>
              <w:spacing w:line="241" w:lineRule="auto"/>
              <w:rPr>
                <w:rFonts w:ascii="Arial"/>
                <w:sz w:val="21"/>
              </w:rPr>
            </w:pPr>
          </w:p>
          <w:p w14:paraId="78B93BE0">
            <w:pPr>
              <w:spacing w:line="241" w:lineRule="auto"/>
              <w:rPr>
                <w:rFonts w:ascii="Arial"/>
                <w:sz w:val="21"/>
              </w:rPr>
            </w:pPr>
          </w:p>
          <w:p w14:paraId="3EAA4721">
            <w:pPr>
              <w:spacing w:line="241" w:lineRule="auto"/>
              <w:rPr>
                <w:rFonts w:ascii="Arial"/>
                <w:sz w:val="21"/>
              </w:rPr>
            </w:pPr>
          </w:p>
          <w:p w14:paraId="76A9E7B8">
            <w:pPr>
              <w:pStyle w:val="18"/>
              <w:spacing w:before="58" w:line="221" w:lineRule="auto"/>
              <w:ind w:left="95"/>
            </w:pPr>
            <w:r>
              <w:rPr>
                <w:spacing w:val="-3"/>
              </w:rPr>
              <w:t>绩效指标</w:t>
            </w:r>
          </w:p>
          <w:p w14:paraId="1E89CCBF">
            <w:pPr>
              <w:pStyle w:val="18"/>
              <w:spacing w:before="10" w:line="221" w:lineRule="auto"/>
              <w:ind w:left="100"/>
            </w:pPr>
            <w:r>
              <w:rPr>
                <w:spacing w:val="-3"/>
              </w:rPr>
              <w:t>（90分）</w:t>
            </w:r>
          </w:p>
        </w:tc>
        <w:tc>
          <w:tcPr>
            <w:tcW w:w="1890" w:type="dxa"/>
            <w:vAlign w:val="top"/>
          </w:tcPr>
          <w:p w14:paraId="77328225">
            <w:pPr>
              <w:pStyle w:val="18"/>
              <w:spacing w:before="141" w:line="221" w:lineRule="auto"/>
              <w:ind w:left="588"/>
            </w:pPr>
            <w:r>
              <w:rPr>
                <w:spacing w:val="-3"/>
              </w:rPr>
              <w:t>一级指标</w:t>
            </w:r>
          </w:p>
        </w:tc>
        <w:tc>
          <w:tcPr>
            <w:tcW w:w="1629" w:type="dxa"/>
            <w:vAlign w:val="top"/>
          </w:tcPr>
          <w:p w14:paraId="0C3317D7">
            <w:pPr>
              <w:pStyle w:val="18"/>
              <w:spacing w:before="141" w:line="221" w:lineRule="auto"/>
              <w:ind w:left="460"/>
            </w:pPr>
            <w:r>
              <w:rPr>
                <w:spacing w:val="-3"/>
              </w:rPr>
              <w:t>二级指标</w:t>
            </w:r>
          </w:p>
        </w:tc>
        <w:tc>
          <w:tcPr>
            <w:tcW w:w="4607" w:type="dxa"/>
            <w:vAlign w:val="top"/>
          </w:tcPr>
          <w:p w14:paraId="585EDE2A">
            <w:pPr>
              <w:pStyle w:val="18"/>
              <w:spacing w:before="141" w:line="221" w:lineRule="auto"/>
              <w:ind w:left="1948"/>
            </w:pPr>
            <w:r>
              <w:rPr>
                <w:spacing w:val="-2"/>
              </w:rPr>
              <w:t>三级指标</w:t>
            </w:r>
          </w:p>
        </w:tc>
        <w:tc>
          <w:tcPr>
            <w:tcW w:w="979" w:type="dxa"/>
            <w:vAlign w:val="top"/>
          </w:tcPr>
          <w:p w14:paraId="729FDA4E">
            <w:pPr>
              <w:pStyle w:val="18"/>
              <w:spacing w:before="141" w:line="221" w:lineRule="auto"/>
              <w:ind w:left="136"/>
            </w:pPr>
            <w:r>
              <w:rPr>
                <w:spacing w:val="-3"/>
              </w:rPr>
              <w:t>指标性质</w:t>
            </w:r>
          </w:p>
        </w:tc>
        <w:tc>
          <w:tcPr>
            <w:tcW w:w="1835" w:type="dxa"/>
            <w:vAlign w:val="top"/>
          </w:tcPr>
          <w:p w14:paraId="506F688B">
            <w:pPr>
              <w:pStyle w:val="18"/>
              <w:spacing w:before="141" w:line="220" w:lineRule="auto"/>
              <w:ind w:left="657"/>
            </w:pPr>
            <w:r>
              <w:rPr>
                <w:spacing w:val="-4"/>
              </w:rPr>
              <w:t>指标值</w:t>
            </w:r>
          </w:p>
        </w:tc>
        <w:tc>
          <w:tcPr>
            <w:tcW w:w="1199" w:type="dxa"/>
            <w:vAlign w:val="top"/>
          </w:tcPr>
          <w:p w14:paraId="4D314D70">
            <w:pPr>
              <w:pStyle w:val="18"/>
              <w:spacing w:before="141" w:line="221" w:lineRule="auto"/>
              <w:ind w:left="247"/>
            </w:pPr>
            <w:r>
              <w:rPr>
                <w:spacing w:val="-2"/>
              </w:rPr>
              <w:t>度量单位</w:t>
            </w:r>
          </w:p>
        </w:tc>
        <w:tc>
          <w:tcPr>
            <w:tcW w:w="3461" w:type="dxa"/>
            <w:vAlign w:val="top"/>
          </w:tcPr>
          <w:p w14:paraId="31F97114">
            <w:pPr>
              <w:pStyle w:val="18"/>
              <w:spacing w:before="141" w:line="220" w:lineRule="auto"/>
              <w:ind w:left="1470"/>
            </w:pPr>
            <w:r>
              <w:rPr>
                <w:spacing w:val="-3"/>
              </w:rPr>
              <w:t>完成值</w:t>
            </w:r>
          </w:p>
        </w:tc>
        <w:tc>
          <w:tcPr>
            <w:tcW w:w="1393" w:type="dxa"/>
            <w:vAlign w:val="top"/>
          </w:tcPr>
          <w:p w14:paraId="28BC5701">
            <w:pPr>
              <w:pStyle w:val="18"/>
              <w:spacing w:before="141" w:line="220" w:lineRule="auto"/>
              <w:ind w:left="526"/>
            </w:pPr>
            <w:r>
              <w:rPr>
                <w:spacing w:val="-4"/>
              </w:rPr>
              <w:t>权重</w:t>
            </w:r>
          </w:p>
        </w:tc>
        <w:tc>
          <w:tcPr>
            <w:tcW w:w="1007" w:type="dxa"/>
            <w:vAlign w:val="top"/>
          </w:tcPr>
          <w:p w14:paraId="23FB4F3E">
            <w:pPr>
              <w:pStyle w:val="18"/>
              <w:spacing w:before="141" w:line="220" w:lineRule="auto"/>
              <w:ind w:left="338"/>
            </w:pPr>
            <w:r>
              <w:rPr>
                <w:spacing w:val="-4"/>
              </w:rPr>
              <w:t>得分</w:t>
            </w:r>
          </w:p>
        </w:tc>
        <w:tc>
          <w:tcPr>
            <w:tcW w:w="3084" w:type="dxa"/>
            <w:vAlign w:val="top"/>
          </w:tcPr>
          <w:p w14:paraId="23A3CD1A">
            <w:pPr>
              <w:pStyle w:val="18"/>
              <w:spacing w:before="141" w:line="220" w:lineRule="auto"/>
              <w:ind w:left="924"/>
            </w:pPr>
            <w:r>
              <w:rPr>
                <w:spacing w:val="-2"/>
              </w:rPr>
              <w:t>未完成原因分析</w:t>
            </w:r>
          </w:p>
        </w:tc>
      </w:tr>
      <w:tr w14:paraId="6AB68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892" w:type="dxa"/>
            <w:vMerge w:val="continue"/>
            <w:tcBorders>
              <w:top w:val="nil"/>
              <w:bottom w:val="nil"/>
            </w:tcBorders>
            <w:vAlign w:val="top"/>
          </w:tcPr>
          <w:p w14:paraId="2588DE12">
            <w:pPr>
              <w:rPr>
                <w:rFonts w:ascii="Arial"/>
                <w:sz w:val="21"/>
              </w:rPr>
            </w:pPr>
          </w:p>
        </w:tc>
        <w:tc>
          <w:tcPr>
            <w:tcW w:w="1890" w:type="dxa"/>
            <w:vMerge w:val="restart"/>
            <w:tcBorders>
              <w:bottom w:val="nil"/>
            </w:tcBorders>
            <w:vAlign w:val="top"/>
          </w:tcPr>
          <w:p w14:paraId="429C8475">
            <w:pPr>
              <w:spacing w:line="265" w:lineRule="auto"/>
              <w:rPr>
                <w:rFonts w:ascii="Arial"/>
                <w:sz w:val="21"/>
              </w:rPr>
            </w:pPr>
          </w:p>
          <w:p w14:paraId="31C6D004">
            <w:pPr>
              <w:spacing w:line="265" w:lineRule="auto"/>
              <w:rPr>
                <w:rFonts w:ascii="Arial"/>
                <w:sz w:val="21"/>
              </w:rPr>
            </w:pPr>
          </w:p>
          <w:p w14:paraId="3346E1CC">
            <w:pPr>
              <w:spacing w:line="265" w:lineRule="auto"/>
              <w:rPr>
                <w:rFonts w:ascii="Arial"/>
                <w:sz w:val="21"/>
              </w:rPr>
            </w:pPr>
          </w:p>
          <w:p w14:paraId="21966E91">
            <w:pPr>
              <w:spacing w:line="265" w:lineRule="auto"/>
              <w:rPr>
                <w:rFonts w:ascii="Arial"/>
                <w:sz w:val="21"/>
              </w:rPr>
            </w:pPr>
          </w:p>
          <w:p w14:paraId="510C7C43">
            <w:pPr>
              <w:spacing w:line="266" w:lineRule="auto"/>
              <w:rPr>
                <w:rFonts w:ascii="Arial"/>
                <w:sz w:val="21"/>
              </w:rPr>
            </w:pPr>
          </w:p>
          <w:p w14:paraId="4E9183FB">
            <w:pPr>
              <w:spacing w:line="266" w:lineRule="auto"/>
              <w:rPr>
                <w:rFonts w:ascii="Arial"/>
                <w:sz w:val="21"/>
              </w:rPr>
            </w:pPr>
          </w:p>
          <w:p w14:paraId="480CD244">
            <w:pPr>
              <w:pStyle w:val="18"/>
              <w:spacing w:before="58" w:line="220" w:lineRule="auto"/>
              <w:ind w:left="585"/>
            </w:pPr>
            <w:r>
              <w:rPr>
                <w:spacing w:val="-2"/>
              </w:rPr>
              <w:t>产出指标</w:t>
            </w:r>
          </w:p>
        </w:tc>
        <w:tc>
          <w:tcPr>
            <w:tcW w:w="1629" w:type="dxa"/>
            <w:vMerge w:val="restart"/>
            <w:tcBorders>
              <w:bottom w:val="nil"/>
            </w:tcBorders>
            <w:vAlign w:val="top"/>
          </w:tcPr>
          <w:p w14:paraId="5B5A348D">
            <w:pPr>
              <w:spacing w:line="264" w:lineRule="auto"/>
              <w:rPr>
                <w:rFonts w:ascii="Arial"/>
                <w:sz w:val="21"/>
              </w:rPr>
            </w:pPr>
          </w:p>
          <w:p w14:paraId="4288EAE0">
            <w:pPr>
              <w:spacing w:line="264" w:lineRule="auto"/>
              <w:rPr>
                <w:rFonts w:ascii="Arial"/>
                <w:sz w:val="21"/>
              </w:rPr>
            </w:pPr>
          </w:p>
          <w:p w14:paraId="4F699A97">
            <w:pPr>
              <w:pStyle w:val="18"/>
              <w:spacing w:before="59" w:line="220" w:lineRule="auto"/>
              <w:ind w:left="459"/>
            </w:pPr>
            <w:r>
              <w:rPr>
                <w:spacing w:val="-3"/>
              </w:rPr>
              <w:t>数量指标</w:t>
            </w:r>
          </w:p>
        </w:tc>
        <w:tc>
          <w:tcPr>
            <w:tcW w:w="4607" w:type="dxa"/>
            <w:vAlign w:val="top"/>
          </w:tcPr>
          <w:p w14:paraId="752AFB9D">
            <w:pPr>
              <w:pStyle w:val="18"/>
              <w:spacing w:before="83" w:line="220" w:lineRule="auto"/>
              <w:ind w:left="1952"/>
            </w:pPr>
            <w:r>
              <w:rPr>
                <w:spacing w:val="-3"/>
              </w:rPr>
              <w:t>安保次数</w:t>
            </w:r>
          </w:p>
        </w:tc>
        <w:tc>
          <w:tcPr>
            <w:tcW w:w="979" w:type="dxa"/>
            <w:vAlign w:val="top"/>
          </w:tcPr>
          <w:p w14:paraId="440501D1">
            <w:pPr>
              <w:pStyle w:val="18"/>
              <w:spacing w:before="83" w:line="235" w:lineRule="auto"/>
              <w:ind w:left="423"/>
            </w:pPr>
            <w:r>
              <w:t>≥</w:t>
            </w:r>
          </w:p>
        </w:tc>
        <w:tc>
          <w:tcPr>
            <w:tcW w:w="1835" w:type="dxa"/>
            <w:vAlign w:val="top"/>
          </w:tcPr>
          <w:p w14:paraId="12291A8F">
            <w:pPr>
              <w:pStyle w:val="18"/>
              <w:spacing w:before="83" w:line="235" w:lineRule="auto"/>
              <w:ind w:left="846"/>
            </w:pPr>
            <w:r>
              <w:rPr>
                <w:spacing w:val="-10"/>
              </w:rPr>
              <w:t>12</w:t>
            </w:r>
          </w:p>
        </w:tc>
        <w:tc>
          <w:tcPr>
            <w:tcW w:w="1199" w:type="dxa"/>
            <w:vAlign w:val="top"/>
          </w:tcPr>
          <w:p w14:paraId="7D25F5AB">
            <w:pPr>
              <w:pStyle w:val="18"/>
              <w:spacing w:before="83" w:line="220" w:lineRule="auto"/>
              <w:ind w:left="427"/>
            </w:pPr>
            <w:r>
              <w:rPr>
                <w:spacing w:val="-4"/>
              </w:rPr>
              <w:t>批次</w:t>
            </w:r>
          </w:p>
        </w:tc>
        <w:tc>
          <w:tcPr>
            <w:tcW w:w="3461" w:type="dxa"/>
            <w:vAlign w:val="top"/>
          </w:tcPr>
          <w:p w14:paraId="064C6244">
            <w:pPr>
              <w:pStyle w:val="18"/>
              <w:spacing w:before="83" w:line="220" w:lineRule="auto"/>
              <w:ind w:left="1467"/>
            </w:pPr>
            <w:r>
              <w:rPr>
                <w:spacing w:val="-1"/>
              </w:rPr>
              <w:t>40批次</w:t>
            </w:r>
          </w:p>
        </w:tc>
        <w:tc>
          <w:tcPr>
            <w:tcW w:w="1393" w:type="dxa"/>
            <w:vAlign w:val="top"/>
          </w:tcPr>
          <w:p w14:paraId="0271F8D1">
            <w:pPr>
              <w:pStyle w:val="18"/>
              <w:spacing w:before="83" w:line="235" w:lineRule="auto"/>
              <w:ind w:left="666"/>
            </w:pPr>
            <w:r>
              <w:t>5</w:t>
            </w:r>
          </w:p>
        </w:tc>
        <w:tc>
          <w:tcPr>
            <w:tcW w:w="1007" w:type="dxa"/>
            <w:vAlign w:val="top"/>
          </w:tcPr>
          <w:p w14:paraId="36A89E82">
            <w:pPr>
              <w:pStyle w:val="18"/>
              <w:spacing w:before="83" w:line="235" w:lineRule="auto"/>
              <w:ind w:left="475"/>
            </w:pPr>
            <w:r>
              <w:t>5</w:t>
            </w:r>
          </w:p>
        </w:tc>
        <w:tc>
          <w:tcPr>
            <w:tcW w:w="3084" w:type="dxa"/>
            <w:vAlign w:val="top"/>
          </w:tcPr>
          <w:p w14:paraId="0747DE55">
            <w:pPr>
              <w:rPr>
                <w:rFonts w:ascii="Arial"/>
                <w:sz w:val="21"/>
              </w:rPr>
            </w:pPr>
          </w:p>
        </w:tc>
      </w:tr>
      <w:tr w14:paraId="6C94E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892" w:type="dxa"/>
            <w:vMerge w:val="continue"/>
            <w:tcBorders>
              <w:top w:val="nil"/>
              <w:bottom w:val="nil"/>
            </w:tcBorders>
            <w:vAlign w:val="top"/>
          </w:tcPr>
          <w:p w14:paraId="7180A02C">
            <w:pPr>
              <w:rPr>
                <w:rFonts w:ascii="Arial"/>
                <w:sz w:val="21"/>
              </w:rPr>
            </w:pPr>
          </w:p>
        </w:tc>
        <w:tc>
          <w:tcPr>
            <w:tcW w:w="1890" w:type="dxa"/>
            <w:vMerge w:val="continue"/>
            <w:tcBorders>
              <w:top w:val="nil"/>
              <w:bottom w:val="nil"/>
            </w:tcBorders>
            <w:vAlign w:val="top"/>
          </w:tcPr>
          <w:p w14:paraId="681F2FCF">
            <w:pPr>
              <w:rPr>
                <w:rFonts w:ascii="Arial"/>
                <w:sz w:val="21"/>
              </w:rPr>
            </w:pPr>
          </w:p>
        </w:tc>
        <w:tc>
          <w:tcPr>
            <w:tcW w:w="1629" w:type="dxa"/>
            <w:vMerge w:val="continue"/>
            <w:tcBorders>
              <w:top w:val="nil"/>
              <w:bottom w:val="nil"/>
            </w:tcBorders>
            <w:vAlign w:val="top"/>
          </w:tcPr>
          <w:p w14:paraId="4CDB5E68">
            <w:pPr>
              <w:rPr>
                <w:rFonts w:ascii="Arial"/>
                <w:sz w:val="21"/>
              </w:rPr>
            </w:pPr>
          </w:p>
        </w:tc>
        <w:tc>
          <w:tcPr>
            <w:tcW w:w="4607" w:type="dxa"/>
            <w:vAlign w:val="top"/>
          </w:tcPr>
          <w:p w14:paraId="7B787B6F">
            <w:pPr>
              <w:pStyle w:val="18"/>
              <w:spacing w:before="84" w:line="220" w:lineRule="auto"/>
              <w:ind w:left="1772"/>
            </w:pPr>
            <w:r>
              <w:rPr>
                <w:spacing w:val="-2"/>
              </w:rPr>
              <w:t>治超案件数量</w:t>
            </w:r>
          </w:p>
        </w:tc>
        <w:tc>
          <w:tcPr>
            <w:tcW w:w="979" w:type="dxa"/>
            <w:vAlign w:val="top"/>
          </w:tcPr>
          <w:p w14:paraId="30F56260">
            <w:pPr>
              <w:pStyle w:val="18"/>
              <w:spacing w:before="84" w:line="234" w:lineRule="auto"/>
              <w:ind w:left="423"/>
            </w:pPr>
            <w:r>
              <w:t>≥</w:t>
            </w:r>
          </w:p>
        </w:tc>
        <w:tc>
          <w:tcPr>
            <w:tcW w:w="1835" w:type="dxa"/>
            <w:vAlign w:val="top"/>
          </w:tcPr>
          <w:p w14:paraId="42A0478E">
            <w:pPr>
              <w:pStyle w:val="18"/>
              <w:spacing w:before="84" w:line="234" w:lineRule="auto"/>
              <w:ind w:left="791"/>
            </w:pPr>
            <w:r>
              <w:rPr>
                <w:spacing w:val="-3"/>
              </w:rPr>
              <w:t>500</w:t>
            </w:r>
          </w:p>
        </w:tc>
        <w:tc>
          <w:tcPr>
            <w:tcW w:w="1199" w:type="dxa"/>
            <w:vAlign w:val="top"/>
          </w:tcPr>
          <w:p w14:paraId="7FDA0519">
            <w:pPr>
              <w:pStyle w:val="18"/>
              <w:spacing w:before="84" w:line="221" w:lineRule="auto"/>
              <w:ind w:left="518"/>
            </w:pPr>
            <w:r>
              <w:t>起</w:t>
            </w:r>
          </w:p>
        </w:tc>
        <w:tc>
          <w:tcPr>
            <w:tcW w:w="3461" w:type="dxa"/>
            <w:vAlign w:val="top"/>
          </w:tcPr>
          <w:p w14:paraId="73710B12">
            <w:pPr>
              <w:pStyle w:val="18"/>
              <w:spacing w:before="84" w:line="221" w:lineRule="auto"/>
              <w:ind w:left="1515"/>
            </w:pPr>
            <w:r>
              <w:rPr>
                <w:spacing w:val="-2"/>
              </w:rPr>
              <w:t>933起</w:t>
            </w:r>
          </w:p>
        </w:tc>
        <w:tc>
          <w:tcPr>
            <w:tcW w:w="1393" w:type="dxa"/>
            <w:vAlign w:val="top"/>
          </w:tcPr>
          <w:p w14:paraId="6E55F7B6">
            <w:pPr>
              <w:pStyle w:val="18"/>
              <w:spacing w:before="84" w:line="234" w:lineRule="auto"/>
              <w:ind w:left="629"/>
            </w:pPr>
            <w:r>
              <w:rPr>
                <w:spacing w:val="-10"/>
              </w:rPr>
              <w:t>10</w:t>
            </w:r>
          </w:p>
        </w:tc>
        <w:tc>
          <w:tcPr>
            <w:tcW w:w="1007" w:type="dxa"/>
            <w:vAlign w:val="top"/>
          </w:tcPr>
          <w:p w14:paraId="44E4E7E7">
            <w:pPr>
              <w:pStyle w:val="18"/>
              <w:spacing w:before="84" w:line="234" w:lineRule="auto"/>
              <w:ind w:left="472"/>
            </w:pPr>
            <w:r>
              <w:t>8</w:t>
            </w:r>
          </w:p>
        </w:tc>
        <w:tc>
          <w:tcPr>
            <w:tcW w:w="3084" w:type="dxa"/>
            <w:vAlign w:val="top"/>
          </w:tcPr>
          <w:p w14:paraId="3D66DA13">
            <w:pPr>
              <w:rPr>
                <w:rFonts w:ascii="Arial"/>
                <w:sz w:val="21"/>
              </w:rPr>
            </w:pPr>
          </w:p>
        </w:tc>
      </w:tr>
      <w:tr w14:paraId="45FA9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892" w:type="dxa"/>
            <w:vMerge w:val="continue"/>
            <w:tcBorders>
              <w:top w:val="nil"/>
              <w:bottom w:val="nil"/>
            </w:tcBorders>
            <w:vAlign w:val="top"/>
          </w:tcPr>
          <w:p w14:paraId="7E7CDEBC">
            <w:pPr>
              <w:rPr>
                <w:rFonts w:ascii="Arial"/>
                <w:sz w:val="21"/>
              </w:rPr>
            </w:pPr>
          </w:p>
        </w:tc>
        <w:tc>
          <w:tcPr>
            <w:tcW w:w="1890" w:type="dxa"/>
            <w:vMerge w:val="continue"/>
            <w:tcBorders>
              <w:top w:val="nil"/>
              <w:bottom w:val="nil"/>
            </w:tcBorders>
            <w:vAlign w:val="top"/>
          </w:tcPr>
          <w:p w14:paraId="1E161902">
            <w:pPr>
              <w:rPr>
                <w:rFonts w:ascii="Arial"/>
                <w:sz w:val="21"/>
              </w:rPr>
            </w:pPr>
          </w:p>
        </w:tc>
        <w:tc>
          <w:tcPr>
            <w:tcW w:w="1629" w:type="dxa"/>
            <w:vMerge w:val="continue"/>
            <w:tcBorders>
              <w:top w:val="nil"/>
              <w:bottom w:val="nil"/>
            </w:tcBorders>
            <w:vAlign w:val="top"/>
          </w:tcPr>
          <w:p w14:paraId="310ACC04">
            <w:pPr>
              <w:rPr>
                <w:rFonts w:ascii="Arial"/>
                <w:sz w:val="21"/>
              </w:rPr>
            </w:pPr>
          </w:p>
        </w:tc>
        <w:tc>
          <w:tcPr>
            <w:tcW w:w="4607" w:type="dxa"/>
            <w:vAlign w:val="top"/>
          </w:tcPr>
          <w:p w14:paraId="71F783D6">
            <w:pPr>
              <w:pStyle w:val="18"/>
              <w:spacing w:before="84" w:line="219" w:lineRule="auto"/>
              <w:ind w:left="1683"/>
            </w:pPr>
            <w:r>
              <w:rPr>
                <w:spacing w:val="-2"/>
              </w:rPr>
              <w:t>交通安全宣传点</w:t>
            </w:r>
          </w:p>
        </w:tc>
        <w:tc>
          <w:tcPr>
            <w:tcW w:w="979" w:type="dxa"/>
            <w:vAlign w:val="top"/>
          </w:tcPr>
          <w:p w14:paraId="00C80688">
            <w:pPr>
              <w:pStyle w:val="18"/>
              <w:spacing w:before="84" w:line="234" w:lineRule="auto"/>
              <w:ind w:left="423"/>
            </w:pPr>
            <w:r>
              <w:t>≥</w:t>
            </w:r>
          </w:p>
        </w:tc>
        <w:tc>
          <w:tcPr>
            <w:tcW w:w="1835" w:type="dxa"/>
            <w:vAlign w:val="top"/>
          </w:tcPr>
          <w:p w14:paraId="0105E758">
            <w:pPr>
              <w:pStyle w:val="18"/>
              <w:spacing w:before="84" w:line="234" w:lineRule="auto"/>
              <w:ind w:left="846"/>
            </w:pPr>
            <w:r>
              <w:rPr>
                <w:spacing w:val="-10"/>
              </w:rPr>
              <w:t>12</w:t>
            </w:r>
          </w:p>
        </w:tc>
        <w:tc>
          <w:tcPr>
            <w:tcW w:w="1199" w:type="dxa"/>
            <w:vAlign w:val="top"/>
          </w:tcPr>
          <w:p w14:paraId="6B4604BC">
            <w:pPr>
              <w:pStyle w:val="18"/>
              <w:spacing w:before="84" w:line="224" w:lineRule="auto"/>
              <w:ind w:left="521"/>
            </w:pPr>
            <w:r>
              <w:t>处</w:t>
            </w:r>
          </w:p>
        </w:tc>
        <w:tc>
          <w:tcPr>
            <w:tcW w:w="3461" w:type="dxa"/>
            <w:vAlign w:val="top"/>
          </w:tcPr>
          <w:p w14:paraId="2C7DC4B9">
            <w:pPr>
              <w:pStyle w:val="18"/>
              <w:spacing w:before="84" w:line="224" w:lineRule="auto"/>
              <w:ind w:left="1570"/>
            </w:pPr>
            <w:r>
              <w:rPr>
                <w:spacing w:val="-6"/>
              </w:rPr>
              <w:t>12处</w:t>
            </w:r>
          </w:p>
        </w:tc>
        <w:tc>
          <w:tcPr>
            <w:tcW w:w="1393" w:type="dxa"/>
            <w:vAlign w:val="top"/>
          </w:tcPr>
          <w:p w14:paraId="782B455E">
            <w:pPr>
              <w:pStyle w:val="18"/>
              <w:spacing w:before="84" w:line="234" w:lineRule="auto"/>
              <w:ind w:left="666"/>
            </w:pPr>
            <w:r>
              <w:t>5</w:t>
            </w:r>
          </w:p>
        </w:tc>
        <w:tc>
          <w:tcPr>
            <w:tcW w:w="1007" w:type="dxa"/>
            <w:vAlign w:val="top"/>
          </w:tcPr>
          <w:p w14:paraId="64FA5F5F">
            <w:pPr>
              <w:pStyle w:val="18"/>
              <w:spacing w:before="84" w:line="234" w:lineRule="auto"/>
              <w:ind w:left="475"/>
            </w:pPr>
            <w:r>
              <w:t>5</w:t>
            </w:r>
          </w:p>
        </w:tc>
        <w:tc>
          <w:tcPr>
            <w:tcW w:w="3084" w:type="dxa"/>
            <w:vAlign w:val="top"/>
          </w:tcPr>
          <w:p w14:paraId="6F25A1F8">
            <w:pPr>
              <w:rPr>
                <w:rFonts w:ascii="Arial"/>
                <w:sz w:val="21"/>
              </w:rPr>
            </w:pPr>
          </w:p>
        </w:tc>
      </w:tr>
      <w:tr w14:paraId="07A54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892" w:type="dxa"/>
            <w:vMerge w:val="continue"/>
            <w:tcBorders>
              <w:top w:val="nil"/>
              <w:bottom w:val="nil"/>
            </w:tcBorders>
            <w:vAlign w:val="top"/>
          </w:tcPr>
          <w:p w14:paraId="737C15E2">
            <w:pPr>
              <w:rPr>
                <w:rFonts w:ascii="Arial"/>
                <w:sz w:val="21"/>
              </w:rPr>
            </w:pPr>
          </w:p>
        </w:tc>
        <w:tc>
          <w:tcPr>
            <w:tcW w:w="1890" w:type="dxa"/>
            <w:vMerge w:val="continue"/>
            <w:tcBorders>
              <w:top w:val="nil"/>
              <w:bottom w:val="nil"/>
            </w:tcBorders>
            <w:vAlign w:val="top"/>
          </w:tcPr>
          <w:p w14:paraId="4B6E9B57">
            <w:pPr>
              <w:rPr>
                <w:rFonts w:ascii="Arial"/>
                <w:sz w:val="21"/>
              </w:rPr>
            </w:pPr>
          </w:p>
        </w:tc>
        <w:tc>
          <w:tcPr>
            <w:tcW w:w="1629" w:type="dxa"/>
            <w:vMerge w:val="continue"/>
            <w:tcBorders>
              <w:top w:val="nil"/>
            </w:tcBorders>
            <w:vAlign w:val="top"/>
          </w:tcPr>
          <w:p w14:paraId="7A9A5F59">
            <w:pPr>
              <w:rPr>
                <w:rFonts w:ascii="Arial"/>
                <w:sz w:val="21"/>
              </w:rPr>
            </w:pPr>
          </w:p>
        </w:tc>
        <w:tc>
          <w:tcPr>
            <w:tcW w:w="4607" w:type="dxa"/>
            <w:vAlign w:val="top"/>
          </w:tcPr>
          <w:p w14:paraId="21822CF7">
            <w:pPr>
              <w:pStyle w:val="18"/>
              <w:spacing w:before="85" w:line="220" w:lineRule="auto"/>
              <w:ind w:left="1683"/>
            </w:pPr>
            <w:r>
              <w:rPr>
                <w:spacing w:val="-2"/>
              </w:rPr>
              <w:t>交通事故处理数</w:t>
            </w:r>
          </w:p>
        </w:tc>
        <w:tc>
          <w:tcPr>
            <w:tcW w:w="979" w:type="dxa"/>
            <w:vAlign w:val="top"/>
          </w:tcPr>
          <w:p w14:paraId="4AB64BB2">
            <w:pPr>
              <w:pStyle w:val="18"/>
              <w:spacing w:before="85" w:line="233" w:lineRule="auto"/>
              <w:ind w:left="423"/>
            </w:pPr>
            <w:r>
              <w:t>≥</w:t>
            </w:r>
          </w:p>
        </w:tc>
        <w:tc>
          <w:tcPr>
            <w:tcW w:w="1835" w:type="dxa"/>
            <w:vAlign w:val="top"/>
          </w:tcPr>
          <w:p w14:paraId="3EE57E9D">
            <w:pPr>
              <w:pStyle w:val="18"/>
              <w:spacing w:before="85" w:line="233" w:lineRule="auto"/>
              <w:ind w:left="791"/>
            </w:pPr>
            <w:r>
              <w:rPr>
                <w:spacing w:val="-3"/>
              </w:rPr>
              <w:t>300</w:t>
            </w:r>
          </w:p>
        </w:tc>
        <w:tc>
          <w:tcPr>
            <w:tcW w:w="1199" w:type="dxa"/>
            <w:vAlign w:val="top"/>
          </w:tcPr>
          <w:p w14:paraId="693DFF79">
            <w:pPr>
              <w:pStyle w:val="18"/>
              <w:spacing w:before="85" w:line="221" w:lineRule="auto"/>
              <w:ind w:left="518"/>
            </w:pPr>
            <w:r>
              <w:t>起</w:t>
            </w:r>
          </w:p>
        </w:tc>
        <w:tc>
          <w:tcPr>
            <w:tcW w:w="3461" w:type="dxa"/>
            <w:vAlign w:val="top"/>
          </w:tcPr>
          <w:p w14:paraId="432E23ED">
            <w:pPr>
              <w:pStyle w:val="18"/>
              <w:spacing w:before="85" w:line="221" w:lineRule="auto"/>
              <w:ind w:left="1479"/>
            </w:pPr>
            <w:r>
              <w:rPr>
                <w:spacing w:val="-4"/>
              </w:rPr>
              <w:t>1522起</w:t>
            </w:r>
          </w:p>
        </w:tc>
        <w:tc>
          <w:tcPr>
            <w:tcW w:w="1393" w:type="dxa"/>
            <w:vAlign w:val="top"/>
          </w:tcPr>
          <w:p w14:paraId="4CF8D336">
            <w:pPr>
              <w:pStyle w:val="18"/>
              <w:spacing w:before="85" w:line="233" w:lineRule="auto"/>
              <w:ind w:left="666"/>
            </w:pPr>
            <w:r>
              <w:t>5</w:t>
            </w:r>
          </w:p>
        </w:tc>
        <w:tc>
          <w:tcPr>
            <w:tcW w:w="1007" w:type="dxa"/>
            <w:vAlign w:val="top"/>
          </w:tcPr>
          <w:p w14:paraId="30B78F30">
            <w:pPr>
              <w:pStyle w:val="18"/>
              <w:spacing w:before="85" w:line="233" w:lineRule="auto"/>
              <w:ind w:left="475"/>
            </w:pPr>
            <w:r>
              <w:t>5</w:t>
            </w:r>
          </w:p>
        </w:tc>
        <w:tc>
          <w:tcPr>
            <w:tcW w:w="3084" w:type="dxa"/>
            <w:vAlign w:val="top"/>
          </w:tcPr>
          <w:p w14:paraId="449C36EF">
            <w:pPr>
              <w:rPr>
                <w:rFonts w:ascii="Arial"/>
                <w:sz w:val="21"/>
              </w:rPr>
            </w:pPr>
          </w:p>
        </w:tc>
      </w:tr>
      <w:tr w14:paraId="39B0D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892" w:type="dxa"/>
            <w:vMerge w:val="continue"/>
            <w:tcBorders>
              <w:top w:val="nil"/>
              <w:bottom w:val="nil"/>
            </w:tcBorders>
            <w:vAlign w:val="top"/>
          </w:tcPr>
          <w:p w14:paraId="12D129F4">
            <w:pPr>
              <w:rPr>
                <w:rFonts w:ascii="Arial"/>
                <w:sz w:val="21"/>
              </w:rPr>
            </w:pPr>
          </w:p>
        </w:tc>
        <w:tc>
          <w:tcPr>
            <w:tcW w:w="1890" w:type="dxa"/>
            <w:vMerge w:val="continue"/>
            <w:tcBorders>
              <w:top w:val="nil"/>
              <w:bottom w:val="nil"/>
            </w:tcBorders>
            <w:vAlign w:val="top"/>
          </w:tcPr>
          <w:p w14:paraId="712FB381">
            <w:pPr>
              <w:rPr>
                <w:rFonts w:ascii="Arial"/>
                <w:sz w:val="21"/>
              </w:rPr>
            </w:pPr>
          </w:p>
        </w:tc>
        <w:tc>
          <w:tcPr>
            <w:tcW w:w="1629" w:type="dxa"/>
            <w:vMerge w:val="restart"/>
            <w:tcBorders>
              <w:bottom w:val="nil"/>
            </w:tcBorders>
            <w:vAlign w:val="top"/>
          </w:tcPr>
          <w:p w14:paraId="01AD8ED6">
            <w:pPr>
              <w:spacing w:line="251" w:lineRule="auto"/>
              <w:rPr>
                <w:rFonts w:ascii="Arial"/>
                <w:sz w:val="21"/>
              </w:rPr>
            </w:pPr>
          </w:p>
          <w:p w14:paraId="7C446F61">
            <w:pPr>
              <w:spacing w:line="251" w:lineRule="auto"/>
              <w:rPr>
                <w:rFonts w:ascii="Arial"/>
                <w:sz w:val="21"/>
              </w:rPr>
            </w:pPr>
          </w:p>
          <w:p w14:paraId="575C42C5">
            <w:pPr>
              <w:spacing w:line="252" w:lineRule="auto"/>
              <w:rPr>
                <w:rFonts w:ascii="Arial"/>
                <w:sz w:val="21"/>
              </w:rPr>
            </w:pPr>
          </w:p>
          <w:p w14:paraId="262199AA">
            <w:pPr>
              <w:pStyle w:val="18"/>
              <w:spacing w:before="58" w:line="221" w:lineRule="auto"/>
              <w:ind w:left="458"/>
            </w:pPr>
            <w:r>
              <w:rPr>
                <w:spacing w:val="-2"/>
              </w:rPr>
              <w:t>质量指标</w:t>
            </w:r>
          </w:p>
        </w:tc>
        <w:tc>
          <w:tcPr>
            <w:tcW w:w="4607" w:type="dxa"/>
            <w:vAlign w:val="top"/>
          </w:tcPr>
          <w:p w14:paraId="6D4E1FC0">
            <w:pPr>
              <w:pStyle w:val="18"/>
              <w:spacing w:before="157" w:line="220" w:lineRule="auto"/>
              <w:ind w:left="197"/>
            </w:pPr>
            <w:r>
              <w:rPr>
                <w:spacing w:val="-1"/>
              </w:rPr>
              <w:t>治超工作投诉率（治超案件投诉数/治超案件办理数）</w:t>
            </w:r>
          </w:p>
        </w:tc>
        <w:tc>
          <w:tcPr>
            <w:tcW w:w="979" w:type="dxa"/>
            <w:vAlign w:val="top"/>
          </w:tcPr>
          <w:p w14:paraId="71B16724">
            <w:pPr>
              <w:pStyle w:val="18"/>
              <w:spacing w:before="157" w:line="237" w:lineRule="auto"/>
              <w:ind w:left="418"/>
            </w:pPr>
            <w:r>
              <w:t>≤</w:t>
            </w:r>
          </w:p>
        </w:tc>
        <w:tc>
          <w:tcPr>
            <w:tcW w:w="1835" w:type="dxa"/>
            <w:vAlign w:val="top"/>
          </w:tcPr>
          <w:p w14:paraId="1917E4C9">
            <w:pPr>
              <w:pStyle w:val="18"/>
              <w:spacing w:before="157"/>
              <w:ind w:left="882"/>
            </w:pPr>
            <w:r>
              <w:t>3</w:t>
            </w:r>
          </w:p>
        </w:tc>
        <w:tc>
          <w:tcPr>
            <w:tcW w:w="1199" w:type="dxa"/>
            <w:vAlign w:val="top"/>
          </w:tcPr>
          <w:p w14:paraId="0F6D9B5E">
            <w:pPr>
              <w:pStyle w:val="18"/>
              <w:spacing w:before="157"/>
              <w:ind w:left="555"/>
            </w:pPr>
            <w:r>
              <w:t>%</w:t>
            </w:r>
          </w:p>
        </w:tc>
        <w:tc>
          <w:tcPr>
            <w:tcW w:w="3461" w:type="dxa"/>
            <w:vAlign w:val="top"/>
          </w:tcPr>
          <w:p w14:paraId="0FD58DEC">
            <w:pPr>
              <w:pStyle w:val="18"/>
              <w:spacing w:before="157"/>
              <w:ind w:left="1650"/>
            </w:pPr>
            <w:r>
              <w:rPr>
                <w:spacing w:val="-5"/>
              </w:rPr>
              <w:t>2%</w:t>
            </w:r>
          </w:p>
        </w:tc>
        <w:tc>
          <w:tcPr>
            <w:tcW w:w="1393" w:type="dxa"/>
            <w:vAlign w:val="top"/>
          </w:tcPr>
          <w:p w14:paraId="70F6E468">
            <w:pPr>
              <w:pStyle w:val="18"/>
              <w:spacing w:before="157"/>
              <w:ind w:left="666"/>
            </w:pPr>
            <w:r>
              <w:t>5</w:t>
            </w:r>
          </w:p>
        </w:tc>
        <w:tc>
          <w:tcPr>
            <w:tcW w:w="1007" w:type="dxa"/>
            <w:vAlign w:val="top"/>
          </w:tcPr>
          <w:p w14:paraId="2858FF85">
            <w:pPr>
              <w:pStyle w:val="18"/>
              <w:spacing w:before="157"/>
              <w:ind w:left="475"/>
            </w:pPr>
            <w:r>
              <w:t>5</w:t>
            </w:r>
          </w:p>
        </w:tc>
        <w:tc>
          <w:tcPr>
            <w:tcW w:w="3084" w:type="dxa"/>
            <w:vAlign w:val="top"/>
          </w:tcPr>
          <w:p w14:paraId="153DEFF3">
            <w:pPr>
              <w:rPr>
                <w:rFonts w:ascii="Arial"/>
                <w:sz w:val="21"/>
              </w:rPr>
            </w:pPr>
          </w:p>
        </w:tc>
      </w:tr>
      <w:tr w14:paraId="42077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892" w:type="dxa"/>
            <w:vMerge w:val="continue"/>
            <w:tcBorders>
              <w:top w:val="nil"/>
              <w:bottom w:val="nil"/>
            </w:tcBorders>
            <w:vAlign w:val="top"/>
          </w:tcPr>
          <w:p w14:paraId="6A8B93C6">
            <w:pPr>
              <w:rPr>
                <w:rFonts w:ascii="Arial"/>
                <w:sz w:val="21"/>
              </w:rPr>
            </w:pPr>
          </w:p>
        </w:tc>
        <w:tc>
          <w:tcPr>
            <w:tcW w:w="1890" w:type="dxa"/>
            <w:vMerge w:val="continue"/>
            <w:tcBorders>
              <w:top w:val="nil"/>
              <w:bottom w:val="nil"/>
            </w:tcBorders>
            <w:vAlign w:val="top"/>
          </w:tcPr>
          <w:p w14:paraId="28298D8A">
            <w:pPr>
              <w:rPr>
                <w:rFonts w:ascii="Arial"/>
                <w:sz w:val="21"/>
              </w:rPr>
            </w:pPr>
          </w:p>
        </w:tc>
        <w:tc>
          <w:tcPr>
            <w:tcW w:w="1629" w:type="dxa"/>
            <w:vMerge w:val="continue"/>
            <w:tcBorders>
              <w:top w:val="nil"/>
              <w:bottom w:val="nil"/>
            </w:tcBorders>
            <w:vAlign w:val="top"/>
          </w:tcPr>
          <w:p w14:paraId="3A500CC4">
            <w:pPr>
              <w:rPr>
                <w:rFonts w:ascii="Arial"/>
                <w:sz w:val="21"/>
              </w:rPr>
            </w:pPr>
          </w:p>
        </w:tc>
        <w:tc>
          <w:tcPr>
            <w:tcW w:w="4607" w:type="dxa"/>
            <w:vAlign w:val="top"/>
          </w:tcPr>
          <w:p w14:paraId="10F80672">
            <w:pPr>
              <w:pStyle w:val="18"/>
              <w:spacing w:before="85" w:line="219" w:lineRule="auto"/>
              <w:ind w:left="1683"/>
            </w:pPr>
            <w:r>
              <w:rPr>
                <w:spacing w:val="-2"/>
              </w:rPr>
              <w:t>交通宣传效果好</w:t>
            </w:r>
          </w:p>
        </w:tc>
        <w:tc>
          <w:tcPr>
            <w:tcW w:w="979" w:type="dxa"/>
            <w:vAlign w:val="top"/>
          </w:tcPr>
          <w:p w14:paraId="702F3525">
            <w:pPr>
              <w:pStyle w:val="18"/>
              <w:spacing w:before="85" w:line="221" w:lineRule="auto"/>
              <w:ind w:left="318"/>
            </w:pPr>
            <w:r>
              <w:rPr>
                <w:spacing w:val="-6"/>
              </w:rPr>
              <w:t>定性</w:t>
            </w:r>
          </w:p>
        </w:tc>
        <w:tc>
          <w:tcPr>
            <w:tcW w:w="1835" w:type="dxa"/>
            <w:vAlign w:val="top"/>
          </w:tcPr>
          <w:p w14:paraId="5D2F0822">
            <w:pPr>
              <w:pStyle w:val="18"/>
              <w:spacing w:before="85" w:line="220" w:lineRule="auto"/>
              <w:ind w:left="835"/>
            </w:pPr>
            <w:r>
              <w:t>好</w:t>
            </w:r>
          </w:p>
        </w:tc>
        <w:tc>
          <w:tcPr>
            <w:tcW w:w="1199" w:type="dxa"/>
            <w:vAlign w:val="top"/>
          </w:tcPr>
          <w:p w14:paraId="09EA300F">
            <w:pPr>
              <w:rPr>
                <w:rFonts w:ascii="Arial"/>
                <w:sz w:val="21"/>
              </w:rPr>
            </w:pPr>
          </w:p>
        </w:tc>
        <w:tc>
          <w:tcPr>
            <w:tcW w:w="3461" w:type="dxa"/>
            <w:vAlign w:val="top"/>
          </w:tcPr>
          <w:p w14:paraId="4BD535B6">
            <w:pPr>
              <w:pStyle w:val="18"/>
              <w:spacing w:before="85" w:line="219" w:lineRule="auto"/>
              <w:ind w:left="568"/>
            </w:pPr>
            <w:r>
              <w:rPr>
                <w:spacing w:val="-1"/>
              </w:rPr>
              <w:t>好：宣传方式多，知晓率高。</w:t>
            </w:r>
          </w:p>
        </w:tc>
        <w:tc>
          <w:tcPr>
            <w:tcW w:w="1393" w:type="dxa"/>
            <w:vAlign w:val="top"/>
          </w:tcPr>
          <w:p w14:paraId="7D1C0B77">
            <w:pPr>
              <w:pStyle w:val="18"/>
              <w:spacing w:before="85" w:line="233" w:lineRule="auto"/>
              <w:ind w:left="666"/>
            </w:pPr>
            <w:r>
              <w:t>5</w:t>
            </w:r>
          </w:p>
        </w:tc>
        <w:tc>
          <w:tcPr>
            <w:tcW w:w="1007" w:type="dxa"/>
            <w:vAlign w:val="top"/>
          </w:tcPr>
          <w:p w14:paraId="2A24F2CC">
            <w:pPr>
              <w:pStyle w:val="18"/>
              <w:spacing w:before="85" w:line="233" w:lineRule="auto"/>
              <w:ind w:left="470"/>
            </w:pPr>
            <w:r>
              <w:t>4</w:t>
            </w:r>
          </w:p>
        </w:tc>
        <w:tc>
          <w:tcPr>
            <w:tcW w:w="3084" w:type="dxa"/>
            <w:vAlign w:val="top"/>
          </w:tcPr>
          <w:p w14:paraId="1CAB8B81">
            <w:pPr>
              <w:rPr>
                <w:rFonts w:ascii="Arial"/>
                <w:sz w:val="21"/>
              </w:rPr>
            </w:pPr>
          </w:p>
        </w:tc>
      </w:tr>
      <w:tr w14:paraId="5BD25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 w:hRule="atLeast"/>
        </w:trPr>
        <w:tc>
          <w:tcPr>
            <w:tcW w:w="892" w:type="dxa"/>
            <w:vMerge w:val="continue"/>
            <w:tcBorders>
              <w:top w:val="nil"/>
              <w:bottom w:val="nil"/>
            </w:tcBorders>
            <w:vAlign w:val="top"/>
          </w:tcPr>
          <w:p w14:paraId="4F3B5559">
            <w:pPr>
              <w:rPr>
                <w:rFonts w:ascii="Arial"/>
                <w:sz w:val="21"/>
              </w:rPr>
            </w:pPr>
          </w:p>
        </w:tc>
        <w:tc>
          <w:tcPr>
            <w:tcW w:w="1890" w:type="dxa"/>
            <w:vMerge w:val="continue"/>
            <w:tcBorders>
              <w:top w:val="nil"/>
              <w:bottom w:val="nil"/>
            </w:tcBorders>
            <w:vAlign w:val="top"/>
          </w:tcPr>
          <w:p w14:paraId="6C7D1399">
            <w:pPr>
              <w:rPr>
                <w:rFonts w:ascii="Arial"/>
                <w:sz w:val="21"/>
              </w:rPr>
            </w:pPr>
          </w:p>
        </w:tc>
        <w:tc>
          <w:tcPr>
            <w:tcW w:w="1629" w:type="dxa"/>
            <w:vMerge w:val="continue"/>
            <w:tcBorders>
              <w:top w:val="nil"/>
              <w:bottom w:val="nil"/>
            </w:tcBorders>
            <w:vAlign w:val="top"/>
          </w:tcPr>
          <w:p w14:paraId="16F04A43">
            <w:pPr>
              <w:rPr>
                <w:rFonts w:ascii="Arial"/>
                <w:sz w:val="21"/>
              </w:rPr>
            </w:pPr>
          </w:p>
        </w:tc>
        <w:tc>
          <w:tcPr>
            <w:tcW w:w="4607" w:type="dxa"/>
            <w:vAlign w:val="top"/>
          </w:tcPr>
          <w:p w14:paraId="2FC593FB">
            <w:pPr>
              <w:pStyle w:val="18"/>
              <w:spacing w:before="187" w:line="220" w:lineRule="auto"/>
              <w:ind w:left="1412"/>
            </w:pPr>
            <w:r>
              <w:rPr>
                <w:spacing w:val="-2"/>
              </w:rPr>
              <w:t>安保质量（交通状况）</w:t>
            </w:r>
          </w:p>
        </w:tc>
        <w:tc>
          <w:tcPr>
            <w:tcW w:w="979" w:type="dxa"/>
            <w:vAlign w:val="top"/>
          </w:tcPr>
          <w:p w14:paraId="3EBA3BC5">
            <w:pPr>
              <w:pStyle w:val="18"/>
              <w:spacing w:before="187" w:line="221" w:lineRule="auto"/>
              <w:ind w:left="318"/>
            </w:pPr>
            <w:r>
              <w:rPr>
                <w:spacing w:val="-6"/>
              </w:rPr>
              <w:t>定性</w:t>
            </w:r>
          </w:p>
        </w:tc>
        <w:tc>
          <w:tcPr>
            <w:tcW w:w="1835" w:type="dxa"/>
            <w:vAlign w:val="top"/>
          </w:tcPr>
          <w:p w14:paraId="0EDDB7D9">
            <w:pPr>
              <w:pStyle w:val="18"/>
              <w:spacing w:before="187" w:line="220" w:lineRule="auto"/>
              <w:ind w:left="835"/>
            </w:pPr>
            <w:r>
              <w:t>好</w:t>
            </w:r>
          </w:p>
        </w:tc>
        <w:tc>
          <w:tcPr>
            <w:tcW w:w="1199" w:type="dxa"/>
            <w:vAlign w:val="top"/>
          </w:tcPr>
          <w:p w14:paraId="136F1696">
            <w:pPr>
              <w:rPr>
                <w:rFonts w:ascii="Arial"/>
                <w:sz w:val="21"/>
              </w:rPr>
            </w:pPr>
          </w:p>
        </w:tc>
        <w:tc>
          <w:tcPr>
            <w:tcW w:w="3461" w:type="dxa"/>
            <w:vAlign w:val="top"/>
          </w:tcPr>
          <w:p w14:paraId="271B5AAA">
            <w:pPr>
              <w:pStyle w:val="18"/>
              <w:spacing w:before="74" w:line="220" w:lineRule="auto"/>
              <w:ind w:left="120"/>
            </w:pPr>
            <w:r>
              <w:rPr>
                <w:spacing w:val="-1"/>
              </w:rPr>
              <w:t>好：安保路线道路畅通、无交通事故发生</w:t>
            </w:r>
          </w:p>
          <w:p w14:paraId="67BDEF5B">
            <w:pPr>
              <w:pStyle w:val="18"/>
              <w:spacing w:before="125" w:line="92" w:lineRule="exact"/>
              <w:ind w:left="1666"/>
            </w:pPr>
            <w:r>
              <w:rPr>
                <w:position w:val="1"/>
              </w:rPr>
              <w:t>。</w:t>
            </w:r>
          </w:p>
        </w:tc>
        <w:tc>
          <w:tcPr>
            <w:tcW w:w="1393" w:type="dxa"/>
            <w:vAlign w:val="top"/>
          </w:tcPr>
          <w:p w14:paraId="53FF742A">
            <w:pPr>
              <w:pStyle w:val="18"/>
              <w:spacing w:before="187"/>
              <w:ind w:left="666"/>
            </w:pPr>
            <w:r>
              <w:t>5</w:t>
            </w:r>
          </w:p>
        </w:tc>
        <w:tc>
          <w:tcPr>
            <w:tcW w:w="1007" w:type="dxa"/>
            <w:vAlign w:val="top"/>
          </w:tcPr>
          <w:p w14:paraId="653564A1">
            <w:pPr>
              <w:pStyle w:val="18"/>
              <w:spacing w:before="187"/>
              <w:ind w:left="475"/>
            </w:pPr>
            <w:r>
              <w:t>5</w:t>
            </w:r>
          </w:p>
        </w:tc>
        <w:tc>
          <w:tcPr>
            <w:tcW w:w="3084" w:type="dxa"/>
            <w:vAlign w:val="top"/>
          </w:tcPr>
          <w:p w14:paraId="28104C00">
            <w:pPr>
              <w:rPr>
                <w:rFonts w:ascii="Arial"/>
                <w:sz w:val="21"/>
              </w:rPr>
            </w:pPr>
          </w:p>
        </w:tc>
      </w:tr>
      <w:tr w14:paraId="1594E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trPr>
        <w:tc>
          <w:tcPr>
            <w:tcW w:w="892" w:type="dxa"/>
            <w:vMerge w:val="continue"/>
            <w:tcBorders>
              <w:top w:val="nil"/>
              <w:bottom w:val="nil"/>
            </w:tcBorders>
            <w:vAlign w:val="top"/>
          </w:tcPr>
          <w:p w14:paraId="19E11112">
            <w:pPr>
              <w:rPr>
                <w:rFonts w:ascii="Arial"/>
                <w:sz w:val="21"/>
              </w:rPr>
            </w:pPr>
          </w:p>
        </w:tc>
        <w:tc>
          <w:tcPr>
            <w:tcW w:w="1890" w:type="dxa"/>
            <w:vMerge w:val="continue"/>
            <w:tcBorders>
              <w:top w:val="nil"/>
              <w:bottom w:val="nil"/>
            </w:tcBorders>
            <w:vAlign w:val="top"/>
          </w:tcPr>
          <w:p w14:paraId="647EB23E">
            <w:pPr>
              <w:rPr>
                <w:rFonts w:ascii="Arial"/>
                <w:sz w:val="21"/>
              </w:rPr>
            </w:pPr>
          </w:p>
        </w:tc>
        <w:tc>
          <w:tcPr>
            <w:tcW w:w="1629" w:type="dxa"/>
            <w:vMerge w:val="continue"/>
            <w:tcBorders>
              <w:top w:val="nil"/>
            </w:tcBorders>
            <w:vAlign w:val="top"/>
          </w:tcPr>
          <w:p w14:paraId="5E3481F9">
            <w:pPr>
              <w:rPr>
                <w:rFonts w:ascii="Arial"/>
                <w:sz w:val="21"/>
              </w:rPr>
            </w:pPr>
          </w:p>
        </w:tc>
        <w:tc>
          <w:tcPr>
            <w:tcW w:w="4607" w:type="dxa"/>
            <w:vAlign w:val="top"/>
          </w:tcPr>
          <w:p w14:paraId="002F9533">
            <w:pPr>
              <w:pStyle w:val="18"/>
              <w:spacing w:before="29" w:line="220" w:lineRule="auto"/>
              <w:ind w:left="197"/>
            </w:pPr>
            <w:r>
              <w:rPr>
                <w:spacing w:val="-1"/>
              </w:rPr>
              <w:t>交通案件复议率（交通案件提出复议数/交通案件办理</w:t>
            </w:r>
          </w:p>
          <w:p w14:paraId="41FB69CD">
            <w:pPr>
              <w:pStyle w:val="18"/>
              <w:spacing w:before="9" w:line="164" w:lineRule="auto"/>
              <w:ind w:left="2130"/>
            </w:pPr>
            <w:r>
              <w:rPr>
                <w:spacing w:val="-5"/>
              </w:rPr>
              <w:t>数）</w:t>
            </w:r>
          </w:p>
        </w:tc>
        <w:tc>
          <w:tcPr>
            <w:tcW w:w="979" w:type="dxa"/>
            <w:vAlign w:val="top"/>
          </w:tcPr>
          <w:p w14:paraId="1593605D">
            <w:pPr>
              <w:pStyle w:val="18"/>
              <w:spacing w:before="137" w:line="237" w:lineRule="auto"/>
              <w:ind w:left="418"/>
            </w:pPr>
            <w:r>
              <w:t>≤</w:t>
            </w:r>
          </w:p>
        </w:tc>
        <w:tc>
          <w:tcPr>
            <w:tcW w:w="1835" w:type="dxa"/>
            <w:vAlign w:val="top"/>
          </w:tcPr>
          <w:p w14:paraId="0144BA7C">
            <w:pPr>
              <w:pStyle w:val="18"/>
              <w:spacing w:before="137" w:line="242" w:lineRule="auto"/>
              <w:ind w:left="880"/>
            </w:pPr>
            <w:r>
              <w:t>2</w:t>
            </w:r>
          </w:p>
        </w:tc>
        <w:tc>
          <w:tcPr>
            <w:tcW w:w="1199" w:type="dxa"/>
            <w:vAlign w:val="top"/>
          </w:tcPr>
          <w:p w14:paraId="2917CBF8">
            <w:pPr>
              <w:pStyle w:val="18"/>
              <w:spacing w:before="137"/>
              <w:ind w:left="555"/>
            </w:pPr>
            <w:r>
              <w:t>%</w:t>
            </w:r>
          </w:p>
        </w:tc>
        <w:tc>
          <w:tcPr>
            <w:tcW w:w="3461" w:type="dxa"/>
            <w:vAlign w:val="top"/>
          </w:tcPr>
          <w:p w14:paraId="019DF6F7">
            <w:pPr>
              <w:pStyle w:val="18"/>
              <w:spacing w:before="137"/>
              <w:ind w:left="1650"/>
            </w:pPr>
            <w:r>
              <w:rPr>
                <w:spacing w:val="-5"/>
              </w:rPr>
              <w:t>2%</w:t>
            </w:r>
          </w:p>
        </w:tc>
        <w:tc>
          <w:tcPr>
            <w:tcW w:w="1393" w:type="dxa"/>
            <w:vAlign w:val="top"/>
          </w:tcPr>
          <w:p w14:paraId="3E05C8B2">
            <w:pPr>
              <w:pStyle w:val="18"/>
              <w:spacing w:before="137"/>
              <w:ind w:left="666"/>
            </w:pPr>
            <w:r>
              <w:t>5</w:t>
            </w:r>
          </w:p>
        </w:tc>
        <w:tc>
          <w:tcPr>
            <w:tcW w:w="1007" w:type="dxa"/>
            <w:vAlign w:val="top"/>
          </w:tcPr>
          <w:p w14:paraId="22038D9E">
            <w:pPr>
              <w:pStyle w:val="18"/>
              <w:spacing w:before="137"/>
              <w:ind w:left="475"/>
            </w:pPr>
            <w:r>
              <w:t>5</w:t>
            </w:r>
          </w:p>
        </w:tc>
        <w:tc>
          <w:tcPr>
            <w:tcW w:w="3084" w:type="dxa"/>
            <w:vAlign w:val="top"/>
          </w:tcPr>
          <w:p w14:paraId="780A0E99">
            <w:pPr>
              <w:rPr>
                <w:rFonts w:ascii="Arial"/>
                <w:sz w:val="21"/>
              </w:rPr>
            </w:pPr>
          </w:p>
        </w:tc>
      </w:tr>
      <w:tr w14:paraId="063B2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892" w:type="dxa"/>
            <w:vMerge w:val="continue"/>
            <w:tcBorders>
              <w:top w:val="nil"/>
              <w:bottom w:val="nil"/>
            </w:tcBorders>
            <w:vAlign w:val="top"/>
          </w:tcPr>
          <w:p w14:paraId="1C1283C4">
            <w:pPr>
              <w:rPr>
                <w:rFonts w:ascii="Arial"/>
                <w:sz w:val="21"/>
              </w:rPr>
            </w:pPr>
          </w:p>
        </w:tc>
        <w:tc>
          <w:tcPr>
            <w:tcW w:w="1890" w:type="dxa"/>
            <w:vMerge w:val="continue"/>
            <w:tcBorders>
              <w:top w:val="nil"/>
            </w:tcBorders>
            <w:vAlign w:val="top"/>
          </w:tcPr>
          <w:p w14:paraId="1934FAA3">
            <w:pPr>
              <w:rPr>
                <w:rFonts w:ascii="Arial"/>
                <w:sz w:val="21"/>
              </w:rPr>
            </w:pPr>
          </w:p>
        </w:tc>
        <w:tc>
          <w:tcPr>
            <w:tcW w:w="1629" w:type="dxa"/>
            <w:vAlign w:val="top"/>
          </w:tcPr>
          <w:p w14:paraId="733037B3">
            <w:pPr>
              <w:pStyle w:val="18"/>
              <w:spacing w:before="86" w:line="221" w:lineRule="auto"/>
              <w:ind w:left="466"/>
            </w:pPr>
            <w:r>
              <w:rPr>
                <w:spacing w:val="-4"/>
              </w:rPr>
              <w:t>时效指标</w:t>
            </w:r>
          </w:p>
        </w:tc>
        <w:tc>
          <w:tcPr>
            <w:tcW w:w="4607" w:type="dxa"/>
            <w:vAlign w:val="top"/>
          </w:tcPr>
          <w:p w14:paraId="71B40894">
            <w:pPr>
              <w:pStyle w:val="18"/>
              <w:spacing w:before="86" w:line="220" w:lineRule="auto"/>
              <w:ind w:left="1950"/>
            </w:pPr>
            <w:r>
              <w:rPr>
                <w:spacing w:val="-3"/>
              </w:rPr>
              <w:t>完成时效</w:t>
            </w:r>
          </w:p>
        </w:tc>
        <w:tc>
          <w:tcPr>
            <w:tcW w:w="979" w:type="dxa"/>
            <w:vAlign w:val="top"/>
          </w:tcPr>
          <w:p w14:paraId="74F1E2CF">
            <w:pPr>
              <w:pStyle w:val="18"/>
              <w:spacing w:before="86" w:line="232" w:lineRule="auto"/>
              <w:ind w:left="418"/>
            </w:pPr>
            <w:r>
              <w:t>≤</w:t>
            </w:r>
          </w:p>
        </w:tc>
        <w:tc>
          <w:tcPr>
            <w:tcW w:w="1835" w:type="dxa"/>
            <w:vAlign w:val="top"/>
          </w:tcPr>
          <w:p w14:paraId="74AB7967">
            <w:pPr>
              <w:pStyle w:val="18"/>
              <w:spacing w:before="86" w:line="232" w:lineRule="auto"/>
              <w:ind w:left="846"/>
            </w:pPr>
            <w:r>
              <w:rPr>
                <w:spacing w:val="-10"/>
              </w:rPr>
              <w:t>12</w:t>
            </w:r>
          </w:p>
        </w:tc>
        <w:tc>
          <w:tcPr>
            <w:tcW w:w="1199" w:type="dxa"/>
            <w:vAlign w:val="top"/>
          </w:tcPr>
          <w:p w14:paraId="6E26FE55">
            <w:pPr>
              <w:pStyle w:val="18"/>
              <w:spacing w:before="86" w:line="220" w:lineRule="auto"/>
              <w:ind w:left="521"/>
            </w:pPr>
            <w:r>
              <w:t>月</w:t>
            </w:r>
          </w:p>
        </w:tc>
        <w:tc>
          <w:tcPr>
            <w:tcW w:w="3461" w:type="dxa"/>
            <w:vAlign w:val="top"/>
          </w:tcPr>
          <w:p w14:paraId="7F670994">
            <w:pPr>
              <w:pStyle w:val="18"/>
              <w:spacing w:before="86" w:line="220" w:lineRule="auto"/>
              <w:ind w:left="1570"/>
            </w:pPr>
            <w:r>
              <w:rPr>
                <w:spacing w:val="-6"/>
              </w:rPr>
              <w:t>12月</w:t>
            </w:r>
          </w:p>
        </w:tc>
        <w:tc>
          <w:tcPr>
            <w:tcW w:w="1393" w:type="dxa"/>
            <w:vAlign w:val="top"/>
          </w:tcPr>
          <w:p w14:paraId="00339D79">
            <w:pPr>
              <w:pStyle w:val="18"/>
              <w:spacing w:before="86" w:line="232" w:lineRule="auto"/>
              <w:ind w:left="666"/>
            </w:pPr>
            <w:r>
              <w:t>5</w:t>
            </w:r>
          </w:p>
        </w:tc>
        <w:tc>
          <w:tcPr>
            <w:tcW w:w="1007" w:type="dxa"/>
            <w:vAlign w:val="top"/>
          </w:tcPr>
          <w:p w14:paraId="35AD7406">
            <w:pPr>
              <w:pStyle w:val="18"/>
              <w:spacing w:before="86" w:line="232" w:lineRule="auto"/>
              <w:ind w:left="475"/>
            </w:pPr>
            <w:r>
              <w:t>5</w:t>
            </w:r>
          </w:p>
        </w:tc>
        <w:tc>
          <w:tcPr>
            <w:tcW w:w="3084" w:type="dxa"/>
            <w:vAlign w:val="top"/>
          </w:tcPr>
          <w:p w14:paraId="429E9E47">
            <w:pPr>
              <w:rPr>
                <w:rFonts w:ascii="Arial"/>
                <w:sz w:val="21"/>
              </w:rPr>
            </w:pPr>
          </w:p>
        </w:tc>
      </w:tr>
      <w:tr w14:paraId="27788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892" w:type="dxa"/>
            <w:vMerge w:val="continue"/>
            <w:tcBorders>
              <w:top w:val="nil"/>
              <w:bottom w:val="nil"/>
            </w:tcBorders>
            <w:vAlign w:val="top"/>
          </w:tcPr>
          <w:p w14:paraId="26E56DD4">
            <w:pPr>
              <w:rPr>
                <w:rFonts w:ascii="Arial"/>
                <w:sz w:val="21"/>
              </w:rPr>
            </w:pPr>
          </w:p>
        </w:tc>
        <w:tc>
          <w:tcPr>
            <w:tcW w:w="1890" w:type="dxa"/>
            <w:vMerge w:val="restart"/>
            <w:tcBorders>
              <w:bottom w:val="nil"/>
            </w:tcBorders>
            <w:vAlign w:val="top"/>
          </w:tcPr>
          <w:p w14:paraId="4E0FE965">
            <w:pPr>
              <w:spacing w:line="364" w:lineRule="auto"/>
              <w:rPr>
                <w:rFonts w:ascii="Arial"/>
                <w:sz w:val="21"/>
              </w:rPr>
            </w:pPr>
          </w:p>
          <w:p w14:paraId="0724253C">
            <w:pPr>
              <w:pStyle w:val="18"/>
              <w:spacing w:before="59" w:line="221" w:lineRule="auto"/>
              <w:ind w:left="589"/>
            </w:pPr>
            <w:r>
              <w:rPr>
                <w:spacing w:val="-3"/>
              </w:rPr>
              <w:t>效益指标</w:t>
            </w:r>
          </w:p>
        </w:tc>
        <w:tc>
          <w:tcPr>
            <w:tcW w:w="1629" w:type="dxa"/>
            <w:vAlign w:val="top"/>
          </w:tcPr>
          <w:p w14:paraId="0C18190D">
            <w:pPr>
              <w:pStyle w:val="18"/>
              <w:spacing w:before="144" w:line="219" w:lineRule="auto"/>
              <w:ind w:left="279"/>
            </w:pPr>
            <w:r>
              <w:rPr>
                <w:spacing w:val="-2"/>
              </w:rPr>
              <w:t>社会效益指标</w:t>
            </w:r>
          </w:p>
        </w:tc>
        <w:tc>
          <w:tcPr>
            <w:tcW w:w="4607" w:type="dxa"/>
            <w:vAlign w:val="top"/>
          </w:tcPr>
          <w:p w14:paraId="2C5561B3">
            <w:pPr>
              <w:pStyle w:val="18"/>
              <w:spacing w:before="144" w:line="220" w:lineRule="auto"/>
              <w:ind w:left="1230"/>
            </w:pPr>
            <w:r>
              <w:rPr>
                <w:spacing w:val="-1"/>
              </w:rPr>
              <w:t>总体交通秩序好转同比上升</w:t>
            </w:r>
          </w:p>
        </w:tc>
        <w:tc>
          <w:tcPr>
            <w:tcW w:w="979" w:type="dxa"/>
            <w:vAlign w:val="top"/>
          </w:tcPr>
          <w:p w14:paraId="1E4D75E3">
            <w:pPr>
              <w:pStyle w:val="18"/>
              <w:spacing w:before="144" w:line="238" w:lineRule="auto"/>
              <w:ind w:left="423"/>
            </w:pPr>
            <w:r>
              <w:t>≥</w:t>
            </w:r>
          </w:p>
        </w:tc>
        <w:tc>
          <w:tcPr>
            <w:tcW w:w="1835" w:type="dxa"/>
            <w:vAlign w:val="top"/>
          </w:tcPr>
          <w:p w14:paraId="417810AA">
            <w:pPr>
              <w:pStyle w:val="18"/>
              <w:spacing w:before="144"/>
              <w:ind w:left="846"/>
            </w:pPr>
            <w:r>
              <w:rPr>
                <w:spacing w:val="-10"/>
              </w:rPr>
              <w:t>10</w:t>
            </w:r>
          </w:p>
        </w:tc>
        <w:tc>
          <w:tcPr>
            <w:tcW w:w="1199" w:type="dxa"/>
            <w:vAlign w:val="top"/>
          </w:tcPr>
          <w:p w14:paraId="1BA765F2">
            <w:pPr>
              <w:pStyle w:val="18"/>
              <w:spacing w:before="144"/>
              <w:ind w:left="555"/>
            </w:pPr>
            <w:r>
              <w:t>%</w:t>
            </w:r>
          </w:p>
        </w:tc>
        <w:tc>
          <w:tcPr>
            <w:tcW w:w="3461" w:type="dxa"/>
            <w:vAlign w:val="top"/>
          </w:tcPr>
          <w:p w14:paraId="61A709B7">
            <w:pPr>
              <w:pStyle w:val="18"/>
              <w:spacing w:before="144"/>
              <w:ind w:left="1661"/>
            </w:pPr>
            <w:r>
              <w:rPr>
                <w:spacing w:val="-10"/>
              </w:rPr>
              <w:t>10</w:t>
            </w:r>
          </w:p>
        </w:tc>
        <w:tc>
          <w:tcPr>
            <w:tcW w:w="1393" w:type="dxa"/>
            <w:vAlign w:val="top"/>
          </w:tcPr>
          <w:p w14:paraId="49E7DBC2">
            <w:pPr>
              <w:pStyle w:val="18"/>
              <w:spacing w:before="144"/>
              <w:ind w:left="629"/>
            </w:pPr>
            <w:r>
              <w:rPr>
                <w:spacing w:val="-10"/>
              </w:rPr>
              <w:t>10</w:t>
            </w:r>
          </w:p>
        </w:tc>
        <w:tc>
          <w:tcPr>
            <w:tcW w:w="1007" w:type="dxa"/>
            <w:vAlign w:val="top"/>
          </w:tcPr>
          <w:p w14:paraId="7E756444">
            <w:pPr>
              <w:pStyle w:val="18"/>
              <w:spacing w:before="144"/>
              <w:ind w:left="472"/>
            </w:pPr>
            <w:r>
              <w:t>8</w:t>
            </w:r>
          </w:p>
        </w:tc>
        <w:tc>
          <w:tcPr>
            <w:tcW w:w="3084" w:type="dxa"/>
            <w:vAlign w:val="top"/>
          </w:tcPr>
          <w:p w14:paraId="230850EB">
            <w:pPr>
              <w:rPr>
                <w:rFonts w:ascii="Arial"/>
                <w:sz w:val="21"/>
              </w:rPr>
            </w:pPr>
          </w:p>
        </w:tc>
      </w:tr>
      <w:tr w14:paraId="0B6E1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4" w:hRule="atLeast"/>
        </w:trPr>
        <w:tc>
          <w:tcPr>
            <w:tcW w:w="892" w:type="dxa"/>
            <w:vMerge w:val="continue"/>
            <w:tcBorders>
              <w:top w:val="nil"/>
              <w:bottom w:val="nil"/>
            </w:tcBorders>
            <w:vAlign w:val="top"/>
          </w:tcPr>
          <w:p w14:paraId="29969DEB">
            <w:pPr>
              <w:rPr>
                <w:rFonts w:ascii="Arial"/>
                <w:sz w:val="21"/>
              </w:rPr>
            </w:pPr>
          </w:p>
        </w:tc>
        <w:tc>
          <w:tcPr>
            <w:tcW w:w="1890" w:type="dxa"/>
            <w:vMerge w:val="continue"/>
            <w:tcBorders>
              <w:top w:val="nil"/>
            </w:tcBorders>
            <w:vAlign w:val="top"/>
          </w:tcPr>
          <w:p w14:paraId="309D756E">
            <w:pPr>
              <w:rPr>
                <w:rFonts w:ascii="Arial"/>
                <w:sz w:val="21"/>
              </w:rPr>
            </w:pPr>
          </w:p>
        </w:tc>
        <w:tc>
          <w:tcPr>
            <w:tcW w:w="1629" w:type="dxa"/>
            <w:vAlign w:val="top"/>
          </w:tcPr>
          <w:p w14:paraId="405C2813">
            <w:pPr>
              <w:pStyle w:val="18"/>
              <w:spacing w:before="197" w:line="220" w:lineRule="auto"/>
              <w:ind w:left="190"/>
            </w:pPr>
            <w:r>
              <w:rPr>
                <w:spacing w:val="-2"/>
              </w:rPr>
              <w:t>可持续影响指标</w:t>
            </w:r>
          </w:p>
        </w:tc>
        <w:tc>
          <w:tcPr>
            <w:tcW w:w="4607" w:type="dxa"/>
            <w:vAlign w:val="top"/>
          </w:tcPr>
          <w:p w14:paraId="58471036">
            <w:pPr>
              <w:pStyle w:val="18"/>
              <w:spacing w:before="197" w:line="221" w:lineRule="auto"/>
              <w:ind w:left="1407"/>
            </w:pPr>
            <w:r>
              <w:rPr>
                <w:spacing w:val="-1"/>
              </w:rPr>
              <w:t>遵守交通秩序的自觉性</w:t>
            </w:r>
          </w:p>
        </w:tc>
        <w:tc>
          <w:tcPr>
            <w:tcW w:w="979" w:type="dxa"/>
            <w:vAlign w:val="top"/>
          </w:tcPr>
          <w:p w14:paraId="7C687AC5">
            <w:pPr>
              <w:pStyle w:val="18"/>
              <w:spacing w:before="197" w:line="221" w:lineRule="auto"/>
              <w:ind w:left="318"/>
            </w:pPr>
            <w:r>
              <w:rPr>
                <w:spacing w:val="-6"/>
              </w:rPr>
              <w:t>定性</w:t>
            </w:r>
          </w:p>
        </w:tc>
        <w:tc>
          <w:tcPr>
            <w:tcW w:w="1835" w:type="dxa"/>
            <w:vAlign w:val="top"/>
          </w:tcPr>
          <w:p w14:paraId="24EFE1FF">
            <w:pPr>
              <w:pStyle w:val="18"/>
              <w:spacing w:before="197" w:line="220" w:lineRule="auto"/>
              <w:ind w:left="835"/>
            </w:pPr>
            <w:r>
              <w:t>好</w:t>
            </w:r>
          </w:p>
        </w:tc>
        <w:tc>
          <w:tcPr>
            <w:tcW w:w="1199" w:type="dxa"/>
            <w:vAlign w:val="top"/>
          </w:tcPr>
          <w:p w14:paraId="3436F43F">
            <w:pPr>
              <w:rPr>
                <w:rFonts w:ascii="Arial"/>
                <w:sz w:val="21"/>
              </w:rPr>
            </w:pPr>
          </w:p>
        </w:tc>
        <w:tc>
          <w:tcPr>
            <w:tcW w:w="3461" w:type="dxa"/>
            <w:vAlign w:val="top"/>
          </w:tcPr>
          <w:p w14:paraId="68BFB58B">
            <w:pPr>
              <w:pStyle w:val="18"/>
              <w:spacing w:before="197" w:line="220" w:lineRule="auto"/>
              <w:ind w:left="208"/>
            </w:pPr>
            <w:r>
              <w:rPr>
                <w:spacing w:val="-1"/>
              </w:rPr>
              <w:t>好：车辆行人大多数能遵守交通秩序。</w:t>
            </w:r>
          </w:p>
        </w:tc>
        <w:tc>
          <w:tcPr>
            <w:tcW w:w="1393" w:type="dxa"/>
            <w:vAlign w:val="top"/>
          </w:tcPr>
          <w:p w14:paraId="67EB0E74">
            <w:pPr>
              <w:pStyle w:val="18"/>
              <w:spacing w:before="197"/>
              <w:ind w:left="629"/>
            </w:pPr>
            <w:r>
              <w:rPr>
                <w:spacing w:val="-10"/>
              </w:rPr>
              <w:t>10</w:t>
            </w:r>
          </w:p>
        </w:tc>
        <w:tc>
          <w:tcPr>
            <w:tcW w:w="1007" w:type="dxa"/>
            <w:vAlign w:val="top"/>
          </w:tcPr>
          <w:p w14:paraId="515C0B80">
            <w:pPr>
              <w:pStyle w:val="18"/>
              <w:spacing w:before="197"/>
              <w:ind w:left="472"/>
            </w:pPr>
            <w:r>
              <w:t>8</w:t>
            </w:r>
          </w:p>
        </w:tc>
        <w:tc>
          <w:tcPr>
            <w:tcW w:w="3084" w:type="dxa"/>
            <w:vAlign w:val="top"/>
          </w:tcPr>
          <w:p w14:paraId="09206953">
            <w:pPr>
              <w:rPr>
                <w:rFonts w:ascii="Arial"/>
                <w:sz w:val="21"/>
              </w:rPr>
            </w:pPr>
          </w:p>
        </w:tc>
      </w:tr>
      <w:tr w14:paraId="799FE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892" w:type="dxa"/>
            <w:vMerge w:val="continue"/>
            <w:tcBorders>
              <w:top w:val="nil"/>
              <w:bottom w:val="nil"/>
            </w:tcBorders>
            <w:vAlign w:val="top"/>
          </w:tcPr>
          <w:p w14:paraId="51B948A5">
            <w:pPr>
              <w:rPr>
                <w:rFonts w:ascii="Arial"/>
                <w:sz w:val="21"/>
              </w:rPr>
            </w:pPr>
          </w:p>
        </w:tc>
        <w:tc>
          <w:tcPr>
            <w:tcW w:w="1890" w:type="dxa"/>
            <w:vMerge w:val="restart"/>
            <w:tcBorders>
              <w:bottom w:val="nil"/>
            </w:tcBorders>
            <w:vAlign w:val="top"/>
          </w:tcPr>
          <w:p w14:paraId="64F13F8F">
            <w:pPr>
              <w:spacing w:line="266" w:lineRule="auto"/>
              <w:rPr>
                <w:rFonts w:ascii="Arial"/>
                <w:sz w:val="21"/>
              </w:rPr>
            </w:pPr>
          </w:p>
          <w:p w14:paraId="117C52E6">
            <w:pPr>
              <w:spacing w:line="266" w:lineRule="auto"/>
              <w:rPr>
                <w:rFonts w:ascii="Arial"/>
                <w:sz w:val="21"/>
              </w:rPr>
            </w:pPr>
          </w:p>
          <w:p w14:paraId="5B772571">
            <w:pPr>
              <w:pStyle w:val="18"/>
              <w:spacing w:before="58" w:line="219" w:lineRule="auto"/>
              <w:ind w:left="587"/>
            </w:pPr>
            <w:r>
              <w:rPr>
                <w:spacing w:val="-3"/>
              </w:rPr>
              <w:t>成本指标</w:t>
            </w:r>
          </w:p>
        </w:tc>
        <w:tc>
          <w:tcPr>
            <w:tcW w:w="1629" w:type="dxa"/>
            <w:vMerge w:val="restart"/>
            <w:tcBorders>
              <w:bottom w:val="nil"/>
            </w:tcBorders>
            <w:vAlign w:val="top"/>
          </w:tcPr>
          <w:p w14:paraId="14110C01">
            <w:pPr>
              <w:spacing w:line="266" w:lineRule="auto"/>
              <w:rPr>
                <w:rFonts w:ascii="Arial"/>
                <w:sz w:val="21"/>
              </w:rPr>
            </w:pPr>
          </w:p>
          <w:p w14:paraId="7E724077">
            <w:pPr>
              <w:spacing w:line="266" w:lineRule="auto"/>
              <w:rPr>
                <w:rFonts w:ascii="Arial"/>
                <w:sz w:val="21"/>
              </w:rPr>
            </w:pPr>
          </w:p>
          <w:p w14:paraId="48EB6428">
            <w:pPr>
              <w:pStyle w:val="18"/>
              <w:spacing w:before="58" w:line="219" w:lineRule="auto"/>
              <w:ind w:left="279"/>
            </w:pPr>
            <w:r>
              <w:rPr>
                <w:spacing w:val="-2"/>
              </w:rPr>
              <w:t>经济成本指标</w:t>
            </w:r>
          </w:p>
        </w:tc>
        <w:tc>
          <w:tcPr>
            <w:tcW w:w="4607" w:type="dxa"/>
            <w:vAlign w:val="top"/>
          </w:tcPr>
          <w:p w14:paraId="366D902D">
            <w:pPr>
              <w:pStyle w:val="18"/>
              <w:spacing w:before="87" w:line="221" w:lineRule="auto"/>
              <w:ind w:left="1592"/>
            </w:pPr>
            <w:r>
              <w:rPr>
                <w:spacing w:val="-2"/>
              </w:rPr>
              <w:t>交通事故防范经费</w:t>
            </w:r>
          </w:p>
        </w:tc>
        <w:tc>
          <w:tcPr>
            <w:tcW w:w="979" w:type="dxa"/>
            <w:vAlign w:val="top"/>
          </w:tcPr>
          <w:p w14:paraId="189AD284">
            <w:pPr>
              <w:pStyle w:val="18"/>
              <w:spacing w:before="87" w:line="231" w:lineRule="auto"/>
              <w:ind w:left="418"/>
            </w:pPr>
            <w:r>
              <w:t>≤</w:t>
            </w:r>
          </w:p>
        </w:tc>
        <w:tc>
          <w:tcPr>
            <w:tcW w:w="1835" w:type="dxa"/>
            <w:vAlign w:val="top"/>
          </w:tcPr>
          <w:p w14:paraId="004BFB7B">
            <w:pPr>
              <w:pStyle w:val="18"/>
              <w:spacing w:before="87" w:line="231" w:lineRule="auto"/>
              <w:ind w:left="846"/>
            </w:pPr>
            <w:r>
              <w:rPr>
                <w:spacing w:val="-10"/>
              </w:rPr>
              <w:t>10</w:t>
            </w:r>
          </w:p>
        </w:tc>
        <w:tc>
          <w:tcPr>
            <w:tcW w:w="1199" w:type="dxa"/>
            <w:vAlign w:val="top"/>
          </w:tcPr>
          <w:p w14:paraId="5F88C3F1">
            <w:pPr>
              <w:pStyle w:val="18"/>
              <w:spacing w:before="87" w:line="221" w:lineRule="auto"/>
              <w:ind w:left="432"/>
            </w:pPr>
            <w:r>
              <w:rPr>
                <w:spacing w:val="-6"/>
              </w:rPr>
              <w:t>万元</w:t>
            </w:r>
          </w:p>
        </w:tc>
        <w:tc>
          <w:tcPr>
            <w:tcW w:w="3461" w:type="dxa"/>
            <w:vAlign w:val="top"/>
          </w:tcPr>
          <w:p w14:paraId="65E460F7">
            <w:pPr>
              <w:pStyle w:val="18"/>
              <w:spacing w:before="87" w:line="231" w:lineRule="auto"/>
              <w:ind w:left="1661"/>
            </w:pPr>
            <w:r>
              <w:rPr>
                <w:spacing w:val="-10"/>
              </w:rPr>
              <w:t>10</w:t>
            </w:r>
          </w:p>
        </w:tc>
        <w:tc>
          <w:tcPr>
            <w:tcW w:w="1393" w:type="dxa"/>
            <w:vAlign w:val="top"/>
          </w:tcPr>
          <w:p w14:paraId="0BF05041">
            <w:pPr>
              <w:pStyle w:val="18"/>
              <w:spacing w:before="87" w:line="231" w:lineRule="auto"/>
              <w:ind w:left="666"/>
            </w:pPr>
            <w:r>
              <w:t>5</w:t>
            </w:r>
          </w:p>
        </w:tc>
        <w:tc>
          <w:tcPr>
            <w:tcW w:w="1007" w:type="dxa"/>
            <w:vAlign w:val="top"/>
          </w:tcPr>
          <w:p w14:paraId="125EF91C">
            <w:pPr>
              <w:pStyle w:val="18"/>
              <w:spacing w:before="87" w:line="231" w:lineRule="auto"/>
              <w:ind w:left="475"/>
            </w:pPr>
            <w:r>
              <w:t>5</w:t>
            </w:r>
          </w:p>
        </w:tc>
        <w:tc>
          <w:tcPr>
            <w:tcW w:w="3084" w:type="dxa"/>
            <w:vAlign w:val="top"/>
          </w:tcPr>
          <w:p w14:paraId="7112B7F9">
            <w:pPr>
              <w:rPr>
                <w:rFonts w:ascii="Arial"/>
                <w:sz w:val="21"/>
              </w:rPr>
            </w:pPr>
          </w:p>
        </w:tc>
      </w:tr>
      <w:tr w14:paraId="49989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892" w:type="dxa"/>
            <w:vMerge w:val="continue"/>
            <w:tcBorders>
              <w:top w:val="nil"/>
              <w:bottom w:val="nil"/>
            </w:tcBorders>
            <w:vAlign w:val="top"/>
          </w:tcPr>
          <w:p w14:paraId="5FE9CD58">
            <w:pPr>
              <w:rPr>
                <w:rFonts w:ascii="Arial"/>
                <w:sz w:val="21"/>
              </w:rPr>
            </w:pPr>
          </w:p>
        </w:tc>
        <w:tc>
          <w:tcPr>
            <w:tcW w:w="1890" w:type="dxa"/>
            <w:vMerge w:val="continue"/>
            <w:tcBorders>
              <w:top w:val="nil"/>
              <w:bottom w:val="nil"/>
            </w:tcBorders>
            <w:vAlign w:val="top"/>
          </w:tcPr>
          <w:p w14:paraId="24BD9893">
            <w:pPr>
              <w:rPr>
                <w:rFonts w:ascii="Arial"/>
                <w:sz w:val="21"/>
              </w:rPr>
            </w:pPr>
          </w:p>
        </w:tc>
        <w:tc>
          <w:tcPr>
            <w:tcW w:w="1629" w:type="dxa"/>
            <w:vMerge w:val="continue"/>
            <w:tcBorders>
              <w:top w:val="nil"/>
              <w:bottom w:val="nil"/>
            </w:tcBorders>
            <w:vAlign w:val="top"/>
          </w:tcPr>
          <w:p w14:paraId="55AFD450">
            <w:pPr>
              <w:rPr>
                <w:rFonts w:ascii="Arial"/>
                <w:sz w:val="21"/>
              </w:rPr>
            </w:pPr>
          </w:p>
        </w:tc>
        <w:tc>
          <w:tcPr>
            <w:tcW w:w="4607" w:type="dxa"/>
            <w:vAlign w:val="top"/>
          </w:tcPr>
          <w:p w14:paraId="34DC5322">
            <w:pPr>
              <w:pStyle w:val="18"/>
              <w:spacing w:before="87" w:line="221" w:lineRule="auto"/>
              <w:ind w:left="1769"/>
            </w:pPr>
            <w:r>
              <w:rPr>
                <w:spacing w:val="-2"/>
              </w:rPr>
              <w:t>协助治超经费</w:t>
            </w:r>
          </w:p>
        </w:tc>
        <w:tc>
          <w:tcPr>
            <w:tcW w:w="979" w:type="dxa"/>
            <w:vAlign w:val="top"/>
          </w:tcPr>
          <w:p w14:paraId="5D40F136">
            <w:pPr>
              <w:pStyle w:val="18"/>
              <w:spacing w:before="87" w:line="231" w:lineRule="auto"/>
              <w:ind w:left="418"/>
            </w:pPr>
            <w:r>
              <w:t>≤</w:t>
            </w:r>
          </w:p>
        </w:tc>
        <w:tc>
          <w:tcPr>
            <w:tcW w:w="1835" w:type="dxa"/>
            <w:vAlign w:val="top"/>
          </w:tcPr>
          <w:p w14:paraId="6BBEBA78">
            <w:pPr>
              <w:pStyle w:val="18"/>
              <w:spacing w:before="87" w:line="231" w:lineRule="auto"/>
              <w:ind w:left="846"/>
            </w:pPr>
            <w:r>
              <w:rPr>
                <w:spacing w:val="-10"/>
              </w:rPr>
              <w:t>15</w:t>
            </w:r>
          </w:p>
        </w:tc>
        <w:tc>
          <w:tcPr>
            <w:tcW w:w="1199" w:type="dxa"/>
            <w:vAlign w:val="top"/>
          </w:tcPr>
          <w:p w14:paraId="12E1AA76">
            <w:pPr>
              <w:pStyle w:val="18"/>
              <w:spacing w:before="87" w:line="221" w:lineRule="auto"/>
              <w:ind w:left="432"/>
            </w:pPr>
            <w:r>
              <w:rPr>
                <w:spacing w:val="-6"/>
              </w:rPr>
              <w:t>万元</w:t>
            </w:r>
          </w:p>
        </w:tc>
        <w:tc>
          <w:tcPr>
            <w:tcW w:w="3461" w:type="dxa"/>
            <w:vAlign w:val="top"/>
          </w:tcPr>
          <w:p w14:paraId="0633AC10">
            <w:pPr>
              <w:pStyle w:val="18"/>
              <w:spacing w:before="87" w:line="231" w:lineRule="auto"/>
              <w:ind w:left="1570"/>
            </w:pPr>
            <w:r>
              <w:rPr>
                <w:spacing w:val="-5"/>
              </w:rPr>
              <w:t>14.8</w:t>
            </w:r>
          </w:p>
        </w:tc>
        <w:tc>
          <w:tcPr>
            <w:tcW w:w="1393" w:type="dxa"/>
            <w:vAlign w:val="top"/>
          </w:tcPr>
          <w:p w14:paraId="45A546EA">
            <w:pPr>
              <w:pStyle w:val="18"/>
              <w:spacing w:before="87" w:line="231" w:lineRule="auto"/>
              <w:ind w:left="666"/>
            </w:pPr>
            <w:r>
              <w:t>5</w:t>
            </w:r>
          </w:p>
        </w:tc>
        <w:tc>
          <w:tcPr>
            <w:tcW w:w="1007" w:type="dxa"/>
            <w:vAlign w:val="top"/>
          </w:tcPr>
          <w:p w14:paraId="6E88527D">
            <w:pPr>
              <w:pStyle w:val="18"/>
              <w:spacing w:before="87" w:line="231" w:lineRule="auto"/>
              <w:ind w:left="470"/>
            </w:pPr>
            <w:r>
              <w:t>4</w:t>
            </w:r>
          </w:p>
        </w:tc>
        <w:tc>
          <w:tcPr>
            <w:tcW w:w="3084" w:type="dxa"/>
            <w:vAlign w:val="top"/>
          </w:tcPr>
          <w:p w14:paraId="00497A64">
            <w:pPr>
              <w:pStyle w:val="18"/>
              <w:spacing w:before="87" w:line="220" w:lineRule="auto"/>
              <w:ind w:left="473"/>
            </w:pPr>
            <w:r>
              <w:rPr>
                <w:spacing w:val="-1"/>
              </w:rPr>
              <w:t>年末票据未完善待次年支付</w:t>
            </w:r>
          </w:p>
        </w:tc>
      </w:tr>
      <w:tr w14:paraId="1DAAC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892" w:type="dxa"/>
            <w:vMerge w:val="continue"/>
            <w:tcBorders>
              <w:top w:val="nil"/>
              <w:bottom w:val="nil"/>
            </w:tcBorders>
            <w:vAlign w:val="top"/>
          </w:tcPr>
          <w:p w14:paraId="44BBEAC8">
            <w:pPr>
              <w:rPr>
                <w:rFonts w:ascii="Arial"/>
                <w:sz w:val="21"/>
              </w:rPr>
            </w:pPr>
          </w:p>
        </w:tc>
        <w:tc>
          <w:tcPr>
            <w:tcW w:w="1890" w:type="dxa"/>
            <w:vMerge w:val="continue"/>
            <w:tcBorders>
              <w:top w:val="nil"/>
              <w:bottom w:val="nil"/>
            </w:tcBorders>
            <w:vAlign w:val="top"/>
          </w:tcPr>
          <w:p w14:paraId="61D6DB4C">
            <w:pPr>
              <w:rPr>
                <w:rFonts w:ascii="Arial"/>
                <w:sz w:val="21"/>
              </w:rPr>
            </w:pPr>
          </w:p>
        </w:tc>
        <w:tc>
          <w:tcPr>
            <w:tcW w:w="1629" w:type="dxa"/>
            <w:vMerge w:val="continue"/>
            <w:tcBorders>
              <w:top w:val="nil"/>
              <w:bottom w:val="nil"/>
            </w:tcBorders>
            <w:vAlign w:val="top"/>
          </w:tcPr>
          <w:p w14:paraId="6E36D263">
            <w:pPr>
              <w:rPr>
                <w:rFonts w:ascii="Arial"/>
                <w:sz w:val="21"/>
              </w:rPr>
            </w:pPr>
          </w:p>
        </w:tc>
        <w:tc>
          <w:tcPr>
            <w:tcW w:w="4607" w:type="dxa"/>
            <w:vAlign w:val="top"/>
          </w:tcPr>
          <w:p w14:paraId="42CA3A5A">
            <w:pPr>
              <w:pStyle w:val="18"/>
              <w:spacing w:before="88" w:line="219" w:lineRule="auto"/>
              <w:ind w:left="1592"/>
            </w:pPr>
            <w:r>
              <w:rPr>
                <w:spacing w:val="-2"/>
              </w:rPr>
              <w:t>交通安全宣传经费</w:t>
            </w:r>
          </w:p>
        </w:tc>
        <w:tc>
          <w:tcPr>
            <w:tcW w:w="979" w:type="dxa"/>
            <w:vAlign w:val="top"/>
          </w:tcPr>
          <w:p w14:paraId="3AF1C83F">
            <w:pPr>
              <w:pStyle w:val="18"/>
              <w:spacing w:before="88" w:line="230" w:lineRule="auto"/>
              <w:ind w:left="418"/>
            </w:pPr>
            <w:r>
              <w:t>≤</w:t>
            </w:r>
          </w:p>
        </w:tc>
        <w:tc>
          <w:tcPr>
            <w:tcW w:w="1835" w:type="dxa"/>
            <w:vAlign w:val="top"/>
          </w:tcPr>
          <w:p w14:paraId="0AFDD25D">
            <w:pPr>
              <w:pStyle w:val="18"/>
              <w:spacing w:before="88" w:line="230" w:lineRule="auto"/>
              <w:ind w:left="879"/>
            </w:pPr>
            <w:r>
              <w:t>8</w:t>
            </w:r>
          </w:p>
        </w:tc>
        <w:tc>
          <w:tcPr>
            <w:tcW w:w="1199" w:type="dxa"/>
            <w:vAlign w:val="top"/>
          </w:tcPr>
          <w:p w14:paraId="5AA0B335">
            <w:pPr>
              <w:pStyle w:val="18"/>
              <w:spacing w:before="88" w:line="221" w:lineRule="auto"/>
              <w:ind w:left="432"/>
            </w:pPr>
            <w:r>
              <w:rPr>
                <w:spacing w:val="-6"/>
              </w:rPr>
              <w:t>万元</w:t>
            </w:r>
          </w:p>
        </w:tc>
        <w:tc>
          <w:tcPr>
            <w:tcW w:w="3461" w:type="dxa"/>
            <w:vAlign w:val="top"/>
          </w:tcPr>
          <w:p w14:paraId="7974BBF0">
            <w:pPr>
              <w:pStyle w:val="18"/>
              <w:spacing w:before="88" w:line="230" w:lineRule="auto"/>
              <w:ind w:left="1695"/>
            </w:pPr>
            <w:r>
              <w:t>8</w:t>
            </w:r>
          </w:p>
        </w:tc>
        <w:tc>
          <w:tcPr>
            <w:tcW w:w="1393" w:type="dxa"/>
            <w:vAlign w:val="top"/>
          </w:tcPr>
          <w:p w14:paraId="071BBA7F">
            <w:pPr>
              <w:pStyle w:val="18"/>
              <w:spacing w:before="88" w:line="230" w:lineRule="auto"/>
              <w:ind w:left="666"/>
            </w:pPr>
            <w:r>
              <w:t>5</w:t>
            </w:r>
          </w:p>
        </w:tc>
        <w:tc>
          <w:tcPr>
            <w:tcW w:w="1007" w:type="dxa"/>
            <w:vAlign w:val="top"/>
          </w:tcPr>
          <w:p w14:paraId="3C0FA63C">
            <w:pPr>
              <w:pStyle w:val="18"/>
              <w:spacing w:before="88" w:line="230" w:lineRule="auto"/>
              <w:ind w:left="475"/>
            </w:pPr>
            <w:r>
              <w:t>5</w:t>
            </w:r>
          </w:p>
        </w:tc>
        <w:tc>
          <w:tcPr>
            <w:tcW w:w="3084" w:type="dxa"/>
            <w:vAlign w:val="top"/>
          </w:tcPr>
          <w:p w14:paraId="23544C60">
            <w:pPr>
              <w:rPr>
                <w:rFonts w:ascii="Arial"/>
                <w:sz w:val="21"/>
              </w:rPr>
            </w:pPr>
          </w:p>
        </w:tc>
      </w:tr>
      <w:tr w14:paraId="40DFB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892" w:type="dxa"/>
            <w:vMerge w:val="continue"/>
            <w:tcBorders>
              <w:top w:val="nil"/>
            </w:tcBorders>
            <w:vAlign w:val="top"/>
          </w:tcPr>
          <w:p w14:paraId="548113FC">
            <w:pPr>
              <w:rPr>
                <w:rFonts w:ascii="Arial"/>
                <w:sz w:val="21"/>
              </w:rPr>
            </w:pPr>
          </w:p>
        </w:tc>
        <w:tc>
          <w:tcPr>
            <w:tcW w:w="1890" w:type="dxa"/>
            <w:vMerge w:val="continue"/>
            <w:tcBorders>
              <w:top w:val="nil"/>
            </w:tcBorders>
            <w:vAlign w:val="top"/>
          </w:tcPr>
          <w:p w14:paraId="3436A899">
            <w:pPr>
              <w:rPr>
                <w:rFonts w:ascii="Arial"/>
                <w:sz w:val="21"/>
              </w:rPr>
            </w:pPr>
          </w:p>
        </w:tc>
        <w:tc>
          <w:tcPr>
            <w:tcW w:w="1629" w:type="dxa"/>
            <w:vMerge w:val="continue"/>
            <w:tcBorders>
              <w:top w:val="nil"/>
            </w:tcBorders>
            <w:vAlign w:val="top"/>
          </w:tcPr>
          <w:p w14:paraId="53E11801">
            <w:pPr>
              <w:rPr>
                <w:rFonts w:ascii="Arial"/>
                <w:sz w:val="21"/>
              </w:rPr>
            </w:pPr>
          </w:p>
        </w:tc>
        <w:tc>
          <w:tcPr>
            <w:tcW w:w="4607" w:type="dxa"/>
            <w:vAlign w:val="top"/>
          </w:tcPr>
          <w:p w14:paraId="493C4CB1">
            <w:pPr>
              <w:pStyle w:val="18"/>
              <w:spacing w:before="88" w:line="221" w:lineRule="auto"/>
              <w:ind w:left="1590"/>
            </w:pPr>
            <w:r>
              <w:rPr>
                <w:spacing w:val="-2"/>
              </w:rPr>
              <w:t>大型活动安保经费</w:t>
            </w:r>
          </w:p>
        </w:tc>
        <w:tc>
          <w:tcPr>
            <w:tcW w:w="979" w:type="dxa"/>
            <w:vAlign w:val="top"/>
          </w:tcPr>
          <w:p w14:paraId="096DB24F">
            <w:pPr>
              <w:pStyle w:val="18"/>
              <w:spacing w:before="88" w:line="230" w:lineRule="auto"/>
              <w:ind w:left="418"/>
            </w:pPr>
            <w:r>
              <w:t>≤</w:t>
            </w:r>
          </w:p>
        </w:tc>
        <w:tc>
          <w:tcPr>
            <w:tcW w:w="1835" w:type="dxa"/>
            <w:vAlign w:val="top"/>
          </w:tcPr>
          <w:p w14:paraId="4D16CE81">
            <w:pPr>
              <w:pStyle w:val="18"/>
              <w:spacing w:before="88" w:line="230" w:lineRule="auto"/>
              <w:ind w:left="882"/>
            </w:pPr>
            <w:r>
              <w:t>5</w:t>
            </w:r>
          </w:p>
        </w:tc>
        <w:tc>
          <w:tcPr>
            <w:tcW w:w="1199" w:type="dxa"/>
            <w:vAlign w:val="top"/>
          </w:tcPr>
          <w:p w14:paraId="2B95CE24">
            <w:pPr>
              <w:pStyle w:val="18"/>
              <w:spacing w:before="88" w:line="221" w:lineRule="auto"/>
              <w:ind w:left="432"/>
            </w:pPr>
            <w:r>
              <w:rPr>
                <w:spacing w:val="-6"/>
              </w:rPr>
              <w:t>万元</w:t>
            </w:r>
          </w:p>
        </w:tc>
        <w:tc>
          <w:tcPr>
            <w:tcW w:w="3461" w:type="dxa"/>
            <w:vAlign w:val="top"/>
          </w:tcPr>
          <w:p w14:paraId="083839D0">
            <w:pPr>
              <w:pStyle w:val="18"/>
              <w:spacing w:before="88" w:line="230" w:lineRule="auto"/>
              <w:ind w:left="1698"/>
            </w:pPr>
            <w:r>
              <w:t>5</w:t>
            </w:r>
          </w:p>
        </w:tc>
        <w:tc>
          <w:tcPr>
            <w:tcW w:w="1393" w:type="dxa"/>
            <w:vAlign w:val="top"/>
          </w:tcPr>
          <w:p w14:paraId="0D84DDDF">
            <w:pPr>
              <w:pStyle w:val="18"/>
              <w:spacing w:before="88" w:line="230" w:lineRule="auto"/>
              <w:ind w:left="666"/>
            </w:pPr>
            <w:r>
              <w:t>5</w:t>
            </w:r>
          </w:p>
        </w:tc>
        <w:tc>
          <w:tcPr>
            <w:tcW w:w="1007" w:type="dxa"/>
            <w:vAlign w:val="top"/>
          </w:tcPr>
          <w:p w14:paraId="1FAFE531">
            <w:pPr>
              <w:pStyle w:val="18"/>
              <w:spacing w:before="88" w:line="230" w:lineRule="auto"/>
              <w:ind w:left="475"/>
            </w:pPr>
            <w:r>
              <w:t>5</w:t>
            </w:r>
          </w:p>
        </w:tc>
        <w:tc>
          <w:tcPr>
            <w:tcW w:w="3084" w:type="dxa"/>
            <w:vAlign w:val="top"/>
          </w:tcPr>
          <w:p w14:paraId="5F70050D">
            <w:pPr>
              <w:rPr>
                <w:rFonts w:ascii="Arial"/>
                <w:sz w:val="21"/>
              </w:rPr>
            </w:pPr>
          </w:p>
        </w:tc>
      </w:tr>
      <w:tr w14:paraId="17E44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6492" w:type="dxa"/>
            <w:gridSpan w:val="8"/>
            <w:vAlign w:val="top"/>
          </w:tcPr>
          <w:p w14:paraId="487E608C">
            <w:pPr>
              <w:pStyle w:val="18"/>
              <w:spacing w:before="63" w:line="202" w:lineRule="auto"/>
              <w:ind w:left="8078"/>
            </w:pPr>
            <w:r>
              <w:rPr>
                <w:spacing w:val="-4"/>
              </w:rPr>
              <w:t>合计</w:t>
            </w:r>
          </w:p>
        </w:tc>
        <w:tc>
          <w:tcPr>
            <w:tcW w:w="1393" w:type="dxa"/>
            <w:vAlign w:val="top"/>
          </w:tcPr>
          <w:p w14:paraId="1A0F3E3F">
            <w:pPr>
              <w:pStyle w:val="18"/>
              <w:spacing w:before="63" w:line="202" w:lineRule="auto"/>
              <w:ind w:left="584"/>
            </w:pPr>
            <w:r>
              <w:rPr>
                <w:spacing w:val="-7"/>
              </w:rPr>
              <w:t>100</w:t>
            </w:r>
          </w:p>
        </w:tc>
        <w:tc>
          <w:tcPr>
            <w:tcW w:w="1007" w:type="dxa"/>
            <w:vAlign w:val="top"/>
          </w:tcPr>
          <w:p w14:paraId="42234507">
            <w:pPr>
              <w:pStyle w:val="18"/>
              <w:spacing w:before="63" w:line="202" w:lineRule="auto"/>
              <w:ind w:left="427"/>
            </w:pPr>
            <w:r>
              <w:rPr>
                <w:spacing w:val="-4"/>
              </w:rPr>
              <w:t>91</w:t>
            </w:r>
          </w:p>
        </w:tc>
        <w:tc>
          <w:tcPr>
            <w:tcW w:w="3084" w:type="dxa"/>
            <w:vAlign w:val="top"/>
          </w:tcPr>
          <w:p w14:paraId="16EDC58D">
            <w:pPr>
              <w:rPr>
                <w:rFonts w:ascii="Arial"/>
                <w:sz w:val="21"/>
              </w:rPr>
            </w:pPr>
          </w:p>
        </w:tc>
      </w:tr>
      <w:tr w14:paraId="0D19C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9" w:hRule="atLeast"/>
        </w:trPr>
        <w:tc>
          <w:tcPr>
            <w:tcW w:w="892" w:type="dxa"/>
            <w:vAlign w:val="top"/>
          </w:tcPr>
          <w:p w14:paraId="6967A7CF">
            <w:pPr>
              <w:pStyle w:val="18"/>
              <w:spacing w:before="221" w:line="219" w:lineRule="auto"/>
              <w:ind w:left="91"/>
            </w:pPr>
            <w:r>
              <w:rPr>
                <w:spacing w:val="-2"/>
              </w:rPr>
              <w:t>评价结论</w:t>
            </w:r>
          </w:p>
        </w:tc>
        <w:tc>
          <w:tcPr>
            <w:tcW w:w="21084" w:type="dxa"/>
            <w:gridSpan w:val="10"/>
            <w:vAlign w:val="top"/>
          </w:tcPr>
          <w:p w14:paraId="0AB5276D">
            <w:pPr>
              <w:pStyle w:val="18"/>
              <w:spacing w:before="108" w:line="233" w:lineRule="auto"/>
              <w:ind w:left="62" w:right="190" w:hanging="27"/>
            </w:pPr>
            <w:r>
              <w:t>2024年区交警大队在该项目实施过程中，建立健全相关制度、机制，并严格执行，推进了各项工作。项目资金管理实行专项管理，严格执行资金审批制度，真正做到专款专用，</w:t>
            </w:r>
            <w:r>
              <w:rPr>
                <w:spacing w:val="-1"/>
              </w:rPr>
              <w:t>确保项目资金有效利用。总体来说项目审核严格，管理到位，完成及时，社会评价良好。</w:t>
            </w:r>
            <w:r>
              <w:t xml:space="preserve"> </w:t>
            </w:r>
            <w:r>
              <w:rPr>
                <w:spacing w:val="-3"/>
              </w:rPr>
              <w:t>自评综合评价结果为91分。</w:t>
            </w:r>
          </w:p>
        </w:tc>
      </w:tr>
      <w:tr w14:paraId="7EE82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892" w:type="dxa"/>
            <w:vAlign w:val="top"/>
          </w:tcPr>
          <w:p w14:paraId="7D18011A">
            <w:pPr>
              <w:pStyle w:val="18"/>
              <w:spacing w:before="208" w:line="220" w:lineRule="auto"/>
              <w:ind w:left="91"/>
            </w:pPr>
            <w:r>
              <w:rPr>
                <w:spacing w:val="-2"/>
              </w:rPr>
              <w:t>存在问题</w:t>
            </w:r>
          </w:p>
        </w:tc>
        <w:tc>
          <w:tcPr>
            <w:tcW w:w="21084" w:type="dxa"/>
            <w:gridSpan w:val="10"/>
            <w:vAlign w:val="top"/>
          </w:tcPr>
          <w:p w14:paraId="409F7699">
            <w:pPr>
              <w:pStyle w:val="18"/>
              <w:spacing w:before="95" w:line="219" w:lineRule="auto"/>
              <w:ind w:left="32"/>
            </w:pPr>
            <w:r>
              <w:t>在编制绩效目标各项指标过程中存在不够精</w:t>
            </w:r>
            <w:r>
              <w:rPr>
                <w:spacing w:val="-1"/>
              </w:rPr>
              <w:t>细和专业的情况。</w:t>
            </w:r>
          </w:p>
        </w:tc>
      </w:tr>
      <w:tr w14:paraId="21B99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892" w:type="dxa"/>
            <w:vAlign w:val="top"/>
          </w:tcPr>
          <w:p w14:paraId="4DB142FA">
            <w:pPr>
              <w:pStyle w:val="18"/>
              <w:spacing w:before="129" w:line="220" w:lineRule="auto"/>
              <w:ind w:left="98"/>
            </w:pPr>
            <w:r>
              <w:rPr>
                <w:spacing w:val="-4"/>
              </w:rPr>
              <w:t>改进措施</w:t>
            </w:r>
          </w:p>
        </w:tc>
        <w:tc>
          <w:tcPr>
            <w:tcW w:w="21084" w:type="dxa"/>
            <w:gridSpan w:val="10"/>
            <w:vAlign w:val="top"/>
          </w:tcPr>
          <w:p w14:paraId="31A52D79">
            <w:pPr>
              <w:pStyle w:val="18"/>
              <w:spacing w:before="31" w:line="219" w:lineRule="auto"/>
              <w:ind w:left="37"/>
            </w:pPr>
            <w:r>
              <w:rPr>
                <w:spacing w:val="-1"/>
              </w:rPr>
              <w:t>结合实际，科学编制各项绩效目标指标，可量化可考核。</w:t>
            </w:r>
          </w:p>
        </w:tc>
      </w:tr>
      <w:tr w14:paraId="1D77A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9997" w:type="dxa"/>
            <w:gridSpan w:val="5"/>
            <w:vAlign w:val="top"/>
          </w:tcPr>
          <w:p w14:paraId="494152D3">
            <w:pPr>
              <w:pStyle w:val="18"/>
              <w:spacing w:before="62" w:line="213" w:lineRule="auto"/>
              <w:ind w:left="45"/>
            </w:pPr>
            <w:r>
              <w:rPr>
                <w:spacing w:val="-2"/>
              </w:rPr>
              <w:t>项目负责人：胥平</w:t>
            </w:r>
          </w:p>
        </w:tc>
        <w:tc>
          <w:tcPr>
            <w:tcW w:w="11979" w:type="dxa"/>
            <w:gridSpan w:val="6"/>
            <w:vAlign w:val="top"/>
          </w:tcPr>
          <w:p w14:paraId="4389CE26">
            <w:pPr>
              <w:pStyle w:val="18"/>
              <w:spacing w:before="62" w:line="213" w:lineRule="auto"/>
              <w:ind w:left="37"/>
            </w:pPr>
            <w:r>
              <w:rPr>
                <w:spacing w:val="-1"/>
              </w:rPr>
              <w:t>财务负责人：胥平</w:t>
            </w:r>
          </w:p>
        </w:tc>
      </w:tr>
    </w:tbl>
    <w:p w14:paraId="3FB27F23">
      <w:pPr>
        <w:rPr>
          <w:rFonts w:ascii="Arial"/>
          <w:sz w:val="21"/>
        </w:rPr>
      </w:pPr>
    </w:p>
    <w:p w14:paraId="6B2A8F58">
      <w:pPr>
        <w:rPr>
          <w:rFonts w:ascii="Arial" w:hAnsi="Arial" w:eastAsia="Arial" w:cs="Arial"/>
          <w:sz w:val="21"/>
          <w:szCs w:val="21"/>
        </w:rPr>
        <w:sectPr>
          <w:pgSz w:w="23812" w:h="16837"/>
          <w:pgMar w:top="376" w:right="749" w:bottom="400" w:left="1070" w:header="0" w:footer="0" w:gutter="0"/>
          <w:pgNumType w:fmt="numberInDash"/>
          <w:cols w:space="720" w:num="1"/>
        </w:sectPr>
      </w:pPr>
    </w:p>
    <w:tbl>
      <w:tblPr>
        <w:tblStyle w:val="17"/>
        <w:tblW w:w="2197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2"/>
        <w:gridCol w:w="1890"/>
        <w:gridCol w:w="1629"/>
        <w:gridCol w:w="4607"/>
        <w:gridCol w:w="979"/>
        <w:gridCol w:w="1835"/>
        <w:gridCol w:w="1199"/>
        <w:gridCol w:w="3461"/>
        <w:gridCol w:w="1393"/>
        <w:gridCol w:w="1007"/>
        <w:gridCol w:w="3084"/>
      </w:tblGrid>
      <w:tr w14:paraId="2E4BB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1" w:hRule="atLeast"/>
        </w:trPr>
        <w:tc>
          <w:tcPr>
            <w:tcW w:w="21976" w:type="dxa"/>
            <w:gridSpan w:val="11"/>
            <w:vAlign w:val="top"/>
          </w:tcPr>
          <w:p w14:paraId="067B1EA7">
            <w:pPr>
              <w:spacing w:before="318" w:line="221" w:lineRule="auto"/>
              <w:ind w:left="8108"/>
              <w:rPr>
                <w:rFonts w:ascii="黑体" w:hAnsi="黑体" w:eastAsia="黑体" w:cs="黑体"/>
                <w:sz w:val="30"/>
                <w:szCs w:val="30"/>
              </w:rPr>
            </w:pPr>
            <w:r>
              <w:rPr>
                <w:rFonts w:ascii="黑体" w:hAnsi="黑体" w:eastAsia="黑体" w:cs="黑体"/>
                <w:b/>
                <w:bCs/>
                <w:sz w:val="30"/>
                <w:szCs w:val="30"/>
              </w:rPr>
              <w:t>部门预算项目支出绩效自评表（2024年度）</w:t>
            </w:r>
          </w:p>
        </w:tc>
      </w:tr>
      <w:tr w14:paraId="74AEE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2782" w:type="dxa"/>
            <w:gridSpan w:val="2"/>
            <w:vAlign w:val="top"/>
          </w:tcPr>
          <w:p w14:paraId="0C24A404">
            <w:pPr>
              <w:pStyle w:val="18"/>
              <w:spacing w:before="50" w:line="215" w:lineRule="auto"/>
              <w:ind w:left="45"/>
            </w:pPr>
            <w:r>
              <w:rPr>
                <w:spacing w:val="-3"/>
              </w:rPr>
              <w:t>项目名称</w:t>
            </w:r>
          </w:p>
        </w:tc>
        <w:tc>
          <w:tcPr>
            <w:tcW w:w="19194" w:type="dxa"/>
            <w:gridSpan w:val="9"/>
            <w:vAlign w:val="top"/>
          </w:tcPr>
          <w:p w14:paraId="60D15599">
            <w:pPr>
              <w:pStyle w:val="18"/>
              <w:spacing w:before="50" w:line="215" w:lineRule="auto"/>
              <w:ind w:left="38"/>
            </w:pPr>
            <w:r>
              <w:t>51081124Y000011401201-电子警察及卡口系统运行维护费用</w:t>
            </w:r>
          </w:p>
        </w:tc>
      </w:tr>
      <w:tr w14:paraId="11AF0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0" w:hRule="atLeast"/>
        </w:trPr>
        <w:tc>
          <w:tcPr>
            <w:tcW w:w="2782" w:type="dxa"/>
            <w:gridSpan w:val="2"/>
            <w:vAlign w:val="top"/>
          </w:tcPr>
          <w:p w14:paraId="018C0646">
            <w:pPr>
              <w:pStyle w:val="18"/>
              <w:spacing w:before="163" w:line="220" w:lineRule="auto"/>
              <w:ind w:left="44"/>
            </w:pPr>
            <w:r>
              <w:rPr>
                <w:spacing w:val="-3"/>
              </w:rPr>
              <w:t>主管部门</w:t>
            </w:r>
          </w:p>
        </w:tc>
        <w:tc>
          <w:tcPr>
            <w:tcW w:w="10249" w:type="dxa"/>
            <w:gridSpan w:val="5"/>
            <w:vAlign w:val="top"/>
          </w:tcPr>
          <w:p w14:paraId="71217CFC">
            <w:pPr>
              <w:pStyle w:val="18"/>
              <w:spacing w:before="163" w:line="220" w:lineRule="auto"/>
              <w:ind w:left="34"/>
            </w:pPr>
            <w:r>
              <w:rPr>
                <w:spacing w:val="-1"/>
              </w:rPr>
              <w:t>广元市公安局昭化区分局交通警察大队部门</w:t>
            </w:r>
          </w:p>
        </w:tc>
        <w:tc>
          <w:tcPr>
            <w:tcW w:w="3461" w:type="dxa"/>
            <w:vAlign w:val="top"/>
          </w:tcPr>
          <w:p w14:paraId="31BC2375">
            <w:pPr>
              <w:pStyle w:val="18"/>
              <w:spacing w:before="163" w:line="219" w:lineRule="auto"/>
              <w:ind w:left="42"/>
            </w:pPr>
            <w:r>
              <w:rPr>
                <w:spacing w:val="-2"/>
              </w:rPr>
              <w:t>实施单位 （盖章）</w:t>
            </w:r>
          </w:p>
        </w:tc>
        <w:tc>
          <w:tcPr>
            <w:tcW w:w="5484" w:type="dxa"/>
            <w:gridSpan w:val="3"/>
            <w:vAlign w:val="top"/>
          </w:tcPr>
          <w:p w14:paraId="7343DE8A">
            <w:pPr>
              <w:pStyle w:val="18"/>
              <w:spacing w:before="163" w:line="220" w:lineRule="auto"/>
              <w:ind w:left="1219"/>
            </w:pPr>
            <w:r>
              <w:rPr>
                <w:spacing w:val="-1"/>
              </w:rPr>
              <w:t>广元市公安局昭化区分局交通警察大队</w:t>
            </w:r>
          </w:p>
        </w:tc>
      </w:tr>
      <w:tr w14:paraId="25B7B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892" w:type="dxa"/>
            <w:vMerge w:val="restart"/>
            <w:tcBorders>
              <w:bottom w:val="nil"/>
            </w:tcBorders>
            <w:vAlign w:val="top"/>
          </w:tcPr>
          <w:p w14:paraId="597EBE5E">
            <w:pPr>
              <w:spacing w:line="284" w:lineRule="auto"/>
              <w:rPr>
                <w:rFonts w:ascii="Arial"/>
                <w:sz w:val="21"/>
              </w:rPr>
            </w:pPr>
          </w:p>
          <w:p w14:paraId="3C1134A7">
            <w:pPr>
              <w:spacing w:line="284" w:lineRule="auto"/>
              <w:rPr>
                <w:rFonts w:ascii="Arial"/>
                <w:sz w:val="21"/>
              </w:rPr>
            </w:pPr>
          </w:p>
          <w:p w14:paraId="4AE0FF2F">
            <w:pPr>
              <w:spacing w:line="284" w:lineRule="auto"/>
              <w:rPr>
                <w:rFonts w:ascii="Arial"/>
                <w:sz w:val="21"/>
              </w:rPr>
            </w:pPr>
          </w:p>
          <w:p w14:paraId="25083B13">
            <w:pPr>
              <w:spacing w:line="284" w:lineRule="auto"/>
              <w:rPr>
                <w:rFonts w:ascii="Arial"/>
                <w:sz w:val="21"/>
              </w:rPr>
            </w:pPr>
          </w:p>
          <w:p w14:paraId="58F7B994">
            <w:pPr>
              <w:pStyle w:val="18"/>
              <w:spacing w:before="58" w:line="219" w:lineRule="auto"/>
              <w:ind w:left="45"/>
            </w:pPr>
            <w:r>
              <w:rPr>
                <w:spacing w:val="-3"/>
              </w:rPr>
              <w:t>项目基本</w:t>
            </w:r>
          </w:p>
          <w:p w14:paraId="525E3A40">
            <w:pPr>
              <w:pStyle w:val="18"/>
              <w:spacing w:before="11" w:line="221" w:lineRule="auto"/>
              <w:ind w:left="41"/>
            </w:pPr>
            <w:r>
              <w:rPr>
                <w:spacing w:val="-3"/>
              </w:rPr>
              <w:t>情况</w:t>
            </w:r>
          </w:p>
        </w:tc>
        <w:tc>
          <w:tcPr>
            <w:tcW w:w="1890" w:type="dxa"/>
            <w:vMerge w:val="restart"/>
            <w:tcBorders>
              <w:bottom w:val="nil"/>
            </w:tcBorders>
            <w:vAlign w:val="top"/>
          </w:tcPr>
          <w:p w14:paraId="1FC06C84">
            <w:pPr>
              <w:spacing w:line="319" w:lineRule="auto"/>
              <w:rPr>
                <w:rFonts w:ascii="Arial"/>
                <w:sz w:val="21"/>
              </w:rPr>
            </w:pPr>
          </w:p>
          <w:p w14:paraId="1F75E02E">
            <w:pPr>
              <w:spacing w:line="319" w:lineRule="auto"/>
              <w:rPr>
                <w:rFonts w:ascii="Arial"/>
                <w:sz w:val="21"/>
              </w:rPr>
            </w:pPr>
          </w:p>
          <w:p w14:paraId="10BE66CD">
            <w:pPr>
              <w:pStyle w:val="18"/>
              <w:spacing w:before="58" w:line="233" w:lineRule="auto"/>
              <w:ind w:left="35" w:right="48" w:firstLine="11"/>
            </w:pPr>
            <w:r>
              <w:rPr>
                <w:spacing w:val="-2"/>
              </w:rPr>
              <w:t>1.项目年度目标完成情</w:t>
            </w:r>
            <w:r>
              <w:t xml:space="preserve"> 况</w:t>
            </w:r>
          </w:p>
        </w:tc>
        <w:tc>
          <w:tcPr>
            <w:tcW w:w="10249" w:type="dxa"/>
            <w:gridSpan w:val="5"/>
            <w:vAlign w:val="top"/>
          </w:tcPr>
          <w:p w14:paraId="7B6B6AFA">
            <w:pPr>
              <w:pStyle w:val="18"/>
              <w:spacing w:before="138" w:line="220" w:lineRule="auto"/>
              <w:ind w:left="4592"/>
            </w:pPr>
            <w:r>
              <w:rPr>
                <w:spacing w:val="-2"/>
              </w:rPr>
              <w:t>项目年度目标</w:t>
            </w:r>
          </w:p>
        </w:tc>
        <w:tc>
          <w:tcPr>
            <w:tcW w:w="8945" w:type="dxa"/>
            <w:gridSpan w:val="4"/>
            <w:vAlign w:val="top"/>
          </w:tcPr>
          <w:p w14:paraId="08E7DFE5">
            <w:pPr>
              <w:pStyle w:val="18"/>
              <w:spacing w:before="138" w:line="220" w:lineRule="auto"/>
              <w:ind w:left="3759"/>
            </w:pPr>
            <w:r>
              <w:rPr>
                <w:spacing w:val="-1"/>
              </w:rPr>
              <w:t>年度目标完成情况</w:t>
            </w:r>
          </w:p>
        </w:tc>
      </w:tr>
      <w:tr w14:paraId="2931E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7" w:hRule="atLeast"/>
        </w:trPr>
        <w:tc>
          <w:tcPr>
            <w:tcW w:w="892" w:type="dxa"/>
            <w:vMerge w:val="continue"/>
            <w:tcBorders>
              <w:top w:val="nil"/>
              <w:bottom w:val="nil"/>
            </w:tcBorders>
            <w:vAlign w:val="top"/>
          </w:tcPr>
          <w:p w14:paraId="2D1FA04F">
            <w:pPr>
              <w:rPr>
                <w:rFonts w:ascii="Arial"/>
                <w:sz w:val="21"/>
              </w:rPr>
            </w:pPr>
          </w:p>
        </w:tc>
        <w:tc>
          <w:tcPr>
            <w:tcW w:w="1890" w:type="dxa"/>
            <w:vMerge w:val="continue"/>
            <w:tcBorders>
              <w:top w:val="nil"/>
            </w:tcBorders>
            <w:vAlign w:val="top"/>
          </w:tcPr>
          <w:p w14:paraId="0DAB8003">
            <w:pPr>
              <w:rPr>
                <w:rFonts w:ascii="Arial"/>
                <w:sz w:val="21"/>
              </w:rPr>
            </w:pPr>
          </w:p>
        </w:tc>
        <w:tc>
          <w:tcPr>
            <w:tcW w:w="10249" w:type="dxa"/>
            <w:gridSpan w:val="5"/>
            <w:vAlign w:val="top"/>
          </w:tcPr>
          <w:p w14:paraId="66E6259F">
            <w:pPr>
              <w:spacing w:line="259" w:lineRule="auto"/>
              <w:rPr>
                <w:rFonts w:ascii="Arial"/>
                <w:sz w:val="21"/>
              </w:rPr>
            </w:pPr>
          </w:p>
          <w:p w14:paraId="5A063803">
            <w:pPr>
              <w:spacing w:line="260" w:lineRule="auto"/>
              <w:rPr>
                <w:rFonts w:ascii="Arial"/>
                <w:sz w:val="21"/>
              </w:rPr>
            </w:pPr>
          </w:p>
          <w:p w14:paraId="683616FB">
            <w:pPr>
              <w:pStyle w:val="18"/>
              <w:spacing w:before="58" w:line="219" w:lineRule="auto"/>
              <w:ind w:left="36"/>
            </w:pPr>
            <w:r>
              <w:t>25处电子警察设备运转正常，为查处各类交通违法行提供技术和证据支持，达到减少事故驾乘人员自</w:t>
            </w:r>
            <w:r>
              <w:rPr>
                <w:spacing w:val="-1"/>
              </w:rPr>
              <w:t>觉遵守交通秩序为目的。</w:t>
            </w:r>
          </w:p>
        </w:tc>
        <w:tc>
          <w:tcPr>
            <w:tcW w:w="8945" w:type="dxa"/>
            <w:gridSpan w:val="4"/>
            <w:vAlign w:val="top"/>
          </w:tcPr>
          <w:p w14:paraId="4FA2035A">
            <w:pPr>
              <w:spacing w:line="259" w:lineRule="auto"/>
              <w:rPr>
                <w:rFonts w:ascii="Arial"/>
                <w:sz w:val="21"/>
              </w:rPr>
            </w:pPr>
          </w:p>
          <w:p w14:paraId="146A5FFE">
            <w:pPr>
              <w:spacing w:line="259" w:lineRule="auto"/>
              <w:rPr>
                <w:rFonts w:ascii="Arial"/>
                <w:sz w:val="21"/>
              </w:rPr>
            </w:pPr>
          </w:p>
          <w:p w14:paraId="163AB7F4">
            <w:pPr>
              <w:pStyle w:val="18"/>
              <w:spacing w:before="59" w:line="221" w:lineRule="auto"/>
              <w:ind w:left="41"/>
            </w:pPr>
            <w:r>
              <w:rPr>
                <w:spacing w:val="-2"/>
              </w:rPr>
              <w:t>设施设备运转正常</w:t>
            </w:r>
          </w:p>
        </w:tc>
      </w:tr>
      <w:tr w14:paraId="2CC82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9" w:hRule="atLeast"/>
        </w:trPr>
        <w:tc>
          <w:tcPr>
            <w:tcW w:w="892" w:type="dxa"/>
            <w:vMerge w:val="continue"/>
            <w:tcBorders>
              <w:top w:val="nil"/>
            </w:tcBorders>
            <w:vAlign w:val="top"/>
          </w:tcPr>
          <w:p w14:paraId="3E908445">
            <w:pPr>
              <w:rPr>
                <w:rFonts w:ascii="Arial"/>
                <w:sz w:val="21"/>
              </w:rPr>
            </w:pPr>
          </w:p>
        </w:tc>
        <w:tc>
          <w:tcPr>
            <w:tcW w:w="1890" w:type="dxa"/>
            <w:vAlign w:val="top"/>
          </w:tcPr>
          <w:p w14:paraId="5C3384AA">
            <w:pPr>
              <w:spacing w:line="241" w:lineRule="auto"/>
              <w:rPr>
                <w:rFonts w:ascii="Arial"/>
                <w:sz w:val="21"/>
              </w:rPr>
            </w:pPr>
          </w:p>
          <w:p w14:paraId="42664081">
            <w:pPr>
              <w:pStyle w:val="18"/>
              <w:spacing w:before="58" w:line="234" w:lineRule="auto"/>
              <w:ind w:left="33" w:right="48" w:firstLine="2"/>
            </w:pPr>
            <w:r>
              <w:rPr>
                <w:spacing w:val="-1"/>
              </w:rPr>
              <w:t>2.项目实施内容及过程</w:t>
            </w:r>
            <w:r>
              <w:t xml:space="preserve"> </w:t>
            </w:r>
            <w:r>
              <w:rPr>
                <w:spacing w:val="-4"/>
              </w:rPr>
              <w:t>概述</w:t>
            </w:r>
          </w:p>
        </w:tc>
        <w:tc>
          <w:tcPr>
            <w:tcW w:w="19194" w:type="dxa"/>
            <w:gridSpan w:val="9"/>
            <w:vAlign w:val="top"/>
          </w:tcPr>
          <w:p w14:paraId="1E6AD713">
            <w:pPr>
              <w:spacing w:line="242" w:lineRule="auto"/>
              <w:rPr>
                <w:rFonts w:ascii="Arial"/>
                <w:sz w:val="21"/>
              </w:rPr>
            </w:pPr>
          </w:p>
          <w:p w14:paraId="78B1C2C0">
            <w:pPr>
              <w:pStyle w:val="18"/>
              <w:spacing w:before="58" w:line="233" w:lineRule="auto"/>
              <w:ind w:left="33" w:right="157" w:firstLine="1"/>
            </w:pPr>
            <w:r>
              <w:t>本项目根据《中华人民共和国道路交通安全法》及其实施条例《道路交通安全违法行为处理程序规定》</w:t>
            </w:r>
            <w:r>
              <w:rPr>
                <w:spacing w:val="-51"/>
              </w:rPr>
              <w:t xml:space="preserve"> </w:t>
            </w:r>
            <w:r>
              <w:t>(公安部第157号令）等法律法规规章的</w:t>
            </w:r>
            <w:r>
              <w:rPr>
                <w:spacing w:val="-1"/>
              </w:rPr>
              <w:t>政策要求,辖区内新增各类电子警察等技术监控设备运转正常，为查处各类交通违法行提供技术和证</w:t>
            </w:r>
            <w:r>
              <w:t xml:space="preserve"> 据支持，达到减少事故，驾乘人员自觉遵守交通秩序为目的，使辖区道路交通秩序明显提升。2024年度根据目标绩效各项指标，按照</w:t>
            </w:r>
            <w:r>
              <w:rPr>
                <w:spacing w:val="-1"/>
              </w:rPr>
              <w:t>进度实施。</w:t>
            </w:r>
          </w:p>
        </w:tc>
      </w:tr>
      <w:tr w14:paraId="5B61B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92" w:type="dxa"/>
            <w:vMerge w:val="restart"/>
            <w:tcBorders>
              <w:bottom w:val="nil"/>
            </w:tcBorders>
            <w:vAlign w:val="top"/>
          </w:tcPr>
          <w:p w14:paraId="4B23056D">
            <w:pPr>
              <w:spacing w:line="242" w:lineRule="auto"/>
              <w:rPr>
                <w:rFonts w:ascii="Arial"/>
                <w:sz w:val="21"/>
              </w:rPr>
            </w:pPr>
          </w:p>
          <w:p w14:paraId="5E4ECDDD">
            <w:pPr>
              <w:spacing w:line="243" w:lineRule="auto"/>
              <w:rPr>
                <w:rFonts w:ascii="Arial"/>
                <w:sz w:val="21"/>
              </w:rPr>
            </w:pPr>
          </w:p>
          <w:p w14:paraId="7E4666D1">
            <w:pPr>
              <w:spacing w:line="243" w:lineRule="auto"/>
              <w:rPr>
                <w:rFonts w:ascii="Arial"/>
                <w:sz w:val="21"/>
              </w:rPr>
            </w:pPr>
          </w:p>
          <w:p w14:paraId="157686D7">
            <w:pPr>
              <w:pStyle w:val="18"/>
              <w:spacing w:before="58" w:line="230" w:lineRule="auto"/>
              <w:ind w:left="89" w:right="71" w:firstLine="4"/>
            </w:pPr>
            <w:r>
              <w:rPr>
                <w:spacing w:val="-3"/>
              </w:rPr>
              <w:t>预算执行</w:t>
            </w:r>
            <w:r>
              <w:rPr>
                <w:spacing w:val="2"/>
              </w:rPr>
              <w:t xml:space="preserve"> </w:t>
            </w:r>
            <w:r>
              <w:rPr>
                <w:spacing w:val="-1"/>
              </w:rPr>
              <w:t>情况（10</w:t>
            </w:r>
          </w:p>
          <w:p w14:paraId="474EADC5">
            <w:pPr>
              <w:pStyle w:val="18"/>
              <w:spacing w:line="220" w:lineRule="auto"/>
              <w:ind w:left="274"/>
            </w:pPr>
            <w:r>
              <w:rPr>
                <w:spacing w:val="-5"/>
              </w:rPr>
              <w:t>分）</w:t>
            </w:r>
          </w:p>
        </w:tc>
        <w:tc>
          <w:tcPr>
            <w:tcW w:w="1890" w:type="dxa"/>
            <w:vAlign w:val="top"/>
          </w:tcPr>
          <w:p w14:paraId="7A7B86CD">
            <w:pPr>
              <w:pStyle w:val="18"/>
              <w:spacing w:before="91" w:line="220" w:lineRule="auto"/>
              <w:ind w:left="137"/>
            </w:pPr>
            <w:r>
              <w:rPr>
                <w:spacing w:val="-1"/>
              </w:rPr>
              <w:t>年度预算数（万元）</w:t>
            </w:r>
          </w:p>
        </w:tc>
        <w:tc>
          <w:tcPr>
            <w:tcW w:w="1629" w:type="dxa"/>
            <w:vAlign w:val="top"/>
          </w:tcPr>
          <w:p w14:paraId="23869245">
            <w:pPr>
              <w:pStyle w:val="18"/>
              <w:spacing w:before="91" w:line="220" w:lineRule="auto"/>
              <w:ind w:left="458"/>
            </w:pPr>
            <w:r>
              <w:rPr>
                <w:spacing w:val="-2"/>
              </w:rPr>
              <w:t>年初预算</w:t>
            </w:r>
          </w:p>
        </w:tc>
        <w:tc>
          <w:tcPr>
            <w:tcW w:w="4607" w:type="dxa"/>
            <w:vAlign w:val="top"/>
          </w:tcPr>
          <w:p w14:paraId="0C4D2B85">
            <w:pPr>
              <w:pStyle w:val="18"/>
              <w:spacing w:before="91" w:line="220" w:lineRule="auto"/>
              <w:ind w:left="1770"/>
            </w:pPr>
            <w:r>
              <w:rPr>
                <w:spacing w:val="-2"/>
              </w:rPr>
              <w:t>调整后预算数</w:t>
            </w:r>
          </w:p>
        </w:tc>
        <w:tc>
          <w:tcPr>
            <w:tcW w:w="4013" w:type="dxa"/>
            <w:gridSpan w:val="3"/>
            <w:vAlign w:val="top"/>
          </w:tcPr>
          <w:p w14:paraId="3BCA1911">
            <w:pPr>
              <w:pStyle w:val="18"/>
              <w:spacing w:before="91" w:line="220" w:lineRule="auto"/>
              <w:ind w:left="1564"/>
            </w:pPr>
            <w:r>
              <w:rPr>
                <w:spacing w:val="-2"/>
              </w:rPr>
              <w:t>预算执行数</w:t>
            </w:r>
          </w:p>
        </w:tc>
        <w:tc>
          <w:tcPr>
            <w:tcW w:w="3461" w:type="dxa"/>
            <w:vAlign w:val="top"/>
          </w:tcPr>
          <w:p w14:paraId="3366913B">
            <w:pPr>
              <w:pStyle w:val="18"/>
              <w:spacing w:before="91" w:line="220" w:lineRule="auto"/>
              <w:ind w:left="1290"/>
            </w:pPr>
            <w:r>
              <w:rPr>
                <w:spacing w:val="-2"/>
              </w:rPr>
              <w:t>预算执行率</w:t>
            </w:r>
          </w:p>
        </w:tc>
        <w:tc>
          <w:tcPr>
            <w:tcW w:w="1393" w:type="dxa"/>
            <w:vAlign w:val="top"/>
          </w:tcPr>
          <w:p w14:paraId="33A061BF">
            <w:pPr>
              <w:pStyle w:val="18"/>
              <w:spacing w:before="91" w:line="220" w:lineRule="auto"/>
              <w:ind w:left="526"/>
            </w:pPr>
            <w:r>
              <w:rPr>
                <w:spacing w:val="-4"/>
              </w:rPr>
              <w:t>权重</w:t>
            </w:r>
          </w:p>
        </w:tc>
        <w:tc>
          <w:tcPr>
            <w:tcW w:w="1007" w:type="dxa"/>
            <w:vAlign w:val="top"/>
          </w:tcPr>
          <w:p w14:paraId="7A2C3790">
            <w:pPr>
              <w:pStyle w:val="18"/>
              <w:spacing w:before="91" w:line="220" w:lineRule="auto"/>
              <w:ind w:left="338"/>
            </w:pPr>
            <w:r>
              <w:rPr>
                <w:spacing w:val="-4"/>
              </w:rPr>
              <w:t>得分</w:t>
            </w:r>
          </w:p>
        </w:tc>
        <w:tc>
          <w:tcPr>
            <w:tcW w:w="3084" w:type="dxa"/>
            <w:vAlign w:val="top"/>
          </w:tcPr>
          <w:p w14:paraId="3592D034">
            <w:pPr>
              <w:pStyle w:val="18"/>
              <w:spacing w:before="91" w:line="223" w:lineRule="auto"/>
              <w:ind w:left="1376"/>
            </w:pPr>
            <w:r>
              <w:rPr>
                <w:spacing w:val="-6"/>
              </w:rPr>
              <w:t>原因</w:t>
            </w:r>
          </w:p>
        </w:tc>
      </w:tr>
      <w:tr w14:paraId="599F0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0" w:hRule="atLeast"/>
        </w:trPr>
        <w:tc>
          <w:tcPr>
            <w:tcW w:w="892" w:type="dxa"/>
            <w:vMerge w:val="continue"/>
            <w:tcBorders>
              <w:top w:val="nil"/>
              <w:bottom w:val="nil"/>
            </w:tcBorders>
            <w:vAlign w:val="top"/>
          </w:tcPr>
          <w:p w14:paraId="2631808C">
            <w:pPr>
              <w:rPr>
                <w:rFonts w:ascii="Arial"/>
                <w:sz w:val="21"/>
              </w:rPr>
            </w:pPr>
          </w:p>
        </w:tc>
        <w:tc>
          <w:tcPr>
            <w:tcW w:w="1890" w:type="dxa"/>
            <w:vAlign w:val="top"/>
          </w:tcPr>
          <w:p w14:paraId="08838AE6">
            <w:pPr>
              <w:pStyle w:val="18"/>
              <w:spacing w:before="84" w:line="220" w:lineRule="auto"/>
              <w:ind w:left="767"/>
            </w:pPr>
            <w:r>
              <w:rPr>
                <w:spacing w:val="-5"/>
              </w:rPr>
              <w:t>总额</w:t>
            </w:r>
          </w:p>
        </w:tc>
        <w:tc>
          <w:tcPr>
            <w:tcW w:w="1629" w:type="dxa"/>
            <w:vAlign w:val="top"/>
          </w:tcPr>
          <w:p w14:paraId="6B028515">
            <w:pPr>
              <w:pStyle w:val="18"/>
              <w:spacing w:before="84"/>
              <w:ind w:left="593"/>
            </w:pPr>
            <w:r>
              <w:rPr>
                <w:spacing w:val="-2"/>
              </w:rPr>
              <w:t>28.48</w:t>
            </w:r>
          </w:p>
        </w:tc>
        <w:tc>
          <w:tcPr>
            <w:tcW w:w="4607" w:type="dxa"/>
            <w:vAlign w:val="top"/>
          </w:tcPr>
          <w:p w14:paraId="1860DAFB">
            <w:pPr>
              <w:pStyle w:val="18"/>
              <w:spacing w:before="84"/>
              <w:ind w:left="2084"/>
            </w:pPr>
            <w:r>
              <w:rPr>
                <w:spacing w:val="-2"/>
              </w:rPr>
              <w:t>28.48</w:t>
            </w:r>
          </w:p>
        </w:tc>
        <w:tc>
          <w:tcPr>
            <w:tcW w:w="4013" w:type="dxa"/>
            <w:gridSpan w:val="3"/>
            <w:vAlign w:val="top"/>
          </w:tcPr>
          <w:p w14:paraId="46BB8B2B">
            <w:pPr>
              <w:pStyle w:val="18"/>
              <w:spacing w:before="84"/>
              <w:ind w:left="1787"/>
            </w:pPr>
            <w:r>
              <w:rPr>
                <w:spacing w:val="-2"/>
              </w:rPr>
              <w:t>23.50</w:t>
            </w:r>
          </w:p>
        </w:tc>
        <w:tc>
          <w:tcPr>
            <w:tcW w:w="3461" w:type="dxa"/>
            <w:vAlign w:val="top"/>
          </w:tcPr>
          <w:p w14:paraId="325AFBD5">
            <w:pPr>
              <w:pStyle w:val="18"/>
              <w:spacing w:before="84"/>
              <w:ind w:left="1467"/>
            </w:pPr>
            <w:r>
              <w:rPr>
                <w:spacing w:val="-1"/>
              </w:rPr>
              <w:t>82.51%</w:t>
            </w:r>
          </w:p>
        </w:tc>
        <w:tc>
          <w:tcPr>
            <w:tcW w:w="1393" w:type="dxa"/>
            <w:vAlign w:val="top"/>
          </w:tcPr>
          <w:p w14:paraId="5DE1F9BD">
            <w:pPr>
              <w:pStyle w:val="18"/>
              <w:spacing w:before="84"/>
              <w:ind w:left="629"/>
            </w:pPr>
            <w:r>
              <w:rPr>
                <w:spacing w:val="-10"/>
              </w:rPr>
              <w:t>10</w:t>
            </w:r>
          </w:p>
        </w:tc>
        <w:tc>
          <w:tcPr>
            <w:tcW w:w="1007" w:type="dxa"/>
            <w:vAlign w:val="top"/>
          </w:tcPr>
          <w:p w14:paraId="1B90D37E">
            <w:pPr>
              <w:pStyle w:val="18"/>
              <w:spacing w:before="84"/>
              <w:ind w:left="472"/>
            </w:pPr>
            <w:r>
              <w:t>8</w:t>
            </w:r>
          </w:p>
        </w:tc>
        <w:tc>
          <w:tcPr>
            <w:tcW w:w="3084" w:type="dxa"/>
            <w:vMerge w:val="restart"/>
            <w:tcBorders>
              <w:bottom w:val="nil"/>
            </w:tcBorders>
            <w:vAlign w:val="top"/>
          </w:tcPr>
          <w:p w14:paraId="67EE9174">
            <w:pPr>
              <w:spacing w:line="256" w:lineRule="auto"/>
              <w:rPr>
                <w:rFonts w:ascii="Arial"/>
                <w:sz w:val="21"/>
              </w:rPr>
            </w:pPr>
          </w:p>
          <w:p w14:paraId="037CF6C3">
            <w:pPr>
              <w:spacing w:line="257" w:lineRule="auto"/>
              <w:rPr>
                <w:rFonts w:ascii="Arial"/>
                <w:sz w:val="21"/>
              </w:rPr>
            </w:pPr>
          </w:p>
          <w:p w14:paraId="0FCD11AC">
            <w:pPr>
              <w:spacing w:line="257" w:lineRule="auto"/>
              <w:rPr>
                <w:rFonts w:ascii="Arial"/>
                <w:sz w:val="21"/>
              </w:rPr>
            </w:pPr>
          </w:p>
          <w:p w14:paraId="74C7A448">
            <w:pPr>
              <w:pStyle w:val="18"/>
              <w:spacing w:before="58" w:line="220" w:lineRule="auto"/>
              <w:ind w:left="473"/>
            </w:pPr>
            <w:r>
              <w:rPr>
                <w:spacing w:val="-1"/>
              </w:rPr>
              <w:t>年末票据未完善待次年支付</w:t>
            </w:r>
          </w:p>
        </w:tc>
      </w:tr>
      <w:tr w14:paraId="3905A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trPr>
        <w:tc>
          <w:tcPr>
            <w:tcW w:w="892" w:type="dxa"/>
            <w:vMerge w:val="continue"/>
            <w:tcBorders>
              <w:top w:val="nil"/>
              <w:bottom w:val="nil"/>
            </w:tcBorders>
            <w:vAlign w:val="top"/>
          </w:tcPr>
          <w:p w14:paraId="28AE3FE4">
            <w:pPr>
              <w:rPr>
                <w:rFonts w:ascii="Arial"/>
                <w:sz w:val="21"/>
              </w:rPr>
            </w:pPr>
          </w:p>
        </w:tc>
        <w:tc>
          <w:tcPr>
            <w:tcW w:w="1890" w:type="dxa"/>
            <w:vAlign w:val="top"/>
          </w:tcPr>
          <w:p w14:paraId="0DF11A30">
            <w:pPr>
              <w:pStyle w:val="18"/>
              <w:spacing w:before="109" w:line="221" w:lineRule="auto"/>
              <w:ind w:left="317"/>
            </w:pPr>
            <w:r>
              <w:rPr>
                <w:spacing w:val="-2"/>
              </w:rPr>
              <w:t>其中：财政资金</w:t>
            </w:r>
          </w:p>
        </w:tc>
        <w:tc>
          <w:tcPr>
            <w:tcW w:w="1629" w:type="dxa"/>
            <w:vAlign w:val="top"/>
          </w:tcPr>
          <w:p w14:paraId="10369F7C">
            <w:pPr>
              <w:pStyle w:val="18"/>
              <w:spacing w:before="109"/>
              <w:ind w:left="593"/>
            </w:pPr>
            <w:r>
              <w:rPr>
                <w:spacing w:val="-2"/>
              </w:rPr>
              <w:t>28.48</w:t>
            </w:r>
          </w:p>
        </w:tc>
        <w:tc>
          <w:tcPr>
            <w:tcW w:w="4607" w:type="dxa"/>
            <w:vAlign w:val="top"/>
          </w:tcPr>
          <w:p w14:paraId="07BFBD5A">
            <w:pPr>
              <w:pStyle w:val="18"/>
              <w:spacing w:before="109"/>
              <w:ind w:left="2084"/>
            </w:pPr>
            <w:r>
              <w:rPr>
                <w:spacing w:val="-2"/>
              </w:rPr>
              <w:t>28.48</w:t>
            </w:r>
          </w:p>
        </w:tc>
        <w:tc>
          <w:tcPr>
            <w:tcW w:w="4013" w:type="dxa"/>
            <w:gridSpan w:val="3"/>
            <w:vAlign w:val="top"/>
          </w:tcPr>
          <w:p w14:paraId="190ACF78">
            <w:pPr>
              <w:pStyle w:val="18"/>
              <w:spacing w:before="109"/>
              <w:ind w:left="1787"/>
            </w:pPr>
            <w:r>
              <w:rPr>
                <w:spacing w:val="-2"/>
              </w:rPr>
              <w:t>23.50</w:t>
            </w:r>
          </w:p>
        </w:tc>
        <w:tc>
          <w:tcPr>
            <w:tcW w:w="3461" w:type="dxa"/>
            <w:vAlign w:val="top"/>
          </w:tcPr>
          <w:p w14:paraId="6ED2A4EC">
            <w:pPr>
              <w:pStyle w:val="18"/>
              <w:spacing w:before="109"/>
              <w:ind w:left="1467"/>
            </w:pPr>
            <w:r>
              <w:rPr>
                <w:spacing w:val="-1"/>
              </w:rPr>
              <w:t>82.51%</w:t>
            </w:r>
          </w:p>
        </w:tc>
        <w:tc>
          <w:tcPr>
            <w:tcW w:w="1393" w:type="dxa"/>
            <w:vAlign w:val="top"/>
          </w:tcPr>
          <w:p w14:paraId="1A65BCBD">
            <w:pPr>
              <w:pStyle w:val="18"/>
              <w:spacing w:before="109" w:line="225" w:lineRule="auto"/>
              <w:ind w:left="661"/>
            </w:pPr>
            <w:r>
              <w:t>/</w:t>
            </w:r>
          </w:p>
        </w:tc>
        <w:tc>
          <w:tcPr>
            <w:tcW w:w="1007" w:type="dxa"/>
            <w:vAlign w:val="top"/>
          </w:tcPr>
          <w:p w14:paraId="094AB554">
            <w:pPr>
              <w:pStyle w:val="18"/>
              <w:spacing w:before="109" w:line="225" w:lineRule="auto"/>
              <w:ind w:left="470"/>
            </w:pPr>
            <w:r>
              <w:t>/</w:t>
            </w:r>
          </w:p>
        </w:tc>
        <w:tc>
          <w:tcPr>
            <w:tcW w:w="3084" w:type="dxa"/>
            <w:vMerge w:val="continue"/>
            <w:tcBorders>
              <w:top w:val="nil"/>
              <w:bottom w:val="nil"/>
            </w:tcBorders>
            <w:vAlign w:val="top"/>
          </w:tcPr>
          <w:p w14:paraId="2BB294CF">
            <w:pPr>
              <w:rPr>
                <w:rFonts w:ascii="Arial"/>
                <w:sz w:val="21"/>
              </w:rPr>
            </w:pPr>
          </w:p>
        </w:tc>
      </w:tr>
      <w:tr w14:paraId="0D62A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892" w:type="dxa"/>
            <w:vMerge w:val="continue"/>
            <w:tcBorders>
              <w:top w:val="nil"/>
              <w:bottom w:val="nil"/>
            </w:tcBorders>
            <w:vAlign w:val="top"/>
          </w:tcPr>
          <w:p w14:paraId="4FE39846">
            <w:pPr>
              <w:rPr>
                <w:rFonts w:ascii="Arial"/>
                <w:sz w:val="21"/>
              </w:rPr>
            </w:pPr>
          </w:p>
        </w:tc>
        <w:tc>
          <w:tcPr>
            <w:tcW w:w="1890" w:type="dxa"/>
            <w:vAlign w:val="top"/>
          </w:tcPr>
          <w:p w14:paraId="50582C58">
            <w:pPr>
              <w:pStyle w:val="18"/>
              <w:spacing w:before="119" w:line="220" w:lineRule="auto"/>
              <w:ind w:left="226"/>
            </w:pPr>
            <w:r>
              <w:rPr>
                <w:spacing w:val="-1"/>
              </w:rPr>
              <w:t>财政专户管理资金</w:t>
            </w:r>
          </w:p>
        </w:tc>
        <w:tc>
          <w:tcPr>
            <w:tcW w:w="1629" w:type="dxa"/>
            <w:vAlign w:val="top"/>
          </w:tcPr>
          <w:p w14:paraId="1AA15046">
            <w:pPr>
              <w:pStyle w:val="18"/>
              <w:spacing w:before="119"/>
              <w:ind w:left="639"/>
            </w:pPr>
            <w:r>
              <w:rPr>
                <w:spacing w:val="-2"/>
              </w:rPr>
              <w:t>0.00</w:t>
            </w:r>
          </w:p>
        </w:tc>
        <w:tc>
          <w:tcPr>
            <w:tcW w:w="4607" w:type="dxa"/>
            <w:vAlign w:val="top"/>
          </w:tcPr>
          <w:p w14:paraId="6BA72627">
            <w:pPr>
              <w:pStyle w:val="18"/>
              <w:spacing w:before="119"/>
              <w:ind w:left="2130"/>
            </w:pPr>
            <w:r>
              <w:rPr>
                <w:spacing w:val="-2"/>
              </w:rPr>
              <w:t>0.00</w:t>
            </w:r>
          </w:p>
        </w:tc>
        <w:tc>
          <w:tcPr>
            <w:tcW w:w="4013" w:type="dxa"/>
            <w:gridSpan w:val="3"/>
            <w:vAlign w:val="top"/>
          </w:tcPr>
          <w:p w14:paraId="1EBC56D3">
            <w:pPr>
              <w:pStyle w:val="18"/>
              <w:spacing w:before="119"/>
              <w:ind w:left="1833"/>
            </w:pPr>
            <w:r>
              <w:rPr>
                <w:spacing w:val="-2"/>
              </w:rPr>
              <w:t>0.00</w:t>
            </w:r>
          </w:p>
        </w:tc>
        <w:tc>
          <w:tcPr>
            <w:tcW w:w="3461" w:type="dxa"/>
            <w:vAlign w:val="top"/>
          </w:tcPr>
          <w:p w14:paraId="538E7CFA">
            <w:pPr>
              <w:pStyle w:val="18"/>
              <w:spacing w:before="119"/>
              <w:ind w:left="1514"/>
            </w:pPr>
            <w:r>
              <w:rPr>
                <w:spacing w:val="-1"/>
              </w:rPr>
              <w:t>0.00%</w:t>
            </w:r>
          </w:p>
        </w:tc>
        <w:tc>
          <w:tcPr>
            <w:tcW w:w="1393" w:type="dxa"/>
            <w:vAlign w:val="top"/>
          </w:tcPr>
          <w:p w14:paraId="74ADA5F6">
            <w:pPr>
              <w:pStyle w:val="18"/>
              <w:spacing w:before="119" w:line="225" w:lineRule="auto"/>
              <w:ind w:left="661"/>
            </w:pPr>
            <w:r>
              <w:t>/</w:t>
            </w:r>
          </w:p>
        </w:tc>
        <w:tc>
          <w:tcPr>
            <w:tcW w:w="1007" w:type="dxa"/>
            <w:vAlign w:val="top"/>
          </w:tcPr>
          <w:p w14:paraId="6E65163D">
            <w:pPr>
              <w:pStyle w:val="18"/>
              <w:spacing w:before="119" w:line="225" w:lineRule="auto"/>
              <w:ind w:left="470"/>
            </w:pPr>
            <w:r>
              <w:t>/</w:t>
            </w:r>
          </w:p>
        </w:tc>
        <w:tc>
          <w:tcPr>
            <w:tcW w:w="3084" w:type="dxa"/>
            <w:vMerge w:val="continue"/>
            <w:tcBorders>
              <w:top w:val="nil"/>
              <w:bottom w:val="nil"/>
            </w:tcBorders>
            <w:vAlign w:val="top"/>
          </w:tcPr>
          <w:p w14:paraId="22C7F466">
            <w:pPr>
              <w:rPr>
                <w:rFonts w:ascii="Arial"/>
                <w:sz w:val="21"/>
              </w:rPr>
            </w:pPr>
          </w:p>
        </w:tc>
      </w:tr>
      <w:tr w14:paraId="6EE5F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92" w:type="dxa"/>
            <w:vMerge w:val="continue"/>
            <w:tcBorders>
              <w:top w:val="nil"/>
              <w:bottom w:val="nil"/>
            </w:tcBorders>
            <w:vAlign w:val="top"/>
          </w:tcPr>
          <w:p w14:paraId="7360A285">
            <w:pPr>
              <w:rPr>
                <w:rFonts w:ascii="Arial"/>
                <w:sz w:val="21"/>
              </w:rPr>
            </w:pPr>
          </w:p>
        </w:tc>
        <w:tc>
          <w:tcPr>
            <w:tcW w:w="1890" w:type="dxa"/>
            <w:vAlign w:val="top"/>
          </w:tcPr>
          <w:p w14:paraId="465AD951">
            <w:pPr>
              <w:pStyle w:val="18"/>
              <w:spacing w:before="93" w:line="221" w:lineRule="auto"/>
              <w:ind w:left="587"/>
            </w:pPr>
            <w:r>
              <w:rPr>
                <w:spacing w:val="-3"/>
              </w:rPr>
              <w:t>单位资金</w:t>
            </w:r>
          </w:p>
        </w:tc>
        <w:tc>
          <w:tcPr>
            <w:tcW w:w="1629" w:type="dxa"/>
            <w:vAlign w:val="top"/>
          </w:tcPr>
          <w:p w14:paraId="3AED5FCE">
            <w:pPr>
              <w:pStyle w:val="18"/>
              <w:spacing w:before="93"/>
              <w:ind w:left="639"/>
            </w:pPr>
            <w:r>
              <w:rPr>
                <w:spacing w:val="-2"/>
              </w:rPr>
              <w:t>0.00</w:t>
            </w:r>
          </w:p>
        </w:tc>
        <w:tc>
          <w:tcPr>
            <w:tcW w:w="4607" w:type="dxa"/>
            <w:vAlign w:val="top"/>
          </w:tcPr>
          <w:p w14:paraId="74D899FB">
            <w:pPr>
              <w:pStyle w:val="18"/>
              <w:spacing w:before="93"/>
              <w:ind w:left="2130"/>
            </w:pPr>
            <w:r>
              <w:rPr>
                <w:spacing w:val="-2"/>
              </w:rPr>
              <w:t>0.00</w:t>
            </w:r>
          </w:p>
        </w:tc>
        <w:tc>
          <w:tcPr>
            <w:tcW w:w="4013" w:type="dxa"/>
            <w:gridSpan w:val="3"/>
            <w:vAlign w:val="top"/>
          </w:tcPr>
          <w:p w14:paraId="4AF9DB7F">
            <w:pPr>
              <w:pStyle w:val="18"/>
              <w:spacing w:before="93"/>
              <w:ind w:left="1833"/>
            </w:pPr>
            <w:r>
              <w:rPr>
                <w:spacing w:val="-2"/>
              </w:rPr>
              <w:t>0.00</w:t>
            </w:r>
          </w:p>
        </w:tc>
        <w:tc>
          <w:tcPr>
            <w:tcW w:w="3461" w:type="dxa"/>
            <w:vAlign w:val="top"/>
          </w:tcPr>
          <w:p w14:paraId="275B0113">
            <w:pPr>
              <w:pStyle w:val="18"/>
              <w:spacing w:before="93"/>
              <w:ind w:left="1514"/>
            </w:pPr>
            <w:r>
              <w:rPr>
                <w:spacing w:val="-1"/>
              </w:rPr>
              <w:t>0.00%</w:t>
            </w:r>
          </w:p>
        </w:tc>
        <w:tc>
          <w:tcPr>
            <w:tcW w:w="1393" w:type="dxa"/>
            <w:vAlign w:val="top"/>
          </w:tcPr>
          <w:p w14:paraId="22F5D156">
            <w:pPr>
              <w:pStyle w:val="18"/>
              <w:spacing w:before="93" w:line="225" w:lineRule="auto"/>
              <w:ind w:left="661"/>
            </w:pPr>
            <w:r>
              <w:t>/</w:t>
            </w:r>
          </w:p>
        </w:tc>
        <w:tc>
          <w:tcPr>
            <w:tcW w:w="1007" w:type="dxa"/>
            <w:vAlign w:val="top"/>
          </w:tcPr>
          <w:p w14:paraId="3FE9251D">
            <w:pPr>
              <w:pStyle w:val="18"/>
              <w:spacing w:before="93" w:line="225" w:lineRule="auto"/>
              <w:ind w:left="470"/>
            </w:pPr>
            <w:r>
              <w:t>/</w:t>
            </w:r>
          </w:p>
        </w:tc>
        <w:tc>
          <w:tcPr>
            <w:tcW w:w="3084" w:type="dxa"/>
            <w:vMerge w:val="continue"/>
            <w:tcBorders>
              <w:top w:val="nil"/>
              <w:bottom w:val="nil"/>
            </w:tcBorders>
            <w:vAlign w:val="top"/>
          </w:tcPr>
          <w:p w14:paraId="71AA9976">
            <w:pPr>
              <w:rPr>
                <w:rFonts w:ascii="Arial"/>
                <w:sz w:val="21"/>
              </w:rPr>
            </w:pPr>
          </w:p>
        </w:tc>
      </w:tr>
      <w:tr w14:paraId="7AD27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892" w:type="dxa"/>
            <w:vMerge w:val="continue"/>
            <w:tcBorders>
              <w:top w:val="nil"/>
            </w:tcBorders>
            <w:vAlign w:val="top"/>
          </w:tcPr>
          <w:p w14:paraId="622A6588">
            <w:pPr>
              <w:rPr>
                <w:rFonts w:ascii="Arial"/>
                <w:sz w:val="21"/>
              </w:rPr>
            </w:pPr>
          </w:p>
        </w:tc>
        <w:tc>
          <w:tcPr>
            <w:tcW w:w="1890" w:type="dxa"/>
            <w:vAlign w:val="top"/>
          </w:tcPr>
          <w:p w14:paraId="1F9BFF93">
            <w:pPr>
              <w:pStyle w:val="18"/>
              <w:spacing w:before="83" w:line="221" w:lineRule="auto"/>
              <w:ind w:left="586"/>
            </w:pPr>
            <w:r>
              <w:rPr>
                <w:spacing w:val="-2"/>
              </w:rPr>
              <w:t>其他资金</w:t>
            </w:r>
          </w:p>
        </w:tc>
        <w:tc>
          <w:tcPr>
            <w:tcW w:w="1629" w:type="dxa"/>
            <w:vAlign w:val="top"/>
          </w:tcPr>
          <w:p w14:paraId="15C7202D">
            <w:pPr>
              <w:rPr>
                <w:rFonts w:ascii="Arial"/>
                <w:sz w:val="21"/>
              </w:rPr>
            </w:pPr>
          </w:p>
        </w:tc>
        <w:tc>
          <w:tcPr>
            <w:tcW w:w="4607" w:type="dxa"/>
            <w:vAlign w:val="top"/>
          </w:tcPr>
          <w:p w14:paraId="6A7A61AD">
            <w:pPr>
              <w:rPr>
                <w:rFonts w:ascii="Arial"/>
                <w:sz w:val="21"/>
              </w:rPr>
            </w:pPr>
          </w:p>
        </w:tc>
        <w:tc>
          <w:tcPr>
            <w:tcW w:w="4013" w:type="dxa"/>
            <w:gridSpan w:val="3"/>
            <w:vAlign w:val="top"/>
          </w:tcPr>
          <w:p w14:paraId="37CE7E57">
            <w:pPr>
              <w:rPr>
                <w:rFonts w:ascii="Arial"/>
                <w:sz w:val="21"/>
              </w:rPr>
            </w:pPr>
          </w:p>
        </w:tc>
        <w:tc>
          <w:tcPr>
            <w:tcW w:w="3461" w:type="dxa"/>
            <w:vAlign w:val="top"/>
          </w:tcPr>
          <w:p w14:paraId="4158A12E">
            <w:pPr>
              <w:rPr>
                <w:rFonts w:ascii="Arial"/>
                <w:sz w:val="21"/>
              </w:rPr>
            </w:pPr>
          </w:p>
        </w:tc>
        <w:tc>
          <w:tcPr>
            <w:tcW w:w="1393" w:type="dxa"/>
            <w:vAlign w:val="top"/>
          </w:tcPr>
          <w:p w14:paraId="291C2838">
            <w:pPr>
              <w:pStyle w:val="18"/>
              <w:spacing w:before="83" w:line="225" w:lineRule="auto"/>
              <w:ind w:left="661"/>
            </w:pPr>
            <w:r>
              <w:t>/</w:t>
            </w:r>
          </w:p>
        </w:tc>
        <w:tc>
          <w:tcPr>
            <w:tcW w:w="1007" w:type="dxa"/>
            <w:vAlign w:val="top"/>
          </w:tcPr>
          <w:p w14:paraId="445B07B3">
            <w:pPr>
              <w:pStyle w:val="18"/>
              <w:spacing w:before="83" w:line="225" w:lineRule="auto"/>
              <w:ind w:left="470"/>
            </w:pPr>
            <w:r>
              <w:t>/</w:t>
            </w:r>
          </w:p>
        </w:tc>
        <w:tc>
          <w:tcPr>
            <w:tcW w:w="3084" w:type="dxa"/>
            <w:vMerge w:val="continue"/>
            <w:tcBorders>
              <w:top w:val="nil"/>
            </w:tcBorders>
            <w:vAlign w:val="top"/>
          </w:tcPr>
          <w:p w14:paraId="7597FB4C">
            <w:pPr>
              <w:rPr>
                <w:rFonts w:ascii="Arial"/>
                <w:sz w:val="21"/>
              </w:rPr>
            </w:pPr>
          </w:p>
        </w:tc>
      </w:tr>
      <w:tr w14:paraId="1B85B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 w:hRule="atLeast"/>
        </w:trPr>
        <w:tc>
          <w:tcPr>
            <w:tcW w:w="892" w:type="dxa"/>
            <w:vMerge w:val="restart"/>
            <w:tcBorders>
              <w:bottom w:val="nil"/>
            </w:tcBorders>
            <w:vAlign w:val="top"/>
          </w:tcPr>
          <w:p w14:paraId="20A0895B">
            <w:pPr>
              <w:spacing w:line="253" w:lineRule="auto"/>
              <w:rPr>
                <w:rFonts w:ascii="Arial"/>
                <w:sz w:val="21"/>
              </w:rPr>
            </w:pPr>
          </w:p>
          <w:p w14:paraId="485013AD">
            <w:pPr>
              <w:spacing w:line="253" w:lineRule="auto"/>
              <w:rPr>
                <w:rFonts w:ascii="Arial"/>
                <w:sz w:val="21"/>
              </w:rPr>
            </w:pPr>
          </w:p>
          <w:p w14:paraId="180F092A">
            <w:pPr>
              <w:spacing w:line="253" w:lineRule="auto"/>
              <w:rPr>
                <w:rFonts w:ascii="Arial"/>
                <w:sz w:val="21"/>
              </w:rPr>
            </w:pPr>
          </w:p>
          <w:p w14:paraId="60322B73">
            <w:pPr>
              <w:spacing w:line="253" w:lineRule="auto"/>
              <w:rPr>
                <w:rFonts w:ascii="Arial"/>
                <w:sz w:val="21"/>
              </w:rPr>
            </w:pPr>
          </w:p>
          <w:p w14:paraId="64405EDF">
            <w:pPr>
              <w:spacing w:line="253" w:lineRule="auto"/>
              <w:rPr>
                <w:rFonts w:ascii="Arial"/>
                <w:sz w:val="21"/>
              </w:rPr>
            </w:pPr>
          </w:p>
          <w:p w14:paraId="2CBCC582">
            <w:pPr>
              <w:spacing w:line="254" w:lineRule="auto"/>
              <w:rPr>
                <w:rFonts w:ascii="Arial"/>
                <w:sz w:val="21"/>
              </w:rPr>
            </w:pPr>
          </w:p>
          <w:p w14:paraId="2F2E1E54">
            <w:pPr>
              <w:spacing w:line="254" w:lineRule="auto"/>
              <w:rPr>
                <w:rFonts w:ascii="Arial"/>
                <w:sz w:val="21"/>
              </w:rPr>
            </w:pPr>
          </w:p>
          <w:p w14:paraId="14B490F7">
            <w:pPr>
              <w:pStyle w:val="18"/>
              <w:spacing w:before="59" w:line="221" w:lineRule="auto"/>
              <w:ind w:left="95"/>
            </w:pPr>
            <w:r>
              <w:rPr>
                <w:spacing w:val="-3"/>
              </w:rPr>
              <w:t>绩效指标</w:t>
            </w:r>
          </w:p>
          <w:p w14:paraId="1B7C3A03">
            <w:pPr>
              <w:pStyle w:val="18"/>
              <w:spacing w:before="9" w:line="221" w:lineRule="auto"/>
              <w:ind w:left="100"/>
            </w:pPr>
            <w:r>
              <w:rPr>
                <w:spacing w:val="-3"/>
              </w:rPr>
              <w:t>（90分）</w:t>
            </w:r>
          </w:p>
        </w:tc>
        <w:tc>
          <w:tcPr>
            <w:tcW w:w="1890" w:type="dxa"/>
            <w:vAlign w:val="top"/>
          </w:tcPr>
          <w:p w14:paraId="42968B26">
            <w:pPr>
              <w:pStyle w:val="18"/>
              <w:spacing w:before="141" w:line="221" w:lineRule="auto"/>
              <w:ind w:left="588"/>
            </w:pPr>
            <w:r>
              <w:rPr>
                <w:spacing w:val="-3"/>
              </w:rPr>
              <w:t>一级指标</w:t>
            </w:r>
          </w:p>
        </w:tc>
        <w:tc>
          <w:tcPr>
            <w:tcW w:w="1629" w:type="dxa"/>
            <w:vAlign w:val="top"/>
          </w:tcPr>
          <w:p w14:paraId="7A6FF55B">
            <w:pPr>
              <w:pStyle w:val="18"/>
              <w:spacing w:before="141" w:line="221" w:lineRule="auto"/>
              <w:ind w:left="460"/>
            </w:pPr>
            <w:r>
              <w:rPr>
                <w:spacing w:val="-3"/>
              </w:rPr>
              <w:t>二级指标</w:t>
            </w:r>
          </w:p>
        </w:tc>
        <w:tc>
          <w:tcPr>
            <w:tcW w:w="4607" w:type="dxa"/>
            <w:vAlign w:val="top"/>
          </w:tcPr>
          <w:p w14:paraId="20B2E5FA">
            <w:pPr>
              <w:pStyle w:val="18"/>
              <w:spacing w:before="141" w:line="221" w:lineRule="auto"/>
              <w:ind w:left="1948"/>
            </w:pPr>
            <w:r>
              <w:rPr>
                <w:spacing w:val="-2"/>
              </w:rPr>
              <w:t>三级指标</w:t>
            </w:r>
          </w:p>
        </w:tc>
        <w:tc>
          <w:tcPr>
            <w:tcW w:w="979" w:type="dxa"/>
            <w:vAlign w:val="top"/>
          </w:tcPr>
          <w:p w14:paraId="5660CAE0">
            <w:pPr>
              <w:pStyle w:val="18"/>
              <w:spacing w:before="141" w:line="221" w:lineRule="auto"/>
              <w:ind w:left="136"/>
            </w:pPr>
            <w:r>
              <w:rPr>
                <w:spacing w:val="-3"/>
              </w:rPr>
              <w:t>指标性质</w:t>
            </w:r>
          </w:p>
        </w:tc>
        <w:tc>
          <w:tcPr>
            <w:tcW w:w="1835" w:type="dxa"/>
            <w:vAlign w:val="top"/>
          </w:tcPr>
          <w:p w14:paraId="0262671B">
            <w:pPr>
              <w:pStyle w:val="18"/>
              <w:spacing w:before="141" w:line="220" w:lineRule="auto"/>
              <w:ind w:left="657"/>
            </w:pPr>
            <w:r>
              <w:rPr>
                <w:spacing w:val="-4"/>
              </w:rPr>
              <w:t>指标值</w:t>
            </w:r>
          </w:p>
        </w:tc>
        <w:tc>
          <w:tcPr>
            <w:tcW w:w="1199" w:type="dxa"/>
            <w:vAlign w:val="top"/>
          </w:tcPr>
          <w:p w14:paraId="0BD87C11">
            <w:pPr>
              <w:pStyle w:val="18"/>
              <w:spacing w:before="141" w:line="221" w:lineRule="auto"/>
              <w:ind w:left="247"/>
            </w:pPr>
            <w:r>
              <w:rPr>
                <w:spacing w:val="-2"/>
              </w:rPr>
              <w:t>度量单位</w:t>
            </w:r>
          </w:p>
        </w:tc>
        <w:tc>
          <w:tcPr>
            <w:tcW w:w="3461" w:type="dxa"/>
            <w:vAlign w:val="top"/>
          </w:tcPr>
          <w:p w14:paraId="50A99391">
            <w:pPr>
              <w:pStyle w:val="18"/>
              <w:spacing w:before="141" w:line="220" w:lineRule="auto"/>
              <w:ind w:left="1470"/>
            </w:pPr>
            <w:r>
              <w:rPr>
                <w:spacing w:val="-3"/>
              </w:rPr>
              <w:t>完成值</w:t>
            </w:r>
          </w:p>
        </w:tc>
        <w:tc>
          <w:tcPr>
            <w:tcW w:w="1393" w:type="dxa"/>
            <w:vAlign w:val="top"/>
          </w:tcPr>
          <w:p w14:paraId="76FDB613">
            <w:pPr>
              <w:pStyle w:val="18"/>
              <w:spacing w:before="141" w:line="220" w:lineRule="auto"/>
              <w:ind w:left="526"/>
            </w:pPr>
            <w:r>
              <w:rPr>
                <w:spacing w:val="-4"/>
              </w:rPr>
              <w:t>权重</w:t>
            </w:r>
          </w:p>
        </w:tc>
        <w:tc>
          <w:tcPr>
            <w:tcW w:w="1007" w:type="dxa"/>
            <w:vAlign w:val="top"/>
          </w:tcPr>
          <w:p w14:paraId="5CA79D72">
            <w:pPr>
              <w:pStyle w:val="18"/>
              <w:spacing w:before="141" w:line="220" w:lineRule="auto"/>
              <w:ind w:left="338"/>
            </w:pPr>
            <w:r>
              <w:rPr>
                <w:spacing w:val="-4"/>
              </w:rPr>
              <w:t>得分</w:t>
            </w:r>
          </w:p>
        </w:tc>
        <w:tc>
          <w:tcPr>
            <w:tcW w:w="3084" w:type="dxa"/>
            <w:vAlign w:val="top"/>
          </w:tcPr>
          <w:p w14:paraId="17223C47">
            <w:pPr>
              <w:pStyle w:val="18"/>
              <w:spacing w:before="141" w:line="220" w:lineRule="auto"/>
              <w:ind w:left="924"/>
            </w:pPr>
            <w:r>
              <w:rPr>
                <w:spacing w:val="-2"/>
              </w:rPr>
              <w:t>未完成原因分析</w:t>
            </w:r>
          </w:p>
        </w:tc>
      </w:tr>
      <w:tr w14:paraId="5E771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892" w:type="dxa"/>
            <w:vMerge w:val="continue"/>
            <w:tcBorders>
              <w:top w:val="nil"/>
              <w:bottom w:val="nil"/>
            </w:tcBorders>
            <w:vAlign w:val="top"/>
          </w:tcPr>
          <w:p w14:paraId="366AB9B5">
            <w:pPr>
              <w:rPr>
                <w:rFonts w:ascii="Arial"/>
                <w:sz w:val="21"/>
              </w:rPr>
            </w:pPr>
          </w:p>
        </w:tc>
        <w:tc>
          <w:tcPr>
            <w:tcW w:w="1890" w:type="dxa"/>
            <w:vMerge w:val="restart"/>
            <w:tcBorders>
              <w:bottom w:val="nil"/>
            </w:tcBorders>
            <w:vAlign w:val="top"/>
          </w:tcPr>
          <w:p w14:paraId="6424FFDE">
            <w:pPr>
              <w:spacing w:line="309" w:lineRule="auto"/>
              <w:rPr>
                <w:rFonts w:ascii="Arial"/>
                <w:sz w:val="21"/>
              </w:rPr>
            </w:pPr>
          </w:p>
          <w:p w14:paraId="441F0A19">
            <w:pPr>
              <w:spacing w:line="309" w:lineRule="auto"/>
              <w:rPr>
                <w:rFonts w:ascii="Arial"/>
                <w:sz w:val="21"/>
              </w:rPr>
            </w:pPr>
          </w:p>
          <w:p w14:paraId="044A9A9D">
            <w:pPr>
              <w:spacing w:line="310" w:lineRule="auto"/>
              <w:rPr>
                <w:rFonts w:ascii="Arial"/>
                <w:sz w:val="21"/>
              </w:rPr>
            </w:pPr>
          </w:p>
          <w:p w14:paraId="15B6133F">
            <w:pPr>
              <w:pStyle w:val="18"/>
              <w:spacing w:before="58" w:line="220" w:lineRule="auto"/>
              <w:ind w:left="585"/>
            </w:pPr>
            <w:r>
              <w:rPr>
                <w:spacing w:val="-2"/>
              </w:rPr>
              <w:t>产出指标</w:t>
            </w:r>
          </w:p>
        </w:tc>
        <w:tc>
          <w:tcPr>
            <w:tcW w:w="1629" w:type="dxa"/>
            <w:vMerge w:val="restart"/>
            <w:tcBorders>
              <w:bottom w:val="nil"/>
            </w:tcBorders>
            <w:vAlign w:val="top"/>
          </w:tcPr>
          <w:p w14:paraId="6AB10190">
            <w:pPr>
              <w:spacing w:line="362" w:lineRule="auto"/>
              <w:rPr>
                <w:rFonts w:ascii="Arial"/>
                <w:sz w:val="21"/>
              </w:rPr>
            </w:pPr>
          </w:p>
          <w:p w14:paraId="0CFCE949">
            <w:pPr>
              <w:pStyle w:val="18"/>
              <w:spacing w:before="59" w:line="220" w:lineRule="auto"/>
              <w:ind w:left="459"/>
            </w:pPr>
            <w:r>
              <w:rPr>
                <w:spacing w:val="-3"/>
              </w:rPr>
              <w:t>数量指标</w:t>
            </w:r>
          </w:p>
        </w:tc>
        <w:tc>
          <w:tcPr>
            <w:tcW w:w="4607" w:type="dxa"/>
            <w:vAlign w:val="top"/>
          </w:tcPr>
          <w:p w14:paraId="0029A19B">
            <w:pPr>
              <w:pStyle w:val="18"/>
              <w:spacing w:before="84" w:line="222" w:lineRule="auto"/>
              <w:ind w:left="1769"/>
            </w:pPr>
            <w:r>
              <w:rPr>
                <w:spacing w:val="-2"/>
              </w:rPr>
              <w:t>测速卡口设备</w:t>
            </w:r>
          </w:p>
        </w:tc>
        <w:tc>
          <w:tcPr>
            <w:tcW w:w="979" w:type="dxa"/>
            <w:vAlign w:val="top"/>
          </w:tcPr>
          <w:p w14:paraId="5FB78304">
            <w:pPr>
              <w:pStyle w:val="18"/>
              <w:spacing w:before="150" w:line="142" w:lineRule="exact"/>
              <w:ind w:left="423"/>
            </w:pPr>
            <w:r>
              <w:rPr>
                <w:spacing w:val="18"/>
                <w:w w:val="125"/>
                <w:position w:val="-2"/>
              </w:rPr>
              <w:t>=</w:t>
            </w:r>
          </w:p>
        </w:tc>
        <w:tc>
          <w:tcPr>
            <w:tcW w:w="1835" w:type="dxa"/>
            <w:vAlign w:val="top"/>
          </w:tcPr>
          <w:p w14:paraId="7D03EEA4">
            <w:pPr>
              <w:pStyle w:val="18"/>
              <w:spacing w:before="84" w:line="234" w:lineRule="auto"/>
              <w:ind w:left="882"/>
            </w:pPr>
            <w:r>
              <w:t>3</w:t>
            </w:r>
          </w:p>
        </w:tc>
        <w:tc>
          <w:tcPr>
            <w:tcW w:w="1199" w:type="dxa"/>
            <w:vAlign w:val="top"/>
          </w:tcPr>
          <w:p w14:paraId="0EF58D14">
            <w:pPr>
              <w:pStyle w:val="18"/>
              <w:spacing w:before="84" w:line="224" w:lineRule="auto"/>
              <w:ind w:left="521"/>
            </w:pPr>
            <w:r>
              <w:t>处</w:t>
            </w:r>
          </w:p>
        </w:tc>
        <w:tc>
          <w:tcPr>
            <w:tcW w:w="3461" w:type="dxa"/>
            <w:vAlign w:val="top"/>
          </w:tcPr>
          <w:p w14:paraId="2E50CAF7">
            <w:pPr>
              <w:pStyle w:val="18"/>
              <w:spacing w:before="84" w:line="224" w:lineRule="auto"/>
              <w:ind w:left="1609"/>
            </w:pPr>
            <w:r>
              <w:rPr>
                <w:spacing w:val="-6"/>
              </w:rPr>
              <w:t>3处</w:t>
            </w:r>
          </w:p>
        </w:tc>
        <w:tc>
          <w:tcPr>
            <w:tcW w:w="1393" w:type="dxa"/>
            <w:vAlign w:val="top"/>
          </w:tcPr>
          <w:p w14:paraId="086249E5">
            <w:pPr>
              <w:pStyle w:val="18"/>
              <w:spacing w:before="84" w:line="234" w:lineRule="auto"/>
              <w:ind w:left="629"/>
            </w:pPr>
            <w:r>
              <w:rPr>
                <w:spacing w:val="-10"/>
              </w:rPr>
              <w:t>10</w:t>
            </w:r>
          </w:p>
        </w:tc>
        <w:tc>
          <w:tcPr>
            <w:tcW w:w="1007" w:type="dxa"/>
            <w:vAlign w:val="top"/>
          </w:tcPr>
          <w:p w14:paraId="5181E02F">
            <w:pPr>
              <w:pStyle w:val="18"/>
              <w:spacing w:before="84" w:line="234" w:lineRule="auto"/>
              <w:ind w:left="439"/>
            </w:pPr>
            <w:r>
              <w:rPr>
                <w:spacing w:val="-10"/>
              </w:rPr>
              <w:t>10</w:t>
            </w:r>
          </w:p>
        </w:tc>
        <w:tc>
          <w:tcPr>
            <w:tcW w:w="3084" w:type="dxa"/>
            <w:vAlign w:val="top"/>
          </w:tcPr>
          <w:p w14:paraId="5989D351">
            <w:pPr>
              <w:rPr>
                <w:rFonts w:ascii="Arial"/>
                <w:sz w:val="21"/>
              </w:rPr>
            </w:pPr>
          </w:p>
        </w:tc>
      </w:tr>
      <w:tr w14:paraId="36528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892" w:type="dxa"/>
            <w:vMerge w:val="continue"/>
            <w:tcBorders>
              <w:top w:val="nil"/>
              <w:bottom w:val="nil"/>
            </w:tcBorders>
            <w:vAlign w:val="top"/>
          </w:tcPr>
          <w:p w14:paraId="544282B7">
            <w:pPr>
              <w:rPr>
                <w:rFonts w:ascii="Arial"/>
                <w:sz w:val="21"/>
              </w:rPr>
            </w:pPr>
          </w:p>
        </w:tc>
        <w:tc>
          <w:tcPr>
            <w:tcW w:w="1890" w:type="dxa"/>
            <w:vMerge w:val="continue"/>
            <w:tcBorders>
              <w:top w:val="nil"/>
              <w:bottom w:val="nil"/>
            </w:tcBorders>
            <w:vAlign w:val="top"/>
          </w:tcPr>
          <w:p w14:paraId="64C07080">
            <w:pPr>
              <w:rPr>
                <w:rFonts w:ascii="Arial"/>
                <w:sz w:val="21"/>
              </w:rPr>
            </w:pPr>
          </w:p>
        </w:tc>
        <w:tc>
          <w:tcPr>
            <w:tcW w:w="1629" w:type="dxa"/>
            <w:vMerge w:val="continue"/>
            <w:tcBorders>
              <w:top w:val="nil"/>
              <w:bottom w:val="nil"/>
            </w:tcBorders>
            <w:vAlign w:val="top"/>
          </w:tcPr>
          <w:p w14:paraId="7D3104F2">
            <w:pPr>
              <w:rPr>
                <w:rFonts w:ascii="Arial"/>
                <w:sz w:val="21"/>
              </w:rPr>
            </w:pPr>
          </w:p>
        </w:tc>
        <w:tc>
          <w:tcPr>
            <w:tcW w:w="4607" w:type="dxa"/>
            <w:vAlign w:val="top"/>
          </w:tcPr>
          <w:p w14:paraId="49BF2A56">
            <w:pPr>
              <w:pStyle w:val="18"/>
              <w:spacing w:before="85" w:line="221" w:lineRule="auto"/>
              <w:ind w:left="1863"/>
            </w:pPr>
            <w:r>
              <w:rPr>
                <w:spacing w:val="-3"/>
              </w:rPr>
              <w:t>红绿灯设备</w:t>
            </w:r>
          </w:p>
        </w:tc>
        <w:tc>
          <w:tcPr>
            <w:tcW w:w="979" w:type="dxa"/>
            <w:vAlign w:val="top"/>
          </w:tcPr>
          <w:p w14:paraId="374F2E11">
            <w:pPr>
              <w:pStyle w:val="18"/>
              <w:spacing w:before="151" w:line="142" w:lineRule="exact"/>
              <w:ind w:left="423"/>
            </w:pPr>
            <w:r>
              <w:rPr>
                <w:spacing w:val="18"/>
                <w:w w:val="125"/>
                <w:position w:val="-2"/>
              </w:rPr>
              <w:t>=</w:t>
            </w:r>
          </w:p>
        </w:tc>
        <w:tc>
          <w:tcPr>
            <w:tcW w:w="1835" w:type="dxa"/>
            <w:vAlign w:val="top"/>
          </w:tcPr>
          <w:p w14:paraId="56954D24">
            <w:pPr>
              <w:pStyle w:val="18"/>
              <w:spacing w:before="85" w:line="233" w:lineRule="auto"/>
              <w:ind w:left="880"/>
            </w:pPr>
            <w:r>
              <w:t>2</w:t>
            </w:r>
          </w:p>
        </w:tc>
        <w:tc>
          <w:tcPr>
            <w:tcW w:w="1199" w:type="dxa"/>
            <w:vAlign w:val="top"/>
          </w:tcPr>
          <w:p w14:paraId="1ADB5AF7">
            <w:pPr>
              <w:pStyle w:val="18"/>
              <w:spacing w:before="85" w:line="224" w:lineRule="auto"/>
              <w:ind w:left="521"/>
            </w:pPr>
            <w:r>
              <w:t>处</w:t>
            </w:r>
          </w:p>
        </w:tc>
        <w:tc>
          <w:tcPr>
            <w:tcW w:w="3461" w:type="dxa"/>
            <w:vAlign w:val="top"/>
          </w:tcPr>
          <w:p w14:paraId="2AF15015">
            <w:pPr>
              <w:pStyle w:val="18"/>
              <w:spacing w:before="85" w:line="224" w:lineRule="auto"/>
              <w:ind w:left="1607"/>
            </w:pPr>
            <w:r>
              <w:rPr>
                <w:spacing w:val="-5"/>
              </w:rPr>
              <w:t>2处</w:t>
            </w:r>
          </w:p>
        </w:tc>
        <w:tc>
          <w:tcPr>
            <w:tcW w:w="1393" w:type="dxa"/>
            <w:vAlign w:val="top"/>
          </w:tcPr>
          <w:p w14:paraId="0256198A">
            <w:pPr>
              <w:pStyle w:val="18"/>
              <w:spacing w:before="85" w:line="233" w:lineRule="auto"/>
              <w:ind w:left="629"/>
            </w:pPr>
            <w:r>
              <w:rPr>
                <w:spacing w:val="-10"/>
              </w:rPr>
              <w:t>10</w:t>
            </w:r>
          </w:p>
        </w:tc>
        <w:tc>
          <w:tcPr>
            <w:tcW w:w="1007" w:type="dxa"/>
            <w:vAlign w:val="top"/>
          </w:tcPr>
          <w:p w14:paraId="175416A7">
            <w:pPr>
              <w:pStyle w:val="18"/>
              <w:spacing w:before="85" w:line="233" w:lineRule="auto"/>
              <w:ind w:left="439"/>
            </w:pPr>
            <w:r>
              <w:rPr>
                <w:spacing w:val="-10"/>
              </w:rPr>
              <w:t>10</w:t>
            </w:r>
          </w:p>
        </w:tc>
        <w:tc>
          <w:tcPr>
            <w:tcW w:w="3084" w:type="dxa"/>
            <w:vAlign w:val="top"/>
          </w:tcPr>
          <w:p w14:paraId="1559C9C3">
            <w:pPr>
              <w:rPr>
                <w:rFonts w:ascii="Arial"/>
                <w:sz w:val="21"/>
              </w:rPr>
            </w:pPr>
          </w:p>
        </w:tc>
      </w:tr>
      <w:tr w14:paraId="5D678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892" w:type="dxa"/>
            <w:vMerge w:val="continue"/>
            <w:tcBorders>
              <w:top w:val="nil"/>
              <w:bottom w:val="nil"/>
            </w:tcBorders>
            <w:vAlign w:val="top"/>
          </w:tcPr>
          <w:p w14:paraId="30FEDED8">
            <w:pPr>
              <w:rPr>
                <w:rFonts w:ascii="Arial"/>
                <w:sz w:val="21"/>
              </w:rPr>
            </w:pPr>
          </w:p>
        </w:tc>
        <w:tc>
          <w:tcPr>
            <w:tcW w:w="1890" w:type="dxa"/>
            <w:vMerge w:val="continue"/>
            <w:tcBorders>
              <w:top w:val="nil"/>
              <w:bottom w:val="nil"/>
            </w:tcBorders>
            <w:vAlign w:val="top"/>
          </w:tcPr>
          <w:p w14:paraId="7109179E">
            <w:pPr>
              <w:rPr>
                <w:rFonts w:ascii="Arial"/>
                <w:sz w:val="21"/>
              </w:rPr>
            </w:pPr>
          </w:p>
        </w:tc>
        <w:tc>
          <w:tcPr>
            <w:tcW w:w="1629" w:type="dxa"/>
            <w:vMerge w:val="continue"/>
            <w:tcBorders>
              <w:top w:val="nil"/>
            </w:tcBorders>
            <w:vAlign w:val="top"/>
          </w:tcPr>
          <w:p w14:paraId="6ACB14AB">
            <w:pPr>
              <w:rPr>
                <w:rFonts w:ascii="Arial"/>
                <w:sz w:val="21"/>
              </w:rPr>
            </w:pPr>
          </w:p>
        </w:tc>
        <w:tc>
          <w:tcPr>
            <w:tcW w:w="4607" w:type="dxa"/>
            <w:vAlign w:val="top"/>
          </w:tcPr>
          <w:p w14:paraId="279C0E55">
            <w:pPr>
              <w:pStyle w:val="18"/>
              <w:spacing w:before="85" w:line="220" w:lineRule="auto"/>
              <w:ind w:left="1609"/>
            </w:pPr>
            <w:r>
              <w:rPr>
                <w:spacing w:val="-4"/>
              </w:rPr>
              <w:t>电子违停抓拍设备</w:t>
            </w:r>
          </w:p>
        </w:tc>
        <w:tc>
          <w:tcPr>
            <w:tcW w:w="979" w:type="dxa"/>
            <w:vAlign w:val="top"/>
          </w:tcPr>
          <w:p w14:paraId="7A797F59">
            <w:pPr>
              <w:pStyle w:val="18"/>
              <w:spacing w:before="151" w:line="142" w:lineRule="exact"/>
              <w:ind w:left="423"/>
            </w:pPr>
            <w:r>
              <w:rPr>
                <w:spacing w:val="18"/>
                <w:w w:val="125"/>
                <w:position w:val="-2"/>
              </w:rPr>
              <w:t>=</w:t>
            </w:r>
          </w:p>
        </w:tc>
        <w:tc>
          <w:tcPr>
            <w:tcW w:w="1835" w:type="dxa"/>
            <w:vAlign w:val="top"/>
          </w:tcPr>
          <w:p w14:paraId="57AFB23F">
            <w:pPr>
              <w:pStyle w:val="18"/>
              <w:spacing w:before="85" w:line="233" w:lineRule="auto"/>
              <w:ind w:left="835"/>
            </w:pPr>
            <w:r>
              <w:rPr>
                <w:spacing w:val="-5"/>
              </w:rPr>
              <w:t>20</w:t>
            </w:r>
          </w:p>
        </w:tc>
        <w:tc>
          <w:tcPr>
            <w:tcW w:w="1199" w:type="dxa"/>
            <w:vAlign w:val="top"/>
          </w:tcPr>
          <w:p w14:paraId="1CD29C36">
            <w:pPr>
              <w:pStyle w:val="18"/>
              <w:spacing w:before="85" w:line="224" w:lineRule="auto"/>
              <w:ind w:left="521"/>
            </w:pPr>
            <w:r>
              <w:t>处</w:t>
            </w:r>
          </w:p>
        </w:tc>
        <w:tc>
          <w:tcPr>
            <w:tcW w:w="3461" w:type="dxa"/>
            <w:vAlign w:val="top"/>
          </w:tcPr>
          <w:p w14:paraId="13CA0932">
            <w:pPr>
              <w:pStyle w:val="18"/>
              <w:spacing w:before="85" w:line="224" w:lineRule="auto"/>
              <w:ind w:left="1559"/>
            </w:pPr>
            <w:r>
              <w:rPr>
                <w:spacing w:val="-3"/>
              </w:rPr>
              <w:t>20处</w:t>
            </w:r>
          </w:p>
        </w:tc>
        <w:tc>
          <w:tcPr>
            <w:tcW w:w="1393" w:type="dxa"/>
            <w:vAlign w:val="top"/>
          </w:tcPr>
          <w:p w14:paraId="6CFCCAD9">
            <w:pPr>
              <w:pStyle w:val="18"/>
              <w:spacing w:before="85" w:line="233" w:lineRule="auto"/>
              <w:ind w:left="629"/>
            </w:pPr>
            <w:r>
              <w:rPr>
                <w:spacing w:val="-10"/>
              </w:rPr>
              <w:t>10</w:t>
            </w:r>
          </w:p>
        </w:tc>
        <w:tc>
          <w:tcPr>
            <w:tcW w:w="1007" w:type="dxa"/>
            <w:vAlign w:val="top"/>
          </w:tcPr>
          <w:p w14:paraId="2125ECF7">
            <w:pPr>
              <w:pStyle w:val="18"/>
              <w:spacing w:before="85" w:line="233" w:lineRule="auto"/>
              <w:ind w:left="439"/>
            </w:pPr>
            <w:r>
              <w:rPr>
                <w:spacing w:val="-10"/>
              </w:rPr>
              <w:t>10</w:t>
            </w:r>
          </w:p>
        </w:tc>
        <w:tc>
          <w:tcPr>
            <w:tcW w:w="3084" w:type="dxa"/>
            <w:vAlign w:val="top"/>
          </w:tcPr>
          <w:p w14:paraId="46A04E41">
            <w:pPr>
              <w:rPr>
                <w:rFonts w:ascii="Arial"/>
                <w:sz w:val="21"/>
              </w:rPr>
            </w:pPr>
          </w:p>
        </w:tc>
      </w:tr>
      <w:tr w14:paraId="6D486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892" w:type="dxa"/>
            <w:vMerge w:val="continue"/>
            <w:tcBorders>
              <w:top w:val="nil"/>
              <w:bottom w:val="nil"/>
            </w:tcBorders>
            <w:vAlign w:val="top"/>
          </w:tcPr>
          <w:p w14:paraId="231F9C69">
            <w:pPr>
              <w:rPr>
                <w:rFonts w:ascii="Arial"/>
                <w:sz w:val="21"/>
              </w:rPr>
            </w:pPr>
          </w:p>
        </w:tc>
        <w:tc>
          <w:tcPr>
            <w:tcW w:w="1890" w:type="dxa"/>
            <w:vMerge w:val="continue"/>
            <w:tcBorders>
              <w:top w:val="nil"/>
              <w:bottom w:val="nil"/>
            </w:tcBorders>
            <w:vAlign w:val="top"/>
          </w:tcPr>
          <w:p w14:paraId="5C7B736F">
            <w:pPr>
              <w:rPr>
                <w:rFonts w:ascii="Arial"/>
                <w:sz w:val="21"/>
              </w:rPr>
            </w:pPr>
          </w:p>
        </w:tc>
        <w:tc>
          <w:tcPr>
            <w:tcW w:w="1629" w:type="dxa"/>
            <w:vAlign w:val="top"/>
          </w:tcPr>
          <w:p w14:paraId="07F84099">
            <w:pPr>
              <w:pStyle w:val="18"/>
              <w:spacing w:before="256" w:line="221" w:lineRule="auto"/>
              <w:ind w:left="458"/>
            </w:pPr>
            <w:r>
              <w:rPr>
                <w:spacing w:val="-2"/>
              </w:rPr>
              <w:t>质量指标</w:t>
            </w:r>
          </w:p>
        </w:tc>
        <w:tc>
          <w:tcPr>
            <w:tcW w:w="4607" w:type="dxa"/>
            <w:vAlign w:val="top"/>
          </w:tcPr>
          <w:p w14:paraId="7712EECD">
            <w:pPr>
              <w:pStyle w:val="18"/>
              <w:spacing w:before="256" w:line="220" w:lineRule="auto"/>
              <w:ind w:left="212"/>
            </w:pPr>
            <w:r>
              <w:rPr>
                <w:spacing w:val="-1"/>
              </w:rPr>
              <w:t>电子监控设备正常运转率（设备正常使用天数/30</w:t>
            </w:r>
            <w:r>
              <w:rPr>
                <w:spacing w:val="-2"/>
              </w:rPr>
              <w:t>天）</w:t>
            </w:r>
          </w:p>
        </w:tc>
        <w:tc>
          <w:tcPr>
            <w:tcW w:w="979" w:type="dxa"/>
            <w:vAlign w:val="top"/>
          </w:tcPr>
          <w:p w14:paraId="01D98B73">
            <w:pPr>
              <w:pStyle w:val="18"/>
              <w:spacing w:before="256" w:line="238" w:lineRule="auto"/>
              <w:ind w:left="423"/>
            </w:pPr>
            <w:r>
              <w:t>≥</w:t>
            </w:r>
          </w:p>
        </w:tc>
        <w:tc>
          <w:tcPr>
            <w:tcW w:w="1835" w:type="dxa"/>
            <w:vAlign w:val="top"/>
          </w:tcPr>
          <w:p w14:paraId="0E4DD046">
            <w:pPr>
              <w:pStyle w:val="18"/>
              <w:spacing w:before="256"/>
              <w:ind w:left="834"/>
            </w:pPr>
            <w:r>
              <w:rPr>
                <w:spacing w:val="-4"/>
              </w:rPr>
              <w:t>90</w:t>
            </w:r>
          </w:p>
        </w:tc>
        <w:tc>
          <w:tcPr>
            <w:tcW w:w="1199" w:type="dxa"/>
            <w:vAlign w:val="top"/>
          </w:tcPr>
          <w:p w14:paraId="3D4B80FD">
            <w:pPr>
              <w:pStyle w:val="18"/>
              <w:spacing w:before="256"/>
              <w:ind w:left="555"/>
            </w:pPr>
            <w:r>
              <w:t>%</w:t>
            </w:r>
          </w:p>
        </w:tc>
        <w:tc>
          <w:tcPr>
            <w:tcW w:w="3461" w:type="dxa"/>
            <w:vAlign w:val="top"/>
          </w:tcPr>
          <w:p w14:paraId="3F152301">
            <w:pPr>
              <w:pStyle w:val="18"/>
              <w:spacing w:before="256"/>
              <w:ind w:left="1604"/>
            </w:pPr>
            <w:r>
              <w:rPr>
                <w:spacing w:val="-2"/>
              </w:rPr>
              <w:t>95%</w:t>
            </w:r>
          </w:p>
        </w:tc>
        <w:tc>
          <w:tcPr>
            <w:tcW w:w="1393" w:type="dxa"/>
            <w:vAlign w:val="top"/>
          </w:tcPr>
          <w:p w14:paraId="2E8734A5">
            <w:pPr>
              <w:pStyle w:val="18"/>
              <w:spacing w:before="256"/>
              <w:ind w:left="629"/>
            </w:pPr>
            <w:r>
              <w:rPr>
                <w:spacing w:val="-10"/>
              </w:rPr>
              <w:t>15</w:t>
            </w:r>
          </w:p>
        </w:tc>
        <w:tc>
          <w:tcPr>
            <w:tcW w:w="1007" w:type="dxa"/>
            <w:vAlign w:val="top"/>
          </w:tcPr>
          <w:p w14:paraId="0F15C4D8">
            <w:pPr>
              <w:pStyle w:val="18"/>
              <w:spacing w:before="256" w:line="242" w:lineRule="auto"/>
              <w:ind w:left="439"/>
            </w:pPr>
            <w:r>
              <w:rPr>
                <w:spacing w:val="-10"/>
              </w:rPr>
              <w:t>14</w:t>
            </w:r>
          </w:p>
        </w:tc>
        <w:tc>
          <w:tcPr>
            <w:tcW w:w="3084" w:type="dxa"/>
            <w:vAlign w:val="top"/>
          </w:tcPr>
          <w:p w14:paraId="7BDD8A23">
            <w:pPr>
              <w:rPr>
                <w:rFonts w:ascii="Arial"/>
                <w:sz w:val="21"/>
              </w:rPr>
            </w:pPr>
          </w:p>
        </w:tc>
      </w:tr>
      <w:tr w14:paraId="2C565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892" w:type="dxa"/>
            <w:vMerge w:val="continue"/>
            <w:tcBorders>
              <w:top w:val="nil"/>
              <w:bottom w:val="nil"/>
            </w:tcBorders>
            <w:vAlign w:val="top"/>
          </w:tcPr>
          <w:p w14:paraId="60ABE0D3">
            <w:pPr>
              <w:rPr>
                <w:rFonts w:ascii="Arial"/>
                <w:sz w:val="21"/>
              </w:rPr>
            </w:pPr>
          </w:p>
        </w:tc>
        <w:tc>
          <w:tcPr>
            <w:tcW w:w="1890" w:type="dxa"/>
            <w:vMerge w:val="continue"/>
            <w:tcBorders>
              <w:top w:val="nil"/>
            </w:tcBorders>
            <w:vAlign w:val="top"/>
          </w:tcPr>
          <w:p w14:paraId="2B146301">
            <w:pPr>
              <w:rPr>
                <w:rFonts w:ascii="Arial"/>
                <w:sz w:val="21"/>
              </w:rPr>
            </w:pPr>
          </w:p>
        </w:tc>
        <w:tc>
          <w:tcPr>
            <w:tcW w:w="1629" w:type="dxa"/>
            <w:vAlign w:val="top"/>
          </w:tcPr>
          <w:p w14:paraId="46CC3064">
            <w:pPr>
              <w:pStyle w:val="18"/>
              <w:spacing w:before="144" w:line="221" w:lineRule="auto"/>
              <w:ind w:left="466"/>
            </w:pPr>
            <w:r>
              <w:rPr>
                <w:spacing w:val="-4"/>
              </w:rPr>
              <w:t>时效指标</w:t>
            </w:r>
          </w:p>
        </w:tc>
        <w:tc>
          <w:tcPr>
            <w:tcW w:w="4607" w:type="dxa"/>
            <w:vAlign w:val="top"/>
          </w:tcPr>
          <w:p w14:paraId="1122DB2B">
            <w:pPr>
              <w:pStyle w:val="18"/>
              <w:spacing w:before="144" w:line="220" w:lineRule="auto"/>
              <w:ind w:left="1411"/>
            </w:pPr>
            <w:r>
              <w:rPr>
                <w:spacing w:val="-1"/>
              </w:rPr>
              <w:t>设备维修维护完成时效</w:t>
            </w:r>
          </w:p>
        </w:tc>
        <w:tc>
          <w:tcPr>
            <w:tcW w:w="979" w:type="dxa"/>
            <w:vAlign w:val="top"/>
          </w:tcPr>
          <w:p w14:paraId="2D2F43C6">
            <w:pPr>
              <w:pStyle w:val="18"/>
              <w:spacing w:before="144" w:line="237" w:lineRule="auto"/>
              <w:ind w:left="418"/>
            </w:pPr>
            <w:r>
              <w:t>≤</w:t>
            </w:r>
          </w:p>
        </w:tc>
        <w:tc>
          <w:tcPr>
            <w:tcW w:w="1835" w:type="dxa"/>
            <w:vAlign w:val="top"/>
          </w:tcPr>
          <w:p w14:paraId="2828A4B2">
            <w:pPr>
              <w:pStyle w:val="18"/>
              <w:spacing w:before="144"/>
              <w:ind w:left="882"/>
            </w:pPr>
            <w:r>
              <w:t>5</w:t>
            </w:r>
          </w:p>
        </w:tc>
        <w:tc>
          <w:tcPr>
            <w:tcW w:w="1199" w:type="dxa"/>
            <w:vAlign w:val="top"/>
          </w:tcPr>
          <w:p w14:paraId="46B4D85B">
            <w:pPr>
              <w:pStyle w:val="18"/>
              <w:spacing w:before="144" w:line="220" w:lineRule="auto"/>
              <w:ind w:left="248"/>
            </w:pPr>
            <w:r>
              <w:rPr>
                <w:spacing w:val="-2"/>
              </w:rPr>
              <w:t>个工作日</w:t>
            </w:r>
          </w:p>
        </w:tc>
        <w:tc>
          <w:tcPr>
            <w:tcW w:w="3461" w:type="dxa"/>
            <w:vAlign w:val="top"/>
          </w:tcPr>
          <w:p w14:paraId="0798A3D4">
            <w:pPr>
              <w:pStyle w:val="18"/>
              <w:spacing w:before="144" w:line="220" w:lineRule="auto"/>
              <w:ind w:left="1338"/>
            </w:pPr>
            <w:r>
              <w:rPr>
                <w:spacing w:val="-2"/>
              </w:rPr>
              <w:t>5个工作日</w:t>
            </w:r>
          </w:p>
        </w:tc>
        <w:tc>
          <w:tcPr>
            <w:tcW w:w="1393" w:type="dxa"/>
            <w:vAlign w:val="top"/>
          </w:tcPr>
          <w:p w14:paraId="0D8D43BA">
            <w:pPr>
              <w:pStyle w:val="18"/>
              <w:spacing w:before="144"/>
              <w:ind w:left="629"/>
            </w:pPr>
            <w:r>
              <w:rPr>
                <w:spacing w:val="-10"/>
              </w:rPr>
              <w:t>15</w:t>
            </w:r>
          </w:p>
        </w:tc>
        <w:tc>
          <w:tcPr>
            <w:tcW w:w="1007" w:type="dxa"/>
            <w:vAlign w:val="top"/>
          </w:tcPr>
          <w:p w14:paraId="158791EF">
            <w:pPr>
              <w:pStyle w:val="18"/>
              <w:spacing w:before="144" w:line="242" w:lineRule="auto"/>
              <w:ind w:left="439"/>
            </w:pPr>
            <w:r>
              <w:rPr>
                <w:spacing w:val="-10"/>
              </w:rPr>
              <w:t>14</w:t>
            </w:r>
          </w:p>
        </w:tc>
        <w:tc>
          <w:tcPr>
            <w:tcW w:w="3084" w:type="dxa"/>
            <w:vAlign w:val="top"/>
          </w:tcPr>
          <w:p w14:paraId="0BEC9FB9">
            <w:pPr>
              <w:rPr>
                <w:rFonts w:ascii="Arial"/>
                <w:sz w:val="21"/>
              </w:rPr>
            </w:pPr>
          </w:p>
        </w:tc>
      </w:tr>
      <w:tr w14:paraId="1C615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892" w:type="dxa"/>
            <w:vMerge w:val="continue"/>
            <w:tcBorders>
              <w:top w:val="nil"/>
              <w:bottom w:val="nil"/>
            </w:tcBorders>
            <w:vAlign w:val="top"/>
          </w:tcPr>
          <w:p w14:paraId="42C0573D">
            <w:pPr>
              <w:rPr>
                <w:rFonts w:ascii="Arial"/>
                <w:sz w:val="21"/>
              </w:rPr>
            </w:pPr>
          </w:p>
        </w:tc>
        <w:tc>
          <w:tcPr>
            <w:tcW w:w="1890" w:type="dxa"/>
            <w:vMerge w:val="restart"/>
            <w:tcBorders>
              <w:bottom w:val="nil"/>
            </w:tcBorders>
            <w:vAlign w:val="top"/>
          </w:tcPr>
          <w:p w14:paraId="587FE9E9">
            <w:pPr>
              <w:spacing w:line="366" w:lineRule="auto"/>
              <w:rPr>
                <w:rFonts w:ascii="Arial"/>
                <w:sz w:val="21"/>
              </w:rPr>
            </w:pPr>
          </w:p>
          <w:p w14:paraId="451A5BA3">
            <w:pPr>
              <w:pStyle w:val="18"/>
              <w:spacing w:before="59" w:line="221" w:lineRule="auto"/>
              <w:ind w:left="589"/>
            </w:pPr>
            <w:r>
              <w:rPr>
                <w:spacing w:val="-3"/>
              </w:rPr>
              <w:t>效益指标</w:t>
            </w:r>
          </w:p>
        </w:tc>
        <w:tc>
          <w:tcPr>
            <w:tcW w:w="1629" w:type="dxa"/>
            <w:vAlign w:val="top"/>
          </w:tcPr>
          <w:p w14:paraId="6C9576A7">
            <w:pPr>
              <w:pStyle w:val="18"/>
              <w:spacing w:before="257" w:line="221" w:lineRule="auto"/>
              <w:ind w:left="279"/>
            </w:pPr>
            <w:r>
              <w:rPr>
                <w:spacing w:val="-2"/>
              </w:rPr>
              <w:t>经济效益指标</w:t>
            </w:r>
          </w:p>
        </w:tc>
        <w:tc>
          <w:tcPr>
            <w:tcW w:w="4607" w:type="dxa"/>
            <w:vAlign w:val="top"/>
          </w:tcPr>
          <w:p w14:paraId="08E6716A">
            <w:pPr>
              <w:pStyle w:val="18"/>
              <w:spacing w:before="146" w:line="219" w:lineRule="auto"/>
              <w:ind w:left="102"/>
            </w:pPr>
            <w:r>
              <w:rPr>
                <w:spacing w:val="-1"/>
              </w:rPr>
              <w:t>群众财产损失同比下降（本年财产损失金额/上年财产损</w:t>
            </w:r>
          </w:p>
          <w:p w14:paraId="56DF840C">
            <w:pPr>
              <w:pStyle w:val="18"/>
              <w:spacing w:before="9" w:line="220" w:lineRule="auto"/>
              <w:ind w:left="1952"/>
            </w:pPr>
            <w:r>
              <w:rPr>
                <w:spacing w:val="-3"/>
              </w:rPr>
              <w:t>失金额）</w:t>
            </w:r>
          </w:p>
        </w:tc>
        <w:tc>
          <w:tcPr>
            <w:tcW w:w="979" w:type="dxa"/>
            <w:vAlign w:val="top"/>
          </w:tcPr>
          <w:p w14:paraId="6DB7E8A6">
            <w:pPr>
              <w:pStyle w:val="18"/>
              <w:spacing w:before="257" w:line="237" w:lineRule="auto"/>
              <w:ind w:left="418"/>
            </w:pPr>
            <w:r>
              <w:t>≤</w:t>
            </w:r>
          </w:p>
        </w:tc>
        <w:tc>
          <w:tcPr>
            <w:tcW w:w="1835" w:type="dxa"/>
            <w:vAlign w:val="top"/>
          </w:tcPr>
          <w:p w14:paraId="3E41B1C7">
            <w:pPr>
              <w:pStyle w:val="18"/>
              <w:spacing w:before="257"/>
              <w:ind w:left="846"/>
            </w:pPr>
            <w:r>
              <w:rPr>
                <w:spacing w:val="-10"/>
              </w:rPr>
              <w:t>10</w:t>
            </w:r>
          </w:p>
        </w:tc>
        <w:tc>
          <w:tcPr>
            <w:tcW w:w="1199" w:type="dxa"/>
            <w:vAlign w:val="top"/>
          </w:tcPr>
          <w:p w14:paraId="3E4B0B6D">
            <w:pPr>
              <w:pStyle w:val="18"/>
              <w:spacing w:before="257"/>
              <w:ind w:left="555"/>
            </w:pPr>
            <w:r>
              <w:t>%</w:t>
            </w:r>
          </w:p>
        </w:tc>
        <w:tc>
          <w:tcPr>
            <w:tcW w:w="3461" w:type="dxa"/>
            <w:vAlign w:val="top"/>
          </w:tcPr>
          <w:p w14:paraId="6735379F">
            <w:pPr>
              <w:pStyle w:val="18"/>
              <w:spacing w:before="257"/>
              <w:ind w:left="1616"/>
            </w:pPr>
            <w:r>
              <w:rPr>
                <w:spacing w:val="-7"/>
              </w:rPr>
              <w:t>10%</w:t>
            </w:r>
          </w:p>
        </w:tc>
        <w:tc>
          <w:tcPr>
            <w:tcW w:w="1393" w:type="dxa"/>
            <w:vAlign w:val="top"/>
          </w:tcPr>
          <w:p w14:paraId="5F26E458">
            <w:pPr>
              <w:pStyle w:val="18"/>
              <w:spacing w:before="257"/>
              <w:ind w:left="629"/>
            </w:pPr>
            <w:r>
              <w:rPr>
                <w:spacing w:val="-10"/>
              </w:rPr>
              <w:t>10</w:t>
            </w:r>
          </w:p>
        </w:tc>
        <w:tc>
          <w:tcPr>
            <w:tcW w:w="1007" w:type="dxa"/>
            <w:vAlign w:val="top"/>
          </w:tcPr>
          <w:p w14:paraId="16809049">
            <w:pPr>
              <w:pStyle w:val="18"/>
              <w:spacing w:before="257"/>
              <w:ind w:left="472"/>
            </w:pPr>
            <w:r>
              <w:t>8</w:t>
            </w:r>
          </w:p>
        </w:tc>
        <w:tc>
          <w:tcPr>
            <w:tcW w:w="3084" w:type="dxa"/>
            <w:vAlign w:val="top"/>
          </w:tcPr>
          <w:p w14:paraId="23E8E7F2">
            <w:pPr>
              <w:rPr>
                <w:rFonts w:ascii="Arial"/>
                <w:sz w:val="21"/>
              </w:rPr>
            </w:pPr>
          </w:p>
        </w:tc>
      </w:tr>
      <w:tr w14:paraId="75B3C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892" w:type="dxa"/>
            <w:vMerge w:val="continue"/>
            <w:tcBorders>
              <w:top w:val="nil"/>
              <w:bottom w:val="nil"/>
            </w:tcBorders>
            <w:vAlign w:val="top"/>
          </w:tcPr>
          <w:p w14:paraId="0EF8DC7D">
            <w:pPr>
              <w:rPr>
                <w:rFonts w:ascii="Arial"/>
                <w:sz w:val="21"/>
              </w:rPr>
            </w:pPr>
          </w:p>
        </w:tc>
        <w:tc>
          <w:tcPr>
            <w:tcW w:w="1890" w:type="dxa"/>
            <w:vMerge w:val="continue"/>
            <w:tcBorders>
              <w:top w:val="nil"/>
            </w:tcBorders>
            <w:vAlign w:val="top"/>
          </w:tcPr>
          <w:p w14:paraId="59FDAFF2">
            <w:pPr>
              <w:rPr>
                <w:rFonts w:ascii="Arial"/>
                <w:sz w:val="21"/>
              </w:rPr>
            </w:pPr>
          </w:p>
        </w:tc>
        <w:tc>
          <w:tcPr>
            <w:tcW w:w="1629" w:type="dxa"/>
            <w:vAlign w:val="top"/>
          </w:tcPr>
          <w:p w14:paraId="1BC64235">
            <w:pPr>
              <w:pStyle w:val="18"/>
              <w:spacing w:before="87" w:line="219" w:lineRule="auto"/>
              <w:ind w:left="279"/>
            </w:pPr>
            <w:r>
              <w:rPr>
                <w:spacing w:val="-2"/>
              </w:rPr>
              <w:t>社会效益指标</w:t>
            </w:r>
          </w:p>
        </w:tc>
        <w:tc>
          <w:tcPr>
            <w:tcW w:w="4607" w:type="dxa"/>
            <w:vAlign w:val="top"/>
          </w:tcPr>
          <w:p w14:paraId="1BAA56F2">
            <w:pPr>
              <w:pStyle w:val="18"/>
              <w:spacing w:before="87" w:line="220" w:lineRule="auto"/>
              <w:ind w:left="1592"/>
            </w:pPr>
            <w:r>
              <w:rPr>
                <w:spacing w:val="-2"/>
              </w:rPr>
              <w:t>交通秩序持续好转</w:t>
            </w:r>
          </w:p>
        </w:tc>
        <w:tc>
          <w:tcPr>
            <w:tcW w:w="979" w:type="dxa"/>
            <w:vAlign w:val="top"/>
          </w:tcPr>
          <w:p w14:paraId="7B99D813">
            <w:pPr>
              <w:pStyle w:val="18"/>
              <w:spacing w:before="87" w:line="221" w:lineRule="auto"/>
              <w:ind w:left="318"/>
            </w:pPr>
            <w:r>
              <w:rPr>
                <w:spacing w:val="-6"/>
              </w:rPr>
              <w:t>定性</w:t>
            </w:r>
          </w:p>
        </w:tc>
        <w:tc>
          <w:tcPr>
            <w:tcW w:w="1835" w:type="dxa"/>
            <w:vAlign w:val="top"/>
          </w:tcPr>
          <w:p w14:paraId="3A4C6424">
            <w:pPr>
              <w:pStyle w:val="18"/>
              <w:spacing w:before="87" w:line="220" w:lineRule="auto"/>
              <w:ind w:left="835"/>
            </w:pPr>
            <w:r>
              <w:t>好</w:t>
            </w:r>
          </w:p>
        </w:tc>
        <w:tc>
          <w:tcPr>
            <w:tcW w:w="1199" w:type="dxa"/>
            <w:vAlign w:val="top"/>
          </w:tcPr>
          <w:p w14:paraId="17E25084">
            <w:pPr>
              <w:rPr>
                <w:rFonts w:ascii="Arial"/>
                <w:sz w:val="21"/>
              </w:rPr>
            </w:pPr>
          </w:p>
        </w:tc>
        <w:tc>
          <w:tcPr>
            <w:tcW w:w="3461" w:type="dxa"/>
            <w:vAlign w:val="top"/>
          </w:tcPr>
          <w:p w14:paraId="5BC858B7">
            <w:pPr>
              <w:pStyle w:val="18"/>
              <w:spacing w:before="87" w:line="220" w:lineRule="auto"/>
              <w:ind w:left="254"/>
            </w:pPr>
            <w:r>
              <w:rPr>
                <w:spacing w:val="-1"/>
              </w:rPr>
              <w:t>好：交通秩序好，拥堵不超过2小时。</w:t>
            </w:r>
          </w:p>
        </w:tc>
        <w:tc>
          <w:tcPr>
            <w:tcW w:w="1393" w:type="dxa"/>
            <w:vAlign w:val="top"/>
          </w:tcPr>
          <w:p w14:paraId="228AAB24">
            <w:pPr>
              <w:pStyle w:val="18"/>
              <w:spacing w:before="87" w:line="231" w:lineRule="auto"/>
              <w:ind w:left="629"/>
            </w:pPr>
            <w:r>
              <w:rPr>
                <w:spacing w:val="-10"/>
              </w:rPr>
              <w:t>10</w:t>
            </w:r>
          </w:p>
        </w:tc>
        <w:tc>
          <w:tcPr>
            <w:tcW w:w="1007" w:type="dxa"/>
            <w:vAlign w:val="top"/>
          </w:tcPr>
          <w:p w14:paraId="754AB451">
            <w:pPr>
              <w:pStyle w:val="18"/>
              <w:spacing w:before="87" w:line="231" w:lineRule="auto"/>
              <w:ind w:left="472"/>
            </w:pPr>
            <w:r>
              <w:t>8</w:t>
            </w:r>
          </w:p>
        </w:tc>
        <w:tc>
          <w:tcPr>
            <w:tcW w:w="3084" w:type="dxa"/>
            <w:vAlign w:val="top"/>
          </w:tcPr>
          <w:p w14:paraId="448998F9">
            <w:pPr>
              <w:rPr>
                <w:rFonts w:ascii="Arial"/>
                <w:sz w:val="21"/>
              </w:rPr>
            </w:pPr>
          </w:p>
        </w:tc>
      </w:tr>
      <w:tr w14:paraId="61356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892" w:type="dxa"/>
            <w:vMerge w:val="continue"/>
            <w:tcBorders>
              <w:top w:val="nil"/>
            </w:tcBorders>
            <w:vAlign w:val="top"/>
          </w:tcPr>
          <w:p w14:paraId="18D97EB4">
            <w:pPr>
              <w:rPr>
                <w:rFonts w:ascii="Arial"/>
                <w:sz w:val="21"/>
              </w:rPr>
            </w:pPr>
          </w:p>
        </w:tc>
        <w:tc>
          <w:tcPr>
            <w:tcW w:w="1890" w:type="dxa"/>
            <w:vAlign w:val="top"/>
          </w:tcPr>
          <w:p w14:paraId="15D17B71">
            <w:pPr>
              <w:pStyle w:val="18"/>
              <w:spacing w:before="145" w:line="219" w:lineRule="auto"/>
              <w:ind w:left="587"/>
            </w:pPr>
            <w:r>
              <w:rPr>
                <w:spacing w:val="-3"/>
              </w:rPr>
              <w:t>成本指标</w:t>
            </w:r>
          </w:p>
        </w:tc>
        <w:tc>
          <w:tcPr>
            <w:tcW w:w="1629" w:type="dxa"/>
            <w:vAlign w:val="top"/>
          </w:tcPr>
          <w:p w14:paraId="16ABFB8B">
            <w:pPr>
              <w:pStyle w:val="18"/>
              <w:spacing w:before="145" w:line="219" w:lineRule="auto"/>
              <w:ind w:left="279"/>
            </w:pPr>
            <w:r>
              <w:rPr>
                <w:spacing w:val="-2"/>
              </w:rPr>
              <w:t>经济成本指标</w:t>
            </w:r>
          </w:p>
        </w:tc>
        <w:tc>
          <w:tcPr>
            <w:tcW w:w="4607" w:type="dxa"/>
            <w:vAlign w:val="top"/>
          </w:tcPr>
          <w:p w14:paraId="75CFA1B2">
            <w:pPr>
              <w:pStyle w:val="18"/>
              <w:spacing w:before="145" w:line="221" w:lineRule="auto"/>
              <w:ind w:left="783"/>
            </w:pPr>
            <w:r>
              <w:rPr>
                <w:spacing w:val="-1"/>
              </w:rPr>
              <w:t>红绿灯、卡口、违停设备运行经费控制</w:t>
            </w:r>
          </w:p>
        </w:tc>
        <w:tc>
          <w:tcPr>
            <w:tcW w:w="979" w:type="dxa"/>
            <w:vAlign w:val="top"/>
          </w:tcPr>
          <w:p w14:paraId="2F85E320">
            <w:pPr>
              <w:pStyle w:val="18"/>
              <w:spacing w:before="145" w:line="237" w:lineRule="auto"/>
              <w:ind w:left="418"/>
            </w:pPr>
            <w:r>
              <w:t>≤</w:t>
            </w:r>
          </w:p>
        </w:tc>
        <w:tc>
          <w:tcPr>
            <w:tcW w:w="1835" w:type="dxa"/>
            <w:vAlign w:val="top"/>
          </w:tcPr>
          <w:p w14:paraId="641B4066">
            <w:pPr>
              <w:pStyle w:val="18"/>
              <w:spacing w:before="145"/>
              <w:ind w:left="698"/>
            </w:pPr>
            <w:r>
              <w:rPr>
                <w:spacing w:val="-2"/>
              </w:rPr>
              <w:t>28.48</w:t>
            </w:r>
          </w:p>
        </w:tc>
        <w:tc>
          <w:tcPr>
            <w:tcW w:w="1199" w:type="dxa"/>
            <w:vAlign w:val="top"/>
          </w:tcPr>
          <w:p w14:paraId="4F3D895A">
            <w:pPr>
              <w:pStyle w:val="18"/>
              <w:spacing w:before="145" w:line="221" w:lineRule="auto"/>
              <w:ind w:left="432"/>
            </w:pPr>
            <w:r>
              <w:rPr>
                <w:spacing w:val="-6"/>
              </w:rPr>
              <w:t>万元</w:t>
            </w:r>
          </w:p>
        </w:tc>
        <w:tc>
          <w:tcPr>
            <w:tcW w:w="3461" w:type="dxa"/>
            <w:vAlign w:val="top"/>
          </w:tcPr>
          <w:p w14:paraId="60400173">
            <w:pPr>
              <w:pStyle w:val="18"/>
              <w:spacing w:before="145"/>
              <w:ind w:left="1559"/>
            </w:pPr>
            <w:r>
              <w:rPr>
                <w:spacing w:val="-2"/>
              </w:rPr>
              <w:t>23.5</w:t>
            </w:r>
          </w:p>
        </w:tc>
        <w:tc>
          <w:tcPr>
            <w:tcW w:w="1393" w:type="dxa"/>
            <w:vAlign w:val="top"/>
          </w:tcPr>
          <w:p w14:paraId="0A1CEDC2">
            <w:pPr>
              <w:pStyle w:val="18"/>
              <w:spacing w:before="145"/>
              <w:ind w:left="629"/>
            </w:pPr>
            <w:r>
              <w:rPr>
                <w:spacing w:val="-10"/>
              </w:rPr>
              <w:t>10</w:t>
            </w:r>
          </w:p>
        </w:tc>
        <w:tc>
          <w:tcPr>
            <w:tcW w:w="1007" w:type="dxa"/>
            <w:vAlign w:val="top"/>
          </w:tcPr>
          <w:p w14:paraId="5BF58FFA">
            <w:pPr>
              <w:pStyle w:val="18"/>
              <w:spacing w:before="145"/>
              <w:ind w:left="472"/>
            </w:pPr>
            <w:r>
              <w:t>8</w:t>
            </w:r>
          </w:p>
        </w:tc>
        <w:tc>
          <w:tcPr>
            <w:tcW w:w="3084" w:type="dxa"/>
            <w:vAlign w:val="top"/>
          </w:tcPr>
          <w:p w14:paraId="5637ADA4">
            <w:pPr>
              <w:pStyle w:val="18"/>
              <w:spacing w:before="145" w:line="220" w:lineRule="auto"/>
              <w:ind w:left="473"/>
            </w:pPr>
            <w:r>
              <w:rPr>
                <w:spacing w:val="-1"/>
              </w:rPr>
              <w:t>年末票据未完善待次年支付</w:t>
            </w:r>
          </w:p>
        </w:tc>
      </w:tr>
      <w:tr w14:paraId="75379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6492" w:type="dxa"/>
            <w:gridSpan w:val="8"/>
            <w:vAlign w:val="top"/>
          </w:tcPr>
          <w:p w14:paraId="5D950B05">
            <w:pPr>
              <w:pStyle w:val="18"/>
              <w:spacing w:before="61" w:line="204" w:lineRule="auto"/>
              <w:ind w:left="8078"/>
            </w:pPr>
            <w:r>
              <w:rPr>
                <w:spacing w:val="-4"/>
              </w:rPr>
              <w:t>合计</w:t>
            </w:r>
          </w:p>
        </w:tc>
        <w:tc>
          <w:tcPr>
            <w:tcW w:w="1393" w:type="dxa"/>
            <w:vAlign w:val="top"/>
          </w:tcPr>
          <w:p w14:paraId="2E563057">
            <w:pPr>
              <w:pStyle w:val="18"/>
              <w:spacing w:before="61" w:line="204" w:lineRule="auto"/>
              <w:ind w:left="584"/>
            </w:pPr>
            <w:r>
              <w:rPr>
                <w:spacing w:val="-7"/>
              </w:rPr>
              <w:t>100</w:t>
            </w:r>
          </w:p>
        </w:tc>
        <w:tc>
          <w:tcPr>
            <w:tcW w:w="1007" w:type="dxa"/>
            <w:vAlign w:val="top"/>
          </w:tcPr>
          <w:p w14:paraId="430E4EC5">
            <w:pPr>
              <w:pStyle w:val="18"/>
              <w:spacing w:before="61" w:line="204" w:lineRule="auto"/>
              <w:ind w:left="427"/>
            </w:pPr>
            <w:r>
              <w:rPr>
                <w:spacing w:val="-4"/>
              </w:rPr>
              <w:t>90</w:t>
            </w:r>
          </w:p>
        </w:tc>
        <w:tc>
          <w:tcPr>
            <w:tcW w:w="3084" w:type="dxa"/>
            <w:vAlign w:val="top"/>
          </w:tcPr>
          <w:p w14:paraId="458EAF40">
            <w:pPr>
              <w:rPr>
                <w:rFonts w:ascii="Arial"/>
                <w:sz w:val="21"/>
              </w:rPr>
            </w:pPr>
          </w:p>
        </w:tc>
      </w:tr>
      <w:tr w14:paraId="7E4A5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9" w:hRule="atLeast"/>
        </w:trPr>
        <w:tc>
          <w:tcPr>
            <w:tcW w:w="892" w:type="dxa"/>
            <w:vAlign w:val="top"/>
          </w:tcPr>
          <w:p w14:paraId="4E0C5055">
            <w:pPr>
              <w:pStyle w:val="18"/>
              <w:spacing w:before="220" w:line="219" w:lineRule="auto"/>
              <w:ind w:left="91"/>
            </w:pPr>
            <w:r>
              <w:rPr>
                <w:spacing w:val="-2"/>
              </w:rPr>
              <w:t>评价结论</w:t>
            </w:r>
          </w:p>
        </w:tc>
        <w:tc>
          <w:tcPr>
            <w:tcW w:w="21084" w:type="dxa"/>
            <w:gridSpan w:val="10"/>
            <w:vAlign w:val="top"/>
          </w:tcPr>
          <w:p w14:paraId="6D356BF1">
            <w:pPr>
              <w:pStyle w:val="18"/>
              <w:spacing w:before="107" w:line="233" w:lineRule="auto"/>
              <w:ind w:left="62" w:right="190" w:hanging="27"/>
            </w:pPr>
            <w:r>
              <w:t>2024年区交警大队在该项目实施过程中，建立健全相关制度、机制，并严格执行，推进了各项工作。项目资金管理实行专项管理，严格执行资金审批制度，真正做到专款专用，</w:t>
            </w:r>
            <w:r>
              <w:rPr>
                <w:spacing w:val="-1"/>
              </w:rPr>
              <w:t>确保项目资金有效利用。总体来说项目审核严格，管理到位，完成及时，社会评价良好。</w:t>
            </w:r>
            <w:r>
              <w:t xml:space="preserve"> </w:t>
            </w:r>
            <w:r>
              <w:rPr>
                <w:spacing w:val="-3"/>
              </w:rPr>
              <w:t>自评综合评价结果为90分。</w:t>
            </w:r>
          </w:p>
        </w:tc>
      </w:tr>
      <w:tr w14:paraId="61E5A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892" w:type="dxa"/>
            <w:vAlign w:val="top"/>
          </w:tcPr>
          <w:p w14:paraId="50248319">
            <w:pPr>
              <w:pStyle w:val="18"/>
              <w:spacing w:before="206" w:line="220" w:lineRule="auto"/>
              <w:ind w:left="91"/>
            </w:pPr>
            <w:r>
              <w:rPr>
                <w:spacing w:val="-2"/>
              </w:rPr>
              <w:t>存在问题</w:t>
            </w:r>
          </w:p>
        </w:tc>
        <w:tc>
          <w:tcPr>
            <w:tcW w:w="21084" w:type="dxa"/>
            <w:gridSpan w:val="10"/>
            <w:vAlign w:val="top"/>
          </w:tcPr>
          <w:p w14:paraId="006C11C9">
            <w:pPr>
              <w:pStyle w:val="18"/>
              <w:spacing w:before="93" w:line="219" w:lineRule="auto"/>
              <w:ind w:left="32"/>
            </w:pPr>
            <w:r>
              <w:t>在编制绩效目标各项指标过程中存在不够精</w:t>
            </w:r>
            <w:r>
              <w:rPr>
                <w:spacing w:val="-1"/>
              </w:rPr>
              <w:t>细和专业的情况。</w:t>
            </w:r>
          </w:p>
        </w:tc>
      </w:tr>
      <w:tr w14:paraId="00B1C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892" w:type="dxa"/>
            <w:vAlign w:val="top"/>
          </w:tcPr>
          <w:p w14:paraId="7A894D1A">
            <w:pPr>
              <w:pStyle w:val="18"/>
              <w:spacing w:before="236" w:line="220" w:lineRule="auto"/>
              <w:ind w:left="98"/>
            </w:pPr>
            <w:r>
              <w:rPr>
                <w:spacing w:val="-4"/>
              </w:rPr>
              <w:t>改进措施</w:t>
            </w:r>
          </w:p>
        </w:tc>
        <w:tc>
          <w:tcPr>
            <w:tcW w:w="21084" w:type="dxa"/>
            <w:gridSpan w:val="10"/>
            <w:vAlign w:val="top"/>
          </w:tcPr>
          <w:p w14:paraId="50E6C9FD">
            <w:pPr>
              <w:pStyle w:val="18"/>
              <w:spacing w:before="126" w:line="219" w:lineRule="auto"/>
              <w:ind w:left="37"/>
            </w:pPr>
            <w:r>
              <w:rPr>
                <w:spacing w:val="-1"/>
              </w:rPr>
              <w:t>结合实际，科学编制各项绩效目标指标，可量化可考核。</w:t>
            </w:r>
          </w:p>
        </w:tc>
      </w:tr>
      <w:tr w14:paraId="027F1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9997" w:type="dxa"/>
            <w:gridSpan w:val="5"/>
            <w:vAlign w:val="top"/>
          </w:tcPr>
          <w:p w14:paraId="6179F990">
            <w:pPr>
              <w:pStyle w:val="18"/>
              <w:spacing w:before="64" w:line="211" w:lineRule="auto"/>
              <w:ind w:left="45"/>
            </w:pPr>
            <w:r>
              <w:rPr>
                <w:spacing w:val="-2"/>
              </w:rPr>
              <w:t>项目负责人：胥平</w:t>
            </w:r>
          </w:p>
        </w:tc>
        <w:tc>
          <w:tcPr>
            <w:tcW w:w="11979" w:type="dxa"/>
            <w:gridSpan w:val="6"/>
            <w:vAlign w:val="top"/>
          </w:tcPr>
          <w:p w14:paraId="33DD30B1">
            <w:pPr>
              <w:pStyle w:val="18"/>
              <w:spacing w:before="64" w:line="211" w:lineRule="auto"/>
              <w:ind w:left="37"/>
            </w:pPr>
            <w:r>
              <w:rPr>
                <w:spacing w:val="-1"/>
              </w:rPr>
              <w:t>财务负责人：胥平</w:t>
            </w:r>
          </w:p>
        </w:tc>
      </w:tr>
    </w:tbl>
    <w:p w14:paraId="7B80EF72">
      <w:pPr>
        <w:rPr>
          <w:rFonts w:ascii="Arial"/>
          <w:sz w:val="21"/>
        </w:rPr>
      </w:pPr>
    </w:p>
    <w:p w14:paraId="5A7FDE18">
      <w:pPr>
        <w:rPr>
          <w:rFonts w:ascii="Arial" w:hAnsi="Arial" w:eastAsia="Arial" w:cs="Arial"/>
          <w:sz w:val="21"/>
          <w:szCs w:val="21"/>
        </w:rPr>
        <w:sectPr>
          <w:pgSz w:w="23812" w:h="16837"/>
          <w:pgMar w:top="376" w:right="749" w:bottom="400" w:left="1070" w:header="0" w:footer="0" w:gutter="0"/>
          <w:pgNumType w:fmt="numberInDash"/>
          <w:cols w:space="720" w:num="1"/>
        </w:sectPr>
      </w:pPr>
    </w:p>
    <w:p w14:paraId="6F7D8263">
      <w:pPr>
        <w:pStyle w:val="13"/>
        <w:ind w:left="0" w:leftChars="0" w:firstLine="0" w:firstLineChars="0"/>
        <w:rPr>
          <w:rFonts w:hint="eastAsia"/>
          <w:lang w:eastAsia="zh-CN"/>
        </w:rPr>
      </w:pPr>
    </w:p>
    <w:p w14:paraId="2CFE9567">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第五部分  附表</w:t>
      </w:r>
    </w:p>
    <w:p w14:paraId="4F488B33">
      <w:pPr>
        <w:rPr>
          <w:rFonts w:hint="eastAsia" w:ascii="仿宋_GB2312" w:hAnsi="仿宋_GB2312" w:eastAsia="仿宋_GB2312" w:cs="仿宋_GB2312"/>
          <w:sz w:val="32"/>
          <w:szCs w:val="32"/>
          <w:lang w:eastAsia="zh-CN"/>
        </w:rPr>
      </w:pPr>
    </w:p>
    <w:p w14:paraId="40A93C60">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一、收入支出决算总表</w:t>
      </w:r>
    </w:p>
    <w:p w14:paraId="39336DE3">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二、收入决算表</w:t>
      </w:r>
    </w:p>
    <w:p w14:paraId="6B604939">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三、支出决算表</w:t>
      </w:r>
    </w:p>
    <w:p w14:paraId="2C10D10B">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四、财政拨款收入支出决算总表</w:t>
      </w:r>
    </w:p>
    <w:p w14:paraId="3E4EBA84">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五、财政拨款支出决算明细表</w:t>
      </w:r>
    </w:p>
    <w:p w14:paraId="05CEB4B5">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六、一般公共预算财政拨款支出决算表</w:t>
      </w:r>
    </w:p>
    <w:p w14:paraId="16094B42">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七、一般公共预算财政拨款支出决算明细表</w:t>
      </w:r>
    </w:p>
    <w:p w14:paraId="187E248B">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八、一般公共预算财政拨款基本支出决算表</w:t>
      </w:r>
    </w:p>
    <w:p w14:paraId="29C5A5BE">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九、一般公共预算财政拨款项目支出决算表</w:t>
      </w:r>
    </w:p>
    <w:p w14:paraId="2524756A">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十、政府性基金预算财政拨款收入支出决算表</w:t>
      </w:r>
    </w:p>
    <w:p w14:paraId="3060B3C1">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十一、国有资本经营预算财政拨款收入支出决算表</w:t>
      </w:r>
    </w:p>
    <w:p w14:paraId="67A94FB4">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十二、国有资本经营预算财政拨款支出决算表</w:t>
      </w:r>
    </w:p>
    <w:p w14:paraId="5358345B">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十三、财政拨款“三公”经费支出决算表</w:t>
      </w:r>
    </w:p>
    <w:p w14:paraId="021D887C">
      <w:pPr>
        <w:jc w:val="center"/>
      </w:pPr>
    </w:p>
    <w:p w14:paraId="08B9DE1E">
      <w:pPr>
        <w:pStyle w:val="13"/>
        <w:rPr>
          <w:position w:val="-120"/>
        </w:rPr>
      </w:pPr>
    </w:p>
    <w:p w14:paraId="024ACF44">
      <w:pPr>
        <w:rPr>
          <w:rFonts w:hint="eastAsia"/>
          <w:lang w:eastAsia="zh-CN"/>
        </w:rPr>
      </w:pPr>
    </w:p>
    <w:sectPr>
      <w:pgSz w:w="11906" w:h="16838"/>
      <w:pgMar w:top="2098" w:right="1474" w:bottom="1984" w:left="1587" w:header="851" w:footer="1531" w:gutter="0"/>
      <w:pgNumType w:fmt="numberInDash"/>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7E75914-7CA7-4ABF-A02E-0B431FE6AFFC}"/>
  </w:font>
  <w:font w:name="黑体">
    <w:panose1 w:val="02010609060101010101"/>
    <w:charset w:val="86"/>
    <w:family w:val="auto"/>
    <w:pitch w:val="default"/>
    <w:sig w:usb0="800002BF" w:usb1="38CF7CFA" w:usb2="00000016" w:usb3="00000000" w:csb0="00040001" w:csb1="00000000"/>
    <w:embedRegular r:id="rId2" w:fontKey="{76DBAA21-1F19-44EE-99A2-2140F5EB597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B8F12D5B-BF39-4DBA-88AC-7C621569251C}"/>
  </w:font>
  <w:font w:name="仿宋_GB2312">
    <w:panose1 w:val="02010609030101010101"/>
    <w:charset w:val="86"/>
    <w:family w:val="modern"/>
    <w:pitch w:val="default"/>
    <w:sig w:usb0="00000001" w:usb1="080E0000" w:usb2="00000000" w:usb3="00000000" w:csb0="00040000" w:csb1="00000000"/>
    <w:embedRegular r:id="rId4" w:fontKey="{6E30C696-E264-4E1A-B89F-574E338111C8}"/>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5" w:fontKey="{EABCBC5A-B377-4C35-8BA3-4E8765289A98}"/>
  </w:font>
  <w:font w:name="楷体_GB2312">
    <w:panose1 w:val="02010609030101010101"/>
    <w:charset w:val="86"/>
    <w:family w:val="auto"/>
    <w:pitch w:val="default"/>
    <w:sig w:usb0="00000001" w:usb1="080E0000" w:usb2="00000000" w:usb3="00000000" w:csb0="00040000" w:csb1="00000000"/>
    <w:embedRegular r:id="rId6" w:fontKey="{A93F555A-91E4-4645-8110-E81B33D9B51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2B97B">
    <w:pPr>
      <w:pStyle w:val="6"/>
    </w:pPr>
    <w:r>
      <w:rPr>
        <w:sz w:val="18"/>
      </w:rPr>
      <w:pict>
        <v:shape id="_x0000_s3093" o:spid="_x0000_s309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03D25B8">
                <w:pPr>
                  <w:pStyle w:val="6"/>
                  <w:rPr>
                    <w:rFonts w:hint="eastAsia" w:eastAsia="宋体"/>
                    <w:lang w:eastAsia="zh-CN"/>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C2E0C">
    <w:pPr>
      <w:pStyle w:val="6"/>
    </w:pPr>
    <w:r>
      <w:rPr>
        <w:sz w:val="18"/>
      </w:rPr>
      <w:pict>
        <v:shape id="_x0000_s3096" o:spid="_x0000_s3096"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0238E86B">
                <w:pPr>
                  <w:pStyle w:val="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v:textbox>
        </v:shape>
      </w:pict>
    </w:r>
    <w:r>
      <w:rPr>
        <w:sz w:val="18"/>
      </w:rPr>
      <w:pict>
        <v:shape id="_x0000_s3095" o:spid="_x0000_s3095"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4FB22942">
                <w:pPr>
                  <w:pStyle w:val="6"/>
                  <w:rPr>
                    <w:rFonts w:hint="eastAsia" w:eastAsia="宋体"/>
                    <w:lang w:eastAsia="zh-CN"/>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EAE5C">
    <w:pPr>
      <w:spacing w:line="14" w:lineRule="auto"/>
      <w:rPr>
        <w:rFonts w:ascii="Arial"/>
        <w:sz w:val="2"/>
      </w:rPr>
    </w:pPr>
    <w:r>
      <w:rPr>
        <w:sz w:val="2"/>
      </w:rPr>
      <w:pict>
        <v:shape id="_x0000_s3097" o:spid="_x0000_s3097" o:spt="202" type="#_x0000_t202" style="position:absolute;left:0pt;margin-top:0pt;height:144pt;width:144pt;mso-position-horizontal:outside;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44E99230">
                <w:pPr>
                  <w:pStyle w:val="6"/>
                  <w:rPr>
                    <w:rFonts w:hint="eastAsia" w:eastAsia="宋体"/>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23</w:t>
                </w:r>
                <w:r>
                  <w:rPr>
                    <w:rFonts w:hint="eastAsia" w:ascii="仿宋_GB2312" w:hAnsi="仿宋_GB2312" w:eastAsia="仿宋_GB2312" w:cs="仿宋_GB2312"/>
                    <w:sz w:val="32"/>
                    <w:szCs w:val="32"/>
                    <w:lang w:eastAsia="zh-CN"/>
                  </w:rPr>
                  <w:fldChar w:fldCharType="end"/>
                </w:r>
              </w:p>
            </w:txbxContent>
          </v:textbox>
        </v:shape>
      </w:pict>
    </w:r>
    <w:r>
      <w:rPr>
        <w:sz w:val="2"/>
      </w:rPr>
      <w:pict>
        <v:shape id="_x0000_s3094" o:spid="_x0000_s3094"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8F3005D">
                <w:pPr>
                  <w:rPr>
                    <w:rFonts w:hint="eastAsia"/>
                    <w:lang w:eastAsia="zh-CN"/>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8"/>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ExYTAwOWVkY2Y0MGEwNWU5MjQ0YTcxNGNlN2JiOWMifQ=="/>
    <w:docVar w:name="KSO_WPS_MARK_KEY" w:val="0dc9ccc9-5f5a-43fa-83ed-f575b4649538"/>
  </w:docVars>
  <w:rsids>
    <w:rsidRoot w:val="009C622A"/>
    <w:rsid w:val="00002C4B"/>
    <w:rsid w:val="00017FC9"/>
    <w:rsid w:val="00030F19"/>
    <w:rsid w:val="0003148B"/>
    <w:rsid w:val="00035AB3"/>
    <w:rsid w:val="00042B2B"/>
    <w:rsid w:val="00062E78"/>
    <w:rsid w:val="000827DF"/>
    <w:rsid w:val="000861CD"/>
    <w:rsid w:val="000952C3"/>
    <w:rsid w:val="000A3F19"/>
    <w:rsid w:val="000A42A7"/>
    <w:rsid w:val="000D7355"/>
    <w:rsid w:val="000F6E91"/>
    <w:rsid w:val="00104781"/>
    <w:rsid w:val="0012091D"/>
    <w:rsid w:val="001769CD"/>
    <w:rsid w:val="00186372"/>
    <w:rsid w:val="001864FA"/>
    <w:rsid w:val="001B42D6"/>
    <w:rsid w:val="001B77C4"/>
    <w:rsid w:val="002062E1"/>
    <w:rsid w:val="00235E9D"/>
    <w:rsid w:val="002641B1"/>
    <w:rsid w:val="00375EB3"/>
    <w:rsid w:val="003C1A39"/>
    <w:rsid w:val="003D38F7"/>
    <w:rsid w:val="003F3D99"/>
    <w:rsid w:val="00425ADC"/>
    <w:rsid w:val="00440CFF"/>
    <w:rsid w:val="00464C7D"/>
    <w:rsid w:val="00484A85"/>
    <w:rsid w:val="00497BC3"/>
    <w:rsid w:val="004A163B"/>
    <w:rsid w:val="004A1C24"/>
    <w:rsid w:val="004C502A"/>
    <w:rsid w:val="004F34F8"/>
    <w:rsid w:val="00517DB9"/>
    <w:rsid w:val="00527315"/>
    <w:rsid w:val="005420CA"/>
    <w:rsid w:val="00561A52"/>
    <w:rsid w:val="00586C0B"/>
    <w:rsid w:val="005A1D49"/>
    <w:rsid w:val="005B07E3"/>
    <w:rsid w:val="005C7690"/>
    <w:rsid w:val="00615980"/>
    <w:rsid w:val="00637856"/>
    <w:rsid w:val="00661DCA"/>
    <w:rsid w:val="00674ABB"/>
    <w:rsid w:val="00674AEE"/>
    <w:rsid w:val="006D02FD"/>
    <w:rsid w:val="006E4F43"/>
    <w:rsid w:val="0072455C"/>
    <w:rsid w:val="00737489"/>
    <w:rsid w:val="00763B96"/>
    <w:rsid w:val="007C0A13"/>
    <w:rsid w:val="007E7ACF"/>
    <w:rsid w:val="007F30FE"/>
    <w:rsid w:val="00804F7C"/>
    <w:rsid w:val="008B31DB"/>
    <w:rsid w:val="008F6712"/>
    <w:rsid w:val="008F7518"/>
    <w:rsid w:val="009117D3"/>
    <w:rsid w:val="009750E2"/>
    <w:rsid w:val="0097637C"/>
    <w:rsid w:val="00976B12"/>
    <w:rsid w:val="0098638C"/>
    <w:rsid w:val="009A3E82"/>
    <w:rsid w:val="009B74B9"/>
    <w:rsid w:val="009C1F39"/>
    <w:rsid w:val="009C622A"/>
    <w:rsid w:val="009E3A44"/>
    <w:rsid w:val="00A21553"/>
    <w:rsid w:val="00AA5CD1"/>
    <w:rsid w:val="00B01929"/>
    <w:rsid w:val="00B42E42"/>
    <w:rsid w:val="00B4706F"/>
    <w:rsid w:val="00B70081"/>
    <w:rsid w:val="00B75E28"/>
    <w:rsid w:val="00B80F92"/>
    <w:rsid w:val="00BF26A5"/>
    <w:rsid w:val="00C050BE"/>
    <w:rsid w:val="00CF3950"/>
    <w:rsid w:val="00D045F0"/>
    <w:rsid w:val="00D06973"/>
    <w:rsid w:val="00D37289"/>
    <w:rsid w:val="00D74F01"/>
    <w:rsid w:val="00D818BC"/>
    <w:rsid w:val="00D91558"/>
    <w:rsid w:val="00DB6AEF"/>
    <w:rsid w:val="00DD5D98"/>
    <w:rsid w:val="00DE3A55"/>
    <w:rsid w:val="00DE617F"/>
    <w:rsid w:val="00E27B9F"/>
    <w:rsid w:val="00E3315D"/>
    <w:rsid w:val="00E92CD7"/>
    <w:rsid w:val="00EA1989"/>
    <w:rsid w:val="00F04F96"/>
    <w:rsid w:val="00F24024"/>
    <w:rsid w:val="00F50B91"/>
    <w:rsid w:val="00F95DEE"/>
    <w:rsid w:val="00FB5A73"/>
    <w:rsid w:val="02453818"/>
    <w:rsid w:val="038F0ACF"/>
    <w:rsid w:val="04206488"/>
    <w:rsid w:val="048B3F13"/>
    <w:rsid w:val="05AB6FA7"/>
    <w:rsid w:val="05F6066A"/>
    <w:rsid w:val="06005168"/>
    <w:rsid w:val="065E16DA"/>
    <w:rsid w:val="07446A25"/>
    <w:rsid w:val="07E36A47"/>
    <w:rsid w:val="088765C1"/>
    <w:rsid w:val="09BD6C01"/>
    <w:rsid w:val="09BE0182"/>
    <w:rsid w:val="0AFD5763"/>
    <w:rsid w:val="0B9D0FEE"/>
    <w:rsid w:val="0D29279E"/>
    <w:rsid w:val="0F402FF1"/>
    <w:rsid w:val="10006A75"/>
    <w:rsid w:val="103E2801"/>
    <w:rsid w:val="121E097A"/>
    <w:rsid w:val="122A48D6"/>
    <w:rsid w:val="131D261A"/>
    <w:rsid w:val="144835B2"/>
    <w:rsid w:val="15690508"/>
    <w:rsid w:val="15823EB7"/>
    <w:rsid w:val="17A600E3"/>
    <w:rsid w:val="18142FF8"/>
    <w:rsid w:val="18F17984"/>
    <w:rsid w:val="193F5653"/>
    <w:rsid w:val="196C6DF1"/>
    <w:rsid w:val="19B97C8F"/>
    <w:rsid w:val="1A4F2B13"/>
    <w:rsid w:val="1A971D02"/>
    <w:rsid w:val="1BF30379"/>
    <w:rsid w:val="1C772591"/>
    <w:rsid w:val="1CB55CCD"/>
    <w:rsid w:val="1CF46EBE"/>
    <w:rsid w:val="1D866683"/>
    <w:rsid w:val="1DB17639"/>
    <w:rsid w:val="1DE85976"/>
    <w:rsid w:val="1E1D7A7E"/>
    <w:rsid w:val="1E6939AB"/>
    <w:rsid w:val="1E990ED9"/>
    <w:rsid w:val="1EBE7F12"/>
    <w:rsid w:val="1FAD4456"/>
    <w:rsid w:val="20CA3B0E"/>
    <w:rsid w:val="22AF6EF4"/>
    <w:rsid w:val="22E00479"/>
    <w:rsid w:val="232F53A5"/>
    <w:rsid w:val="236C0C5D"/>
    <w:rsid w:val="26034002"/>
    <w:rsid w:val="26BA55B4"/>
    <w:rsid w:val="270150F5"/>
    <w:rsid w:val="2B1803C1"/>
    <w:rsid w:val="2B44629E"/>
    <w:rsid w:val="2C0A364B"/>
    <w:rsid w:val="2C0D36F0"/>
    <w:rsid w:val="2C82456C"/>
    <w:rsid w:val="2D337523"/>
    <w:rsid w:val="2D500C17"/>
    <w:rsid w:val="2E330623"/>
    <w:rsid w:val="2F5809EC"/>
    <w:rsid w:val="307709FA"/>
    <w:rsid w:val="31023BB0"/>
    <w:rsid w:val="311F446E"/>
    <w:rsid w:val="315A5E9E"/>
    <w:rsid w:val="31FE5396"/>
    <w:rsid w:val="33B072EF"/>
    <w:rsid w:val="344129FC"/>
    <w:rsid w:val="344F40A8"/>
    <w:rsid w:val="350E10DA"/>
    <w:rsid w:val="3587329D"/>
    <w:rsid w:val="35D251B5"/>
    <w:rsid w:val="36EC19C7"/>
    <w:rsid w:val="371C2439"/>
    <w:rsid w:val="37562EC4"/>
    <w:rsid w:val="37766716"/>
    <w:rsid w:val="38DC6903"/>
    <w:rsid w:val="39B8026C"/>
    <w:rsid w:val="39C856A6"/>
    <w:rsid w:val="3A4D124B"/>
    <w:rsid w:val="3A780958"/>
    <w:rsid w:val="3B2751B7"/>
    <w:rsid w:val="3BFC2582"/>
    <w:rsid w:val="3BFE6A16"/>
    <w:rsid w:val="3D893E6E"/>
    <w:rsid w:val="3DF51524"/>
    <w:rsid w:val="3E115A11"/>
    <w:rsid w:val="3E29735D"/>
    <w:rsid w:val="403F0BD1"/>
    <w:rsid w:val="407F628B"/>
    <w:rsid w:val="40BB27B1"/>
    <w:rsid w:val="418340E4"/>
    <w:rsid w:val="41C41A07"/>
    <w:rsid w:val="428801B9"/>
    <w:rsid w:val="429B53E0"/>
    <w:rsid w:val="440C4C39"/>
    <w:rsid w:val="44C51E7C"/>
    <w:rsid w:val="44EB1DC2"/>
    <w:rsid w:val="45B07B30"/>
    <w:rsid w:val="45FF20A3"/>
    <w:rsid w:val="4628750D"/>
    <w:rsid w:val="470A74D1"/>
    <w:rsid w:val="470B2E78"/>
    <w:rsid w:val="477714A0"/>
    <w:rsid w:val="47857A36"/>
    <w:rsid w:val="47D11673"/>
    <w:rsid w:val="493150D7"/>
    <w:rsid w:val="499D1BCB"/>
    <w:rsid w:val="49D44428"/>
    <w:rsid w:val="4AA50192"/>
    <w:rsid w:val="4AD70DA7"/>
    <w:rsid w:val="4BAC3727"/>
    <w:rsid w:val="4CCE5D62"/>
    <w:rsid w:val="4D366C85"/>
    <w:rsid w:val="4DAA76F7"/>
    <w:rsid w:val="4DE508BF"/>
    <w:rsid w:val="520F53AD"/>
    <w:rsid w:val="52255498"/>
    <w:rsid w:val="526D6263"/>
    <w:rsid w:val="52B97A19"/>
    <w:rsid w:val="52DF4DF4"/>
    <w:rsid w:val="52FF7176"/>
    <w:rsid w:val="53086CF3"/>
    <w:rsid w:val="530F77AB"/>
    <w:rsid w:val="531E6631"/>
    <w:rsid w:val="557C51F7"/>
    <w:rsid w:val="55EB134E"/>
    <w:rsid w:val="560C0BA1"/>
    <w:rsid w:val="562E5C05"/>
    <w:rsid w:val="58910823"/>
    <w:rsid w:val="58AD45A2"/>
    <w:rsid w:val="597F0152"/>
    <w:rsid w:val="59BB0052"/>
    <w:rsid w:val="5A1E1F17"/>
    <w:rsid w:val="5ADF32F7"/>
    <w:rsid w:val="5B016DF3"/>
    <w:rsid w:val="5C034D59"/>
    <w:rsid w:val="5D6D514B"/>
    <w:rsid w:val="5DB36FC8"/>
    <w:rsid w:val="5DE55E66"/>
    <w:rsid w:val="5E0F60B1"/>
    <w:rsid w:val="5E5C4EED"/>
    <w:rsid w:val="5EAC706A"/>
    <w:rsid w:val="60153E98"/>
    <w:rsid w:val="604F4E8B"/>
    <w:rsid w:val="60891738"/>
    <w:rsid w:val="60FE14A6"/>
    <w:rsid w:val="610B79E4"/>
    <w:rsid w:val="61465205"/>
    <w:rsid w:val="61AE5007"/>
    <w:rsid w:val="63470BD6"/>
    <w:rsid w:val="63795C9B"/>
    <w:rsid w:val="63D727CF"/>
    <w:rsid w:val="63F529E4"/>
    <w:rsid w:val="65BF6B39"/>
    <w:rsid w:val="66D6545B"/>
    <w:rsid w:val="66E96097"/>
    <w:rsid w:val="675D1ACF"/>
    <w:rsid w:val="67B96C06"/>
    <w:rsid w:val="682A3F5A"/>
    <w:rsid w:val="68D30225"/>
    <w:rsid w:val="69504599"/>
    <w:rsid w:val="69685249"/>
    <w:rsid w:val="69E71C44"/>
    <w:rsid w:val="6A177872"/>
    <w:rsid w:val="6A5B7675"/>
    <w:rsid w:val="6BB07C8F"/>
    <w:rsid w:val="6BC81D0A"/>
    <w:rsid w:val="6BE321FC"/>
    <w:rsid w:val="6C71177E"/>
    <w:rsid w:val="6CFE75A1"/>
    <w:rsid w:val="6F515ADE"/>
    <w:rsid w:val="6F6B58A5"/>
    <w:rsid w:val="6F8A7874"/>
    <w:rsid w:val="70BD39EC"/>
    <w:rsid w:val="710A7D25"/>
    <w:rsid w:val="71567A85"/>
    <w:rsid w:val="72247944"/>
    <w:rsid w:val="72D13431"/>
    <w:rsid w:val="733E2DDA"/>
    <w:rsid w:val="736D6A2C"/>
    <w:rsid w:val="73CA7902"/>
    <w:rsid w:val="742503E4"/>
    <w:rsid w:val="74B343BC"/>
    <w:rsid w:val="75CA3B99"/>
    <w:rsid w:val="76527BC3"/>
    <w:rsid w:val="77235D9A"/>
    <w:rsid w:val="7726455B"/>
    <w:rsid w:val="787F16FD"/>
    <w:rsid w:val="788D0B3B"/>
    <w:rsid w:val="78A561B2"/>
    <w:rsid w:val="7BFB2EFC"/>
    <w:rsid w:val="7D1D1F81"/>
    <w:rsid w:val="7D493B79"/>
    <w:rsid w:val="7D593647"/>
    <w:rsid w:val="7EA27EAF"/>
    <w:rsid w:val="7F14644A"/>
    <w:rsid w:val="7FE204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qFormat/>
    <w:uiPriority w:val="0"/>
    <w:pPr>
      <w:ind w:firstLine="643" w:firstLineChars="200"/>
    </w:pPr>
    <w:rPr>
      <w:rFonts w:eastAsia="仿宋_GB2312"/>
      <w:b/>
      <w:bCs/>
      <w:sz w:val="32"/>
    </w:r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Date"/>
    <w:basedOn w:val="1"/>
    <w:next w:val="1"/>
    <w:link w:val="15"/>
    <w:unhideWhenUsed/>
    <w:qFormat/>
    <w:uiPriority w:val="99"/>
    <w:pPr>
      <w:ind w:left="100" w:leftChars="2500"/>
    </w:p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2"/>
    <w:basedOn w:val="1"/>
    <w:next w:val="1"/>
    <w:unhideWhenUsed/>
    <w:qFormat/>
    <w:uiPriority w:val="39"/>
    <w:pPr>
      <w:tabs>
        <w:tab w:val="right" w:leader="dot" w:pos="8296"/>
      </w:tabs>
      <w:ind w:left="420" w:leftChars="200"/>
    </w:pPr>
  </w:style>
  <w:style w:type="paragraph" w:styleId="9">
    <w:name w:val="Normal (Web)"/>
    <w:basedOn w:val="1"/>
    <w:qFormat/>
    <w:uiPriority w:val="0"/>
    <w:pPr>
      <w:spacing w:before="100" w:beforeAutospacing="1" w:after="100"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table of figures1"/>
    <w:basedOn w:val="1"/>
    <w:next w:val="1"/>
    <w:qFormat/>
    <w:uiPriority w:val="99"/>
    <w:pPr>
      <w:ind w:left="200" w:leftChars="200" w:hanging="200" w:hangingChars="200"/>
    </w:pPr>
  </w:style>
  <w:style w:type="character" w:customStyle="1" w:styleId="14">
    <w:name w:val="页脚 Char"/>
    <w:basedOn w:val="12"/>
    <w:link w:val="6"/>
    <w:semiHidden/>
    <w:qFormat/>
    <w:uiPriority w:val="99"/>
    <w:rPr>
      <w:sz w:val="18"/>
      <w:szCs w:val="18"/>
    </w:rPr>
  </w:style>
  <w:style w:type="character" w:customStyle="1" w:styleId="15">
    <w:name w:val="日期 Char"/>
    <w:basedOn w:val="12"/>
    <w:link w:val="5"/>
    <w:semiHidden/>
    <w:qFormat/>
    <w:uiPriority w:val="99"/>
  </w:style>
  <w:style w:type="character" w:customStyle="1" w:styleId="16">
    <w:name w:val="页眉 Char"/>
    <w:basedOn w:val="12"/>
    <w:link w:val="7"/>
    <w:semiHidden/>
    <w:qFormat/>
    <w:uiPriority w:val="99"/>
    <w:rPr>
      <w:sz w:val="18"/>
      <w:szCs w:val="18"/>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oleObject" Target="embeddings/oleObject1.bin"/><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93" textRotate="1"/>
    <customShpInfo spid="_x0000_s3096" textRotate="1"/>
    <customShpInfo spid="_x0000_s3095" textRotate="1"/>
    <customShpInfo spid="_x0000_s3097" textRotate="1"/>
    <customShpInfo spid="_x0000_s3094"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30</Pages>
  <Words>9891</Words>
  <Characters>10720</Characters>
  <Lines>7</Lines>
  <Paragraphs>2</Paragraphs>
  <TotalTime>5</TotalTime>
  <ScaleCrop>false</ScaleCrop>
  <LinksUpToDate>false</LinksUpToDate>
  <CharactersWithSpaces>11007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2025-02-20T16:01:00Z</dcterms:created>
  <dc:creator>Administrator</dc:creator>
  <cp:lastModifiedBy>青山绿水</cp:lastModifiedBy>
  <cp:lastPrinted>2025-09-19T00:54:48Z</cp:lastPrinted>
  <dcterms:modified xsi:type="dcterms:W3CDTF">2025-09-19T00:59:27Z</dcterms:modified>
  <dc:title>广元市昭化区道路交通安全综合治理委员会办公室</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99759788332147A4B26E70664A80E7D9_12</vt:lpwstr>
  </property>
  <property fmtid="{D5CDD505-2E9C-101B-9397-08002B2CF9AE}" pid="4" name="KSOTemplateDocerSaveRecord">
    <vt:lpwstr>eyJoZGlkIjoiMzQ3YTVlZWRmZTA0ODc5ZjNkMzFkMjhiOWFiODlkOTEiLCJ1c2VySWQiOiI2MTc1NTY2MzUifQ==</vt:lpwstr>
  </property>
</Properties>
</file>